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5D0" w:rsidRDefault="000655D0"/>
    <w:p w:rsidR="000655D0" w:rsidRDefault="000655D0">
      <w:r>
        <w:rPr>
          <w:noProof/>
        </w:rPr>
        <w:drawing>
          <wp:inline distT="0" distB="0" distL="0" distR="0">
            <wp:extent cx="5940425" cy="81721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p>
    <w:p w:rsidR="000655D0" w:rsidRDefault="000655D0">
      <w:bookmarkStart w:id="0" w:name="_GoBack"/>
      <w:bookmarkEnd w:id="0"/>
    </w:p>
    <w:p w:rsidR="000655D0" w:rsidRDefault="000655D0"/>
    <w:p w:rsidR="000655D0" w:rsidRDefault="000655D0"/>
    <w:p w:rsidR="00F709B1" w:rsidRPr="007F2718" w:rsidRDefault="00F709B1" w:rsidP="00544DFC">
      <w:pPr>
        <w:rPr>
          <w:rFonts w:ascii="Times New Roman" w:hAnsi="Times New Roman" w:cs="Times New Roman"/>
          <w:sz w:val="28"/>
          <w:szCs w:val="28"/>
        </w:rPr>
      </w:pPr>
    </w:p>
    <w:tbl>
      <w:tblPr>
        <w:tblStyle w:val="a3"/>
        <w:tblpPr w:leftFromText="180" w:rightFromText="180" w:vertAnchor="text" w:horzAnchor="margin" w:tblpXSpec="center" w:tblpY="293"/>
        <w:tblW w:w="0" w:type="auto"/>
        <w:tblLook w:val="04A0" w:firstRow="1" w:lastRow="0" w:firstColumn="1" w:lastColumn="0" w:noHBand="0" w:noVBand="1"/>
      </w:tblPr>
      <w:tblGrid>
        <w:gridCol w:w="8091"/>
        <w:gridCol w:w="1480"/>
      </w:tblGrid>
      <w:tr w:rsidR="00544DFC" w:rsidRPr="00F709B1" w:rsidTr="00544DFC">
        <w:tc>
          <w:tcPr>
            <w:tcW w:w="8271" w:type="dxa"/>
            <w:vAlign w:val="center"/>
          </w:tcPr>
          <w:p w:rsidR="00544DFC" w:rsidRPr="00F709B1" w:rsidRDefault="00544DFC" w:rsidP="00544DFC">
            <w:pPr>
              <w:suppressAutoHyphens/>
              <w:jc w:val="center"/>
              <w:rPr>
                <w:rFonts w:ascii="Times New Roman" w:eastAsia="Times New Roman" w:hAnsi="Times New Roman" w:cs="Times New Roman"/>
                <w:b/>
                <w:caps/>
                <w:kern w:val="24"/>
                <w:sz w:val="28"/>
                <w:szCs w:val="28"/>
                <w:lang w:eastAsia="ar-SA"/>
              </w:rPr>
            </w:pPr>
            <w:r w:rsidRPr="00F709B1">
              <w:rPr>
                <w:rFonts w:ascii="Times New Roman" w:eastAsia="Times New Roman" w:hAnsi="Times New Roman" w:cs="Times New Roman"/>
                <w:b/>
                <w:caps/>
                <w:kern w:val="24"/>
                <w:sz w:val="28"/>
                <w:szCs w:val="28"/>
                <w:lang w:eastAsia="ar-SA"/>
              </w:rPr>
              <w:t>Содержание</w:t>
            </w:r>
          </w:p>
        </w:tc>
        <w:tc>
          <w:tcPr>
            <w:tcW w:w="1300" w:type="dxa"/>
            <w:vAlign w:val="center"/>
          </w:tcPr>
          <w:p w:rsidR="00544DFC" w:rsidRPr="00F709B1" w:rsidRDefault="00544DFC" w:rsidP="00544DFC">
            <w:pPr>
              <w:suppressAutoHyphens/>
              <w:jc w:val="center"/>
              <w:rPr>
                <w:rFonts w:ascii="Times New Roman" w:eastAsia="Times New Roman" w:hAnsi="Times New Roman" w:cs="Times New Roman"/>
                <w:b/>
                <w:kern w:val="1"/>
                <w:sz w:val="28"/>
                <w:szCs w:val="28"/>
                <w:lang w:eastAsia="ar-SA"/>
              </w:rPr>
            </w:pPr>
            <w:r w:rsidRPr="00F709B1">
              <w:rPr>
                <w:rFonts w:ascii="Times New Roman" w:eastAsia="Times New Roman" w:hAnsi="Times New Roman" w:cs="Times New Roman"/>
                <w:b/>
                <w:kern w:val="1"/>
                <w:sz w:val="28"/>
                <w:szCs w:val="28"/>
                <w:lang w:eastAsia="ar-SA"/>
              </w:rPr>
              <w:t>№</w:t>
            </w:r>
          </w:p>
          <w:p w:rsidR="00544DFC" w:rsidRPr="00F709B1" w:rsidRDefault="00544DFC" w:rsidP="00544DFC">
            <w:pPr>
              <w:suppressAutoHyphens/>
              <w:jc w:val="center"/>
              <w:rPr>
                <w:rFonts w:ascii="Times New Roman" w:eastAsia="Times New Roman" w:hAnsi="Times New Roman" w:cs="Times New Roman"/>
                <w:b/>
                <w:kern w:val="1"/>
                <w:sz w:val="28"/>
                <w:szCs w:val="28"/>
                <w:lang w:eastAsia="ar-SA"/>
              </w:rPr>
            </w:pPr>
            <w:r w:rsidRPr="00F709B1">
              <w:rPr>
                <w:rFonts w:ascii="Times New Roman" w:eastAsia="Times New Roman" w:hAnsi="Times New Roman" w:cs="Times New Roman"/>
                <w:b/>
                <w:kern w:val="1"/>
                <w:sz w:val="28"/>
                <w:szCs w:val="28"/>
                <w:lang w:eastAsia="ar-SA"/>
              </w:rPr>
              <w:t>страницы</w:t>
            </w:r>
          </w:p>
        </w:tc>
      </w:tr>
      <w:tr w:rsidR="00775F7D" w:rsidRPr="00F709B1" w:rsidTr="00544DFC">
        <w:tc>
          <w:tcPr>
            <w:tcW w:w="8271" w:type="dxa"/>
            <w:vAlign w:val="center"/>
          </w:tcPr>
          <w:p w:rsidR="00775F7D" w:rsidRPr="00E40AEA" w:rsidRDefault="00E40AEA" w:rsidP="00E40AEA">
            <w:pPr>
              <w:suppressAutoHyphens/>
              <w:rPr>
                <w:rFonts w:ascii="Times New Roman" w:eastAsia="Times New Roman" w:hAnsi="Times New Roman" w:cs="Times New Roman"/>
                <w:b/>
                <w:caps/>
                <w:kern w:val="24"/>
                <w:sz w:val="28"/>
                <w:szCs w:val="28"/>
                <w:lang w:eastAsia="ar-SA"/>
              </w:rPr>
            </w:pPr>
            <w:r>
              <w:rPr>
                <w:rFonts w:ascii="Times New Roman" w:eastAsia="Times New Roman" w:hAnsi="Times New Roman" w:cs="Times New Roman"/>
                <w:b/>
                <w:caps/>
                <w:kern w:val="24"/>
                <w:sz w:val="28"/>
                <w:szCs w:val="28"/>
                <w:lang w:val="en-US" w:eastAsia="ar-SA"/>
              </w:rPr>
              <w:t>I</w:t>
            </w:r>
            <w:r w:rsidRPr="00E40AEA">
              <w:rPr>
                <w:rFonts w:ascii="Times New Roman" w:eastAsia="Times New Roman" w:hAnsi="Times New Roman" w:cs="Times New Roman"/>
                <w:b/>
                <w:caps/>
                <w:kern w:val="24"/>
                <w:sz w:val="28"/>
                <w:szCs w:val="28"/>
                <w:lang w:eastAsia="ar-SA"/>
              </w:rPr>
              <w:t>.</w:t>
            </w:r>
            <w:r>
              <w:rPr>
                <w:rFonts w:ascii="Times New Roman" w:eastAsia="Times New Roman" w:hAnsi="Times New Roman" w:cs="Times New Roman"/>
                <w:b/>
                <w:caps/>
                <w:kern w:val="24"/>
                <w:sz w:val="28"/>
                <w:szCs w:val="28"/>
                <w:lang w:eastAsia="ar-SA"/>
              </w:rPr>
              <w:t xml:space="preserve">Общие сведения об организации </w:t>
            </w:r>
          </w:p>
        </w:tc>
        <w:tc>
          <w:tcPr>
            <w:tcW w:w="1300" w:type="dxa"/>
            <w:vAlign w:val="center"/>
          </w:tcPr>
          <w:p w:rsidR="00775F7D" w:rsidRPr="00775F7D" w:rsidRDefault="00775F7D" w:rsidP="00544DFC">
            <w:pPr>
              <w:suppressAutoHyphens/>
              <w:jc w:val="center"/>
              <w:rPr>
                <w:rFonts w:ascii="Times New Roman" w:eastAsia="Times New Roman" w:hAnsi="Times New Roman" w:cs="Times New Roman"/>
                <w:kern w:val="1"/>
                <w:sz w:val="28"/>
                <w:szCs w:val="28"/>
                <w:lang w:eastAsia="ar-SA"/>
              </w:rPr>
            </w:pPr>
            <w:r w:rsidRPr="00775F7D">
              <w:rPr>
                <w:rFonts w:ascii="Times New Roman" w:eastAsia="Times New Roman" w:hAnsi="Times New Roman" w:cs="Times New Roman"/>
                <w:kern w:val="1"/>
                <w:sz w:val="28"/>
                <w:szCs w:val="28"/>
                <w:lang w:eastAsia="ar-SA"/>
              </w:rPr>
              <w:t>3</w:t>
            </w:r>
            <w:r w:rsidR="00E40AEA">
              <w:rPr>
                <w:rFonts w:ascii="Times New Roman" w:eastAsia="Times New Roman" w:hAnsi="Times New Roman" w:cs="Times New Roman"/>
                <w:kern w:val="1"/>
                <w:sz w:val="28"/>
                <w:szCs w:val="28"/>
                <w:lang w:eastAsia="ar-SA"/>
              </w:rPr>
              <w:t>-6</w:t>
            </w:r>
          </w:p>
        </w:tc>
      </w:tr>
      <w:tr w:rsidR="00544DFC" w:rsidRPr="00F709B1" w:rsidTr="00544DFC">
        <w:tc>
          <w:tcPr>
            <w:tcW w:w="8271" w:type="dxa"/>
          </w:tcPr>
          <w:p w:rsidR="00544DFC" w:rsidRPr="00F709B1" w:rsidRDefault="00775F7D" w:rsidP="00544DFC">
            <w:pPr>
              <w:suppressAutoHyphens/>
              <w:rPr>
                <w:rFonts w:ascii="Times New Roman" w:eastAsia="Times New Roman" w:hAnsi="Times New Roman" w:cs="Times New Roman"/>
                <w:b/>
                <w:kern w:val="1"/>
                <w:sz w:val="28"/>
                <w:szCs w:val="28"/>
                <w:lang w:eastAsia="ar-SA"/>
              </w:rPr>
            </w:pPr>
            <w:r>
              <w:rPr>
                <w:rFonts w:ascii="Times New Roman" w:eastAsia="Times New Roman" w:hAnsi="Times New Roman" w:cs="Times New Roman"/>
                <w:b/>
                <w:kern w:val="1"/>
                <w:sz w:val="28"/>
                <w:szCs w:val="28"/>
                <w:lang w:val="en-US" w:eastAsia="ar-SA"/>
              </w:rPr>
              <w:t>II</w:t>
            </w:r>
            <w:r w:rsidR="00544DFC" w:rsidRPr="00F709B1">
              <w:rPr>
                <w:rFonts w:ascii="Times New Roman" w:eastAsia="Times New Roman" w:hAnsi="Times New Roman" w:cs="Times New Roman"/>
                <w:b/>
                <w:kern w:val="1"/>
                <w:sz w:val="28"/>
                <w:szCs w:val="28"/>
                <w:lang w:eastAsia="ar-SA"/>
              </w:rPr>
              <w:t xml:space="preserve">. </w:t>
            </w:r>
            <w:r w:rsidR="00E40AEA">
              <w:rPr>
                <w:rFonts w:ascii="Times New Roman" w:eastAsia="Times New Roman" w:hAnsi="Times New Roman" w:cs="Times New Roman"/>
                <w:b/>
                <w:kern w:val="1"/>
                <w:sz w:val="28"/>
                <w:szCs w:val="28"/>
                <w:lang w:eastAsia="ar-SA"/>
              </w:rPr>
              <w:t>Система управления организации</w:t>
            </w:r>
          </w:p>
          <w:p w:rsidR="00544DFC" w:rsidRPr="00F709B1" w:rsidRDefault="00544DFC" w:rsidP="00544DFC">
            <w:pPr>
              <w:suppressAutoHyphens/>
              <w:rPr>
                <w:rFonts w:ascii="Times New Roman" w:eastAsia="Times New Roman" w:hAnsi="Times New Roman" w:cs="Times New Roman"/>
                <w:kern w:val="1"/>
                <w:sz w:val="28"/>
                <w:szCs w:val="28"/>
                <w:lang w:eastAsia="ar-SA"/>
              </w:rPr>
            </w:pPr>
          </w:p>
        </w:tc>
        <w:tc>
          <w:tcPr>
            <w:tcW w:w="1300" w:type="dxa"/>
          </w:tcPr>
          <w:p w:rsidR="00544DFC" w:rsidRPr="00F709B1" w:rsidRDefault="00E40AEA" w:rsidP="00544DFC">
            <w:pPr>
              <w:suppressAutoHyphens/>
              <w:jc w:val="center"/>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6-12</w:t>
            </w:r>
          </w:p>
        </w:tc>
      </w:tr>
      <w:tr w:rsidR="00544DFC" w:rsidRPr="00F709B1" w:rsidTr="00544DFC">
        <w:trPr>
          <w:trHeight w:val="523"/>
        </w:trPr>
        <w:tc>
          <w:tcPr>
            <w:tcW w:w="8271" w:type="dxa"/>
          </w:tcPr>
          <w:p w:rsidR="00544DFC" w:rsidRPr="00F709B1" w:rsidRDefault="00544DFC" w:rsidP="00544DFC">
            <w:pPr>
              <w:jc w:val="both"/>
              <w:rPr>
                <w:rFonts w:ascii="Times New Roman" w:hAnsi="Times New Roman" w:cs="Times New Roman"/>
                <w:b/>
                <w:sz w:val="28"/>
                <w:szCs w:val="28"/>
                <w:lang w:val="en-US"/>
              </w:rPr>
            </w:pPr>
            <w:r w:rsidRPr="00F709B1">
              <w:rPr>
                <w:rFonts w:ascii="Times New Roman" w:hAnsi="Times New Roman" w:cs="Times New Roman"/>
                <w:b/>
                <w:sz w:val="28"/>
                <w:szCs w:val="28"/>
                <w:lang w:val="en-US"/>
              </w:rPr>
              <w:t xml:space="preserve"> II</w:t>
            </w:r>
            <w:r w:rsidR="00775F7D">
              <w:rPr>
                <w:rFonts w:ascii="Times New Roman" w:hAnsi="Times New Roman" w:cs="Times New Roman"/>
                <w:b/>
                <w:sz w:val="28"/>
                <w:szCs w:val="28"/>
                <w:lang w:val="en-US"/>
              </w:rPr>
              <w:t>I</w:t>
            </w:r>
            <w:r w:rsidRPr="00F709B1">
              <w:rPr>
                <w:rFonts w:ascii="Times New Roman" w:hAnsi="Times New Roman" w:cs="Times New Roman"/>
                <w:b/>
                <w:sz w:val="28"/>
                <w:szCs w:val="28"/>
                <w:lang w:val="en-US"/>
              </w:rPr>
              <w:t>.</w:t>
            </w:r>
            <w:r w:rsidR="00E40AEA">
              <w:rPr>
                <w:rFonts w:ascii="Times New Roman" w:hAnsi="Times New Roman" w:cs="Times New Roman"/>
                <w:b/>
                <w:sz w:val="28"/>
                <w:szCs w:val="28"/>
              </w:rPr>
              <w:t>Образовательная деятельность</w:t>
            </w:r>
          </w:p>
          <w:p w:rsidR="00544DFC" w:rsidRPr="00F709B1" w:rsidRDefault="00544DFC" w:rsidP="00544DFC">
            <w:pPr>
              <w:jc w:val="both"/>
              <w:rPr>
                <w:rFonts w:ascii="Times New Roman" w:eastAsia="Times New Roman" w:hAnsi="Times New Roman" w:cs="Times New Roman"/>
                <w:kern w:val="1"/>
                <w:sz w:val="28"/>
                <w:szCs w:val="28"/>
                <w:lang w:val="en-US" w:eastAsia="ar-SA"/>
              </w:rPr>
            </w:pPr>
          </w:p>
        </w:tc>
        <w:tc>
          <w:tcPr>
            <w:tcW w:w="1300" w:type="dxa"/>
          </w:tcPr>
          <w:p w:rsidR="00544DFC" w:rsidRPr="00F709B1" w:rsidRDefault="00E40AEA" w:rsidP="00544DFC">
            <w:pPr>
              <w:suppressAutoHyphens/>
              <w:jc w:val="center"/>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12-</w:t>
            </w:r>
            <w:r w:rsidR="008B0EC0">
              <w:rPr>
                <w:rFonts w:ascii="Times New Roman" w:eastAsia="Times New Roman" w:hAnsi="Times New Roman" w:cs="Times New Roman"/>
                <w:kern w:val="1"/>
                <w:sz w:val="28"/>
                <w:szCs w:val="28"/>
                <w:lang w:eastAsia="ar-SA"/>
              </w:rPr>
              <w:t>14</w:t>
            </w:r>
          </w:p>
          <w:p w:rsidR="00544DFC" w:rsidRPr="00F709B1" w:rsidRDefault="00544DFC" w:rsidP="00544DFC">
            <w:pPr>
              <w:suppressAutoHyphens/>
              <w:jc w:val="center"/>
              <w:rPr>
                <w:rFonts w:ascii="Times New Roman" w:eastAsia="Times New Roman" w:hAnsi="Times New Roman" w:cs="Times New Roman"/>
                <w:kern w:val="1"/>
                <w:sz w:val="28"/>
                <w:szCs w:val="28"/>
                <w:lang w:eastAsia="ar-SA"/>
              </w:rPr>
            </w:pPr>
          </w:p>
        </w:tc>
      </w:tr>
      <w:tr w:rsidR="00544DFC" w:rsidRPr="00F709B1" w:rsidTr="00544DFC">
        <w:trPr>
          <w:trHeight w:val="377"/>
        </w:trPr>
        <w:tc>
          <w:tcPr>
            <w:tcW w:w="8271" w:type="dxa"/>
          </w:tcPr>
          <w:p w:rsidR="00544DFC" w:rsidRPr="00F709B1" w:rsidRDefault="00775F7D" w:rsidP="00306242">
            <w:pPr>
              <w:rPr>
                <w:rFonts w:ascii="Times New Roman" w:eastAsia="Times New Roman" w:hAnsi="Times New Roman" w:cs="Times New Roman"/>
                <w:kern w:val="1"/>
                <w:sz w:val="28"/>
                <w:szCs w:val="28"/>
                <w:lang w:eastAsia="ar-SA"/>
              </w:rPr>
            </w:pPr>
            <w:r>
              <w:rPr>
                <w:rFonts w:ascii="Times New Roman" w:eastAsia="Times New Roman" w:hAnsi="Times New Roman" w:cs="Times New Roman"/>
                <w:b/>
                <w:spacing w:val="6"/>
                <w:sz w:val="28"/>
                <w:szCs w:val="28"/>
                <w:lang w:val="en-US"/>
              </w:rPr>
              <w:t>IV</w:t>
            </w:r>
            <w:r w:rsidR="00544DFC" w:rsidRPr="00F709B1">
              <w:rPr>
                <w:rFonts w:ascii="Times New Roman" w:eastAsia="Times New Roman" w:hAnsi="Times New Roman" w:cs="Times New Roman"/>
                <w:b/>
                <w:spacing w:val="6"/>
                <w:sz w:val="28"/>
                <w:szCs w:val="28"/>
              </w:rPr>
              <w:t xml:space="preserve">. </w:t>
            </w:r>
            <w:r w:rsidR="00306242">
              <w:rPr>
                <w:rFonts w:ascii="Times New Roman" w:eastAsia="Times New Roman" w:hAnsi="Times New Roman" w:cs="Times New Roman"/>
                <w:b/>
                <w:spacing w:val="6"/>
                <w:sz w:val="28"/>
                <w:szCs w:val="28"/>
              </w:rPr>
              <w:t>Внутрення</w:t>
            </w:r>
            <w:r w:rsidR="008B0EC0">
              <w:rPr>
                <w:rFonts w:ascii="Times New Roman" w:eastAsia="Times New Roman" w:hAnsi="Times New Roman" w:cs="Times New Roman"/>
                <w:b/>
                <w:spacing w:val="6"/>
                <w:sz w:val="28"/>
                <w:szCs w:val="28"/>
              </w:rPr>
              <w:t xml:space="preserve">я </w:t>
            </w:r>
            <w:r w:rsidR="00306242">
              <w:rPr>
                <w:rFonts w:ascii="Times New Roman" w:eastAsia="Times New Roman" w:hAnsi="Times New Roman" w:cs="Times New Roman"/>
                <w:b/>
                <w:spacing w:val="6"/>
                <w:sz w:val="28"/>
                <w:szCs w:val="28"/>
              </w:rPr>
              <w:t xml:space="preserve"> система оценки качества образования</w:t>
            </w:r>
          </w:p>
        </w:tc>
        <w:tc>
          <w:tcPr>
            <w:tcW w:w="1300" w:type="dxa"/>
          </w:tcPr>
          <w:p w:rsidR="00544DFC" w:rsidRPr="00926EA9" w:rsidRDefault="00926EA9" w:rsidP="00544DFC">
            <w:pPr>
              <w:suppressAutoHyphens/>
              <w:jc w:val="center"/>
              <w:rPr>
                <w:rFonts w:ascii="Times New Roman" w:eastAsia="Times New Roman" w:hAnsi="Times New Roman" w:cs="Times New Roman"/>
                <w:kern w:val="1"/>
                <w:sz w:val="28"/>
                <w:szCs w:val="28"/>
                <w:lang w:val="en-US" w:eastAsia="ar-SA"/>
              </w:rPr>
            </w:pPr>
            <w:r>
              <w:rPr>
                <w:rFonts w:ascii="Times New Roman" w:eastAsia="Times New Roman" w:hAnsi="Times New Roman" w:cs="Times New Roman"/>
                <w:kern w:val="1"/>
                <w:sz w:val="28"/>
                <w:szCs w:val="28"/>
                <w:lang w:val="en-US" w:eastAsia="ar-SA"/>
              </w:rPr>
              <w:t>14-30</w:t>
            </w:r>
          </w:p>
        </w:tc>
      </w:tr>
      <w:tr w:rsidR="00926EA9" w:rsidRPr="00F709B1" w:rsidTr="00544DFC">
        <w:trPr>
          <w:trHeight w:val="377"/>
        </w:trPr>
        <w:tc>
          <w:tcPr>
            <w:tcW w:w="8271" w:type="dxa"/>
          </w:tcPr>
          <w:p w:rsidR="00926EA9" w:rsidRPr="00F05470" w:rsidRDefault="00926EA9" w:rsidP="00306242">
            <w:pPr>
              <w:rPr>
                <w:rFonts w:ascii="Times New Roman" w:eastAsia="Times New Roman" w:hAnsi="Times New Roman" w:cs="Times New Roman"/>
                <w:b/>
                <w:spacing w:val="6"/>
                <w:sz w:val="28"/>
                <w:szCs w:val="28"/>
              </w:rPr>
            </w:pPr>
            <w:r>
              <w:rPr>
                <w:rFonts w:ascii="Times New Roman" w:eastAsia="Times New Roman" w:hAnsi="Times New Roman" w:cs="Times New Roman"/>
                <w:b/>
                <w:spacing w:val="6"/>
                <w:sz w:val="28"/>
                <w:szCs w:val="28"/>
                <w:lang w:val="en-US"/>
              </w:rPr>
              <w:t>V.</w:t>
            </w:r>
            <w:r w:rsidR="00F05470">
              <w:rPr>
                <w:rFonts w:ascii="Times New Roman" w:eastAsia="Times New Roman" w:hAnsi="Times New Roman" w:cs="Times New Roman"/>
                <w:b/>
                <w:spacing w:val="6"/>
                <w:sz w:val="28"/>
                <w:szCs w:val="28"/>
              </w:rPr>
              <w:t xml:space="preserve"> Кадровое обеспечение</w:t>
            </w:r>
          </w:p>
        </w:tc>
        <w:tc>
          <w:tcPr>
            <w:tcW w:w="1300" w:type="dxa"/>
          </w:tcPr>
          <w:p w:rsidR="00926EA9" w:rsidRDefault="00F05470" w:rsidP="00544DFC">
            <w:pPr>
              <w:suppressAutoHyphens/>
              <w:jc w:val="center"/>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30-37</w:t>
            </w:r>
          </w:p>
        </w:tc>
      </w:tr>
      <w:tr w:rsidR="00926EA9" w:rsidRPr="00F709B1" w:rsidTr="00544DFC">
        <w:trPr>
          <w:trHeight w:val="377"/>
        </w:trPr>
        <w:tc>
          <w:tcPr>
            <w:tcW w:w="8271" w:type="dxa"/>
          </w:tcPr>
          <w:p w:rsidR="00926EA9" w:rsidRPr="00F05470" w:rsidRDefault="00926EA9" w:rsidP="00306242">
            <w:pPr>
              <w:rPr>
                <w:rFonts w:ascii="Times New Roman" w:eastAsia="Times New Roman" w:hAnsi="Times New Roman" w:cs="Times New Roman"/>
                <w:b/>
                <w:spacing w:val="6"/>
                <w:sz w:val="28"/>
                <w:szCs w:val="28"/>
              </w:rPr>
            </w:pPr>
            <w:r>
              <w:rPr>
                <w:rFonts w:ascii="Times New Roman" w:eastAsia="Times New Roman" w:hAnsi="Times New Roman" w:cs="Times New Roman"/>
                <w:b/>
                <w:spacing w:val="6"/>
                <w:sz w:val="28"/>
                <w:szCs w:val="28"/>
                <w:lang w:val="en-US"/>
              </w:rPr>
              <w:t>VI.</w:t>
            </w:r>
            <w:r w:rsidR="00F05470">
              <w:rPr>
                <w:rFonts w:ascii="Times New Roman" w:eastAsia="Times New Roman" w:hAnsi="Times New Roman" w:cs="Times New Roman"/>
                <w:b/>
                <w:spacing w:val="6"/>
                <w:sz w:val="28"/>
                <w:szCs w:val="28"/>
              </w:rPr>
              <w:t>Учебно-методическое обеспечение</w:t>
            </w:r>
          </w:p>
        </w:tc>
        <w:tc>
          <w:tcPr>
            <w:tcW w:w="1300" w:type="dxa"/>
          </w:tcPr>
          <w:p w:rsidR="00926EA9" w:rsidRDefault="00F05470" w:rsidP="00544DFC">
            <w:pPr>
              <w:suppressAutoHyphens/>
              <w:jc w:val="center"/>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37-39</w:t>
            </w:r>
          </w:p>
        </w:tc>
      </w:tr>
      <w:tr w:rsidR="00926EA9" w:rsidRPr="00F709B1" w:rsidTr="00544DFC">
        <w:trPr>
          <w:trHeight w:val="377"/>
        </w:trPr>
        <w:tc>
          <w:tcPr>
            <w:tcW w:w="8271" w:type="dxa"/>
          </w:tcPr>
          <w:p w:rsidR="00926EA9" w:rsidRPr="00F05470" w:rsidRDefault="00926EA9" w:rsidP="00306242">
            <w:pPr>
              <w:rPr>
                <w:rFonts w:ascii="Times New Roman" w:eastAsia="Times New Roman" w:hAnsi="Times New Roman" w:cs="Times New Roman"/>
                <w:b/>
                <w:spacing w:val="6"/>
                <w:sz w:val="28"/>
                <w:szCs w:val="28"/>
              </w:rPr>
            </w:pPr>
            <w:r>
              <w:rPr>
                <w:rFonts w:ascii="Times New Roman" w:eastAsia="Times New Roman" w:hAnsi="Times New Roman" w:cs="Times New Roman"/>
                <w:b/>
                <w:spacing w:val="6"/>
                <w:sz w:val="28"/>
                <w:szCs w:val="28"/>
                <w:lang w:val="en-US"/>
              </w:rPr>
              <w:t>VII.</w:t>
            </w:r>
            <w:r w:rsidR="00F05470">
              <w:rPr>
                <w:rFonts w:ascii="Times New Roman" w:eastAsia="Times New Roman" w:hAnsi="Times New Roman" w:cs="Times New Roman"/>
                <w:b/>
                <w:spacing w:val="6"/>
                <w:sz w:val="28"/>
                <w:szCs w:val="28"/>
              </w:rPr>
              <w:t>Библиотечно-информационное обеспечение</w:t>
            </w:r>
          </w:p>
        </w:tc>
        <w:tc>
          <w:tcPr>
            <w:tcW w:w="1300" w:type="dxa"/>
          </w:tcPr>
          <w:p w:rsidR="00926EA9" w:rsidRDefault="00F05470" w:rsidP="00544DFC">
            <w:pPr>
              <w:suppressAutoHyphens/>
              <w:jc w:val="center"/>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39-40</w:t>
            </w:r>
          </w:p>
        </w:tc>
      </w:tr>
      <w:tr w:rsidR="00926EA9" w:rsidRPr="00F709B1" w:rsidTr="00544DFC">
        <w:trPr>
          <w:trHeight w:val="377"/>
        </w:trPr>
        <w:tc>
          <w:tcPr>
            <w:tcW w:w="8271" w:type="dxa"/>
          </w:tcPr>
          <w:p w:rsidR="00926EA9" w:rsidRPr="00F05470" w:rsidRDefault="00926EA9" w:rsidP="00306242">
            <w:pPr>
              <w:rPr>
                <w:rFonts w:ascii="Times New Roman" w:eastAsia="Times New Roman" w:hAnsi="Times New Roman" w:cs="Times New Roman"/>
                <w:b/>
                <w:spacing w:val="6"/>
                <w:sz w:val="28"/>
                <w:szCs w:val="28"/>
              </w:rPr>
            </w:pPr>
            <w:r>
              <w:rPr>
                <w:rFonts w:ascii="Times New Roman" w:eastAsia="Times New Roman" w:hAnsi="Times New Roman" w:cs="Times New Roman"/>
                <w:b/>
                <w:spacing w:val="6"/>
                <w:sz w:val="28"/>
                <w:szCs w:val="28"/>
                <w:lang w:val="en-US"/>
              </w:rPr>
              <w:t>VIII.</w:t>
            </w:r>
            <w:r w:rsidR="00F05470">
              <w:rPr>
                <w:rFonts w:ascii="Times New Roman" w:eastAsia="Times New Roman" w:hAnsi="Times New Roman" w:cs="Times New Roman"/>
                <w:b/>
                <w:spacing w:val="6"/>
                <w:sz w:val="28"/>
                <w:szCs w:val="28"/>
              </w:rPr>
              <w:t>Материально- техническая база</w:t>
            </w:r>
          </w:p>
        </w:tc>
        <w:tc>
          <w:tcPr>
            <w:tcW w:w="1300" w:type="dxa"/>
          </w:tcPr>
          <w:p w:rsidR="00926EA9" w:rsidRDefault="00F05470" w:rsidP="00544DFC">
            <w:pPr>
              <w:suppressAutoHyphens/>
              <w:jc w:val="center"/>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40-42</w:t>
            </w:r>
          </w:p>
        </w:tc>
      </w:tr>
      <w:tr w:rsidR="00926EA9" w:rsidRPr="00F709B1" w:rsidTr="00544DFC">
        <w:trPr>
          <w:trHeight w:val="377"/>
        </w:trPr>
        <w:tc>
          <w:tcPr>
            <w:tcW w:w="8271" w:type="dxa"/>
          </w:tcPr>
          <w:p w:rsidR="00926EA9" w:rsidRDefault="00926EA9" w:rsidP="00306242">
            <w:pPr>
              <w:rPr>
                <w:rFonts w:ascii="Times New Roman" w:eastAsia="Times New Roman" w:hAnsi="Times New Roman" w:cs="Times New Roman"/>
                <w:b/>
                <w:spacing w:val="6"/>
                <w:sz w:val="28"/>
                <w:szCs w:val="28"/>
                <w:lang w:val="en-US"/>
              </w:rPr>
            </w:pPr>
            <w:r>
              <w:rPr>
                <w:rFonts w:ascii="Times New Roman" w:eastAsia="Times New Roman" w:hAnsi="Times New Roman" w:cs="Times New Roman"/>
                <w:b/>
                <w:spacing w:val="6"/>
                <w:sz w:val="28"/>
                <w:szCs w:val="28"/>
                <w:lang w:val="en-US"/>
              </w:rPr>
              <w:t xml:space="preserve">IX </w:t>
            </w:r>
            <w:r>
              <w:rPr>
                <w:rFonts w:ascii="Times New Roman" w:eastAsia="Times New Roman" w:hAnsi="Times New Roman" w:cs="Times New Roman"/>
                <w:b/>
                <w:spacing w:val="6"/>
                <w:sz w:val="28"/>
                <w:szCs w:val="28"/>
              </w:rPr>
              <w:t>Показатели деятельности</w:t>
            </w:r>
            <w:r>
              <w:rPr>
                <w:rFonts w:ascii="Times New Roman" w:eastAsia="Times New Roman" w:hAnsi="Times New Roman" w:cs="Times New Roman"/>
                <w:b/>
                <w:spacing w:val="6"/>
                <w:sz w:val="28"/>
                <w:szCs w:val="28"/>
                <w:lang w:val="en-US"/>
              </w:rPr>
              <w:t xml:space="preserve"> </w:t>
            </w:r>
          </w:p>
        </w:tc>
        <w:tc>
          <w:tcPr>
            <w:tcW w:w="1300" w:type="dxa"/>
          </w:tcPr>
          <w:p w:rsidR="00926EA9" w:rsidRDefault="00926EA9" w:rsidP="00544DFC">
            <w:pPr>
              <w:suppressAutoHyphens/>
              <w:jc w:val="center"/>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42-44</w:t>
            </w:r>
          </w:p>
        </w:tc>
      </w:tr>
    </w:tbl>
    <w:p w:rsidR="00544DFC" w:rsidRDefault="00544DFC" w:rsidP="00544DFC">
      <w:pPr>
        <w:rPr>
          <w:sz w:val="28"/>
          <w:szCs w:val="28"/>
        </w:rPr>
      </w:pPr>
    </w:p>
    <w:p w:rsidR="00926EA9" w:rsidRPr="00F709B1" w:rsidRDefault="00926EA9" w:rsidP="00544DFC">
      <w:pPr>
        <w:rPr>
          <w:sz w:val="28"/>
          <w:szCs w:val="28"/>
        </w:rPr>
      </w:pPr>
    </w:p>
    <w:p w:rsidR="00544DFC" w:rsidRPr="00F709B1" w:rsidRDefault="00544DFC" w:rsidP="00544DFC">
      <w:pPr>
        <w:rPr>
          <w:sz w:val="28"/>
          <w:szCs w:val="28"/>
        </w:rPr>
      </w:pPr>
    </w:p>
    <w:p w:rsidR="00544DFC" w:rsidRDefault="00544DFC" w:rsidP="00544DFC">
      <w:pPr>
        <w:rPr>
          <w:sz w:val="40"/>
          <w:szCs w:val="40"/>
        </w:rPr>
      </w:pPr>
    </w:p>
    <w:p w:rsidR="00544DFC" w:rsidRDefault="00544DFC" w:rsidP="00544DFC">
      <w:pPr>
        <w:rPr>
          <w:sz w:val="40"/>
          <w:szCs w:val="40"/>
        </w:rPr>
      </w:pPr>
    </w:p>
    <w:p w:rsidR="00544DFC" w:rsidRDefault="00544DFC" w:rsidP="00544DFC">
      <w:pPr>
        <w:rPr>
          <w:sz w:val="40"/>
          <w:szCs w:val="40"/>
        </w:rPr>
      </w:pPr>
    </w:p>
    <w:p w:rsidR="00544DFC" w:rsidRDefault="00544DFC" w:rsidP="00544DFC">
      <w:pPr>
        <w:rPr>
          <w:sz w:val="40"/>
          <w:szCs w:val="40"/>
        </w:rPr>
      </w:pPr>
    </w:p>
    <w:p w:rsidR="00544DFC" w:rsidRDefault="00544DFC" w:rsidP="00544DFC">
      <w:pPr>
        <w:rPr>
          <w:sz w:val="40"/>
          <w:szCs w:val="40"/>
        </w:rPr>
      </w:pPr>
    </w:p>
    <w:p w:rsidR="00544DFC" w:rsidRDefault="00544DFC" w:rsidP="00544DFC">
      <w:pPr>
        <w:rPr>
          <w:sz w:val="40"/>
          <w:szCs w:val="40"/>
        </w:rPr>
      </w:pPr>
    </w:p>
    <w:p w:rsidR="00544DFC" w:rsidRDefault="00544DFC" w:rsidP="00544DFC">
      <w:pPr>
        <w:rPr>
          <w:sz w:val="40"/>
          <w:szCs w:val="40"/>
        </w:rPr>
      </w:pPr>
    </w:p>
    <w:p w:rsidR="00544DFC" w:rsidRDefault="00544DFC" w:rsidP="00544DFC">
      <w:pPr>
        <w:rPr>
          <w:sz w:val="40"/>
          <w:szCs w:val="40"/>
        </w:rPr>
      </w:pPr>
    </w:p>
    <w:p w:rsidR="00332E9D" w:rsidRDefault="00332E9D" w:rsidP="00332E9D">
      <w:pPr>
        <w:spacing w:after="0"/>
        <w:rPr>
          <w:sz w:val="40"/>
          <w:szCs w:val="40"/>
        </w:rPr>
      </w:pPr>
    </w:p>
    <w:p w:rsidR="00F05470" w:rsidRDefault="00F05470" w:rsidP="00332E9D">
      <w:pPr>
        <w:spacing w:after="0"/>
        <w:rPr>
          <w:sz w:val="40"/>
          <w:szCs w:val="40"/>
        </w:rPr>
      </w:pPr>
    </w:p>
    <w:p w:rsidR="00332E9D" w:rsidRDefault="00332E9D" w:rsidP="00332E9D">
      <w:pPr>
        <w:spacing w:after="0"/>
        <w:rPr>
          <w:sz w:val="40"/>
          <w:szCs w:val="40"/>
        </w:rPr>
      </w:pPr>
    </w:p>
    <w:p w:rsidR="00775F7D" w:rsidRPr="003A0EAD" w:rsidRDefault="00460A16" w:rsidP="00460A16">
      <w:pPr>
        <w:spacing w:after="0"/>
        <w:rPr>
          <w:rFonts w:ascii="Times New Roman" w:hAnsi="Times New Roman" w:cs="Times New Roman"/>
          <w:sz w:val="28"/>
          <w:szCs w:val="28"/>
        </w:rPr>
      </w:pPr>
      <w:r w:rsidRPr="003A0EAD">
        <w:rPr>
          <w:rFonts w:ascii="Times New Roman" w:hAnsi="Times New Roman" w:cs="Times New Roman"/>
          <w:b/>
          <w:sz w:val="28"/>
          <w:szCs w:val="28"/>
          <w:lang w:val="en-US"/>
        </w:rPr>
        <w:t>I</w:t>
      </w:r>
      <w:r w:rsidRPr="00F05470">
        <w:rPr>
          <w:rFonts w:ascii="Times New Roman" w:hAnsi="Times New Roman" w:cs="Times New Roman"/>
          <w:b/>
          <w:sz w:val="28"/>
          <w:szCs w:val="28"/>
        </w:rPr>
        <w:t>.</w:t>
      </w:r>
      <w:r w:rsidR="003A0EAD" w:rsidRPr="003A0EAD">
        <w:rPr>
          <w:rFonts w:ascii="Times New Roman" w:hAnsi="Times New Roman" w:cs="Times New Roman"/>
          <w:b/>
          <w:sz w:val="28"/>
          <w:szCs w:val="28"/>
        </w:rPr>
        <w:t xml:space="preserve">Общие </w:t>
      </w:r>
      <w:r w:rsidR="00F05470">
        <w:rPr>
          <w:rFonts w:ascii="Times New Roman" w:hAnsi="Times New Roman" w:cs="Times New Roman"/>
          <w:b/>
          <w:sz w:val="28"/>
          <w:szCs w:val="28"/>
        </w:rPr>
        <w:t>сведения об органи</w:t>
      </w:r>
      <w:r w:rsidR="003A0EAD" w:rsidRPr="003A0EAD">
        <w:rPr>
          <w:rFonts w:ascii="Times New Roman" w:hAnsi="Times New Roman" w:cs="Times New Roman"/>
          <w:b/>
          <w:sz w:val="28"/>
          <w:szCs w:val="28"/>
        </w:rPr>
        <w:t>зации</w:t>
      </w:r>
    </w:p>
    <w:p w:rsidR="003113A2" w:rsidRPr="003469AC" w:rsidRDefault="00775F7D" w:rsidP="00062BCF">
      <w:pPr>
        <w:spacing w:after="0"/>
        <w:jc w:val="both"/>
        <w:rPr>
          <w:rFonts w:ascii="Times New Roman" w:hAnsi="Times New Roman" w:cs="Times New Roman"/>
          <w:sz w:val="28"/>
          <w:szCs w:val="28"/>
        </w:rPr>
      </w:pPr>
      <w:r>
        <w:rPr>
          <w:rFonts w:ascii="Times New Roman" w:hAnsi="Times New Roman" w:cs="Times New Roman"/>
          <w:sz w:val="28"/>
          <w:szCs w:val="28"/>
        </w:rPr>
        <w:t>О</w:t>
      </w:r>
      <w:r w:rsidRPr="00775F7D">
        <w:rPr>
          <w:rFonts w:ascii="Times New Roman" w:hAnsi="Times New Roman" w:cs="Times New Roman"/>
          <w:sz w:val="28"/>
          <w:szCs w:val="28"/>
        </w:rPr>
        <w:t>рганизационно-правовое обеспечение проведения само</w:t>
      </w:r>
      <w:r w:rsidR="00EE64DC">
        <w:rPr>
          <w:rFonts w:ascii="Times New Roman" w:hAnsi="Times New Roman" w:cs="Times New Roman"/>
          <w:sz w:val="28"/>
          <w:szCs w:val="28"/>
        </w:rPr>
        <w:t xml:space="preserve"> </w:t>
      </w:r>
      <w:r w:rsidRPr="00775F7D">
        <w:rPr>
          <w:rFonts w:ascii="Times New Roman" w:hAnsi="Times New Roman" w:cs="Times New Roman"/>
          <w:sz w:val="28"/>
          <w:szCs w:val="28"/>
        </w:rPr>
        <w:t xml:space="preserve">обследования МКДОУ </w:t>
      </w:r>
      <w:r>
        <w:rPr>
          <w:rFonts w:ascii="Times New Roman" w:hAnsi="Times New Roman" w:cs="Times New Roman"/>
          <w:sz w:val="28"/>
          <w:szCs w:val="28"/>
        </w:rPr>
        <w:t>ДС №13</w:t>
      </w:r>
      <w:r w:rsidRPr="00775F7D">
        <w:rPr>
          <w:rFonts w:ascii="Times New Roman" w:hAnsi="Times New Roman" w:cs="Times New Roman"/>
          <w:sz w:val="28"/>
          <w:szCs w:val="28"/>
        </w:rPr>
        <w:t>«</w:t>
      </w:r>
      <w:r>
        <w:rPr>
          <w:rFonts w:ascii="Times New Roman" w:hAnsi="Times New Roman" w:cs="Times New Roman"/>
          <w:sz w:val="28"/>
          <w:szCs w:val="28"/>
        </w:rPr>
        <w:t>Сказка</w:t>
      </w:r>
      <w:r w:rsidRPr="00775F7D">
        <w:rPr>
          <w:rFonts w:ascii="Times New Roman" w:hAnsi="Times New Roman" w:cs="Times New Roman"/>
          <w:sz w:val="28"/>
          <w:szCs w:val="28"/>
        </w:rPr>
        <w:t xml:space="preserve"> </w:t>
      </w:r>
      <w:r>
        <w:rPr>
          <w:rFonts w:ascii="Times New Roman" w:hAnsi="Times New Roman" w:cs="Times New Roman"/>
          <w:sz w:val="28"/>
          <w:szCs w:val="28"/>
        </w:rPr>
        <w:t>с. Николина Балка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Само</w:t>
      </w:r>
      <w:r w:rsidR="00EE64DC">
        <w:rPr>
          <w:rFonts w:ascii="Times New Roman" w:hAnsi="Times New Roman" w:cs="Times New Roman"/>
          <w:sz w:val="28"/>
          <w:szCs w:val="28"/>
        </w:rPr>
        <w:t xml:space="preserve"> </w:t>
      </w:r>
      <w:r>
        <w:rPr>
          <w:rFonts w:ascii="Times New Roman" w:hAnsi="Times New Roman" w:cs="Times New Roman"/>
          <w:sz w:val="28"/>
          <w:szCs w:val="28"/>
        </w:rPr>
        <w:t>обследование МКДОУ ДС №13 «Сказ</w:t>
      </w:r>
      <w:r w:rsidRPr="00775F7D">
        <w:rPr>
          <w:rFonts w:ascii="Times New Roman" w:hAnsi="Times New Roman" w:cs="Times New Roman"/>
          <w:sz w:val="28"/>
          <w:szCs w:val="28"/>
        </w:rPr>
        <w:t xml:space="preserve">ка» </w:t>
      </w:r>
      <w:r>
        <w:rPr>
          <w:rFonts w:ascii="Times New Roman" w:hAnsi="Times New Roman" w:cs="Times New Roman"/>
          <w:sz w:val="28"/>
          <w:szCs w:val="28"/>
        </w:rPr>
        <w:t>с. Николина Балка</w:t>
      </w:r>
      <w:r w:rsidRPr="00775F7D">
        <w:rPr>
          <w:rFonts w:ascii="Times New Roman" w:hAnsi="Times New Roman" w:cs="Times New Roman"/>
          <w:sz w:val="28"/>
          <w:szCs w:val="28"/>
        </w:rPr>
        <w:t xml:space="preserve"> проводилось в соответстви</w:t>
      </w:r>
      <w:r w:rsidR="00F86C75">
        <w:rPr>
          <w:rFonts w:ascii="Times New Roman" w:hAnsi="Times New Roman" w:cs="Times New Roman"/>
          <w:sz w:val="28"/>
          <w:szCs w:val="28"/>
        </w:rPr>
        <w:t xml:space="preserve">и с: </w:t>
      </w:r>
      <w:proofErr w:type="gramStart"/>
      <w:r w:rsidR="00F86C75">
        <w:rPr>
          <w:rFonts w:ascii="Times New Roman" w:hAnsi="Times New Roman" w:cs="Times New Roman"/>
          <w:sz w:val="28"/>
          <w:szCs w:val="28"/>
        </w:rPr>
        <w:t>-П</w:t>
      </w:r>
      <w:proofErr w:type="gramEnd"/>
      <w:r w:rsidR="00F86C75">
        <w:rPr>
          <w:rFonts w:ascii="Times New Roman" w:hAnsi="Times New Roman" w:cs="Times New Roman"/>
          <w:sz w:val="28"/>
          <w:szCs w:val="28"/>
        </w:rPr>
        <w:t>орядком о проведения само</w:t>
      </w:r>
      <w:r w:rsidR="00EE64DC">
        <w:rPr>
          <w:rFonts w:ascii="Times New Roman" w:hAnsi="Times New Roman" w:cs="Times New Roman"/>
          <w:sz w:val="28"/>
          <w:szCs w:val="28"/>
        </w:rPr>
        <w:t xml:space="preserve"> </w:t>
      </w:r>
      <w:r w:rsidRPr="00775F7D">
        <w:rPr>
          <w:rFonts w:ascii="Times New Roman" w:hAnsi="Times New Roman" w:cs="Times New Roman"/>
          <w:sz w:val="28"/>
          <w:szCs w:val="28"/>
        </w:rPr>
        <w:t>обследования образовательной организации, утвержденного приказом Министерства образования и науки Российской Федерации от 14.06.2013. №462 «Об утверждении Порядка проведения само</w:t>
      </w:r>
      <w:r w:rsidR="00EE64DC">
        <w:rPr>
          <w:rFonts w:ascii="Times New Roman" w:hAnsi="Times New Roman" w:cs="Times New Roman"/>
          <w:sz w:val="28"/>
          <w:szCs w:val="28"/>
        </w:rPr>
        <w:t xml:space="preserve"> </w:t>
      </w:r>
      <w:r w:rsidRPr="00775F7D">
        <w:rPr>
          <w:rFonts w:ascii="Times New Roman" w:hAnsi="Times New Roman" w:cs="Times New Roman"/>
          <w:sz w:val="28"/>
          <w:szCs w:val="28"/>
        </w:rPr>
        <w:t>обследования образовательной организации»; - Приказом Министерства образования и науки Российской Федерации от 14.02.2017 №1218 об изменениях, которые вносятся в порядок проведения само</w:t>
      </w:r>
      <w:r w:rsidR="00EE64DC">
        <w:rPr>
          <w:rFonts w:ascii="Times New Roman" w:hAnsi="Times New Roman" w:cs="Times New Roman"/>
          <w:sz w:val="28"/>
          <w:szCs w:val="28"/>
        </w:rPr>
        <w:t xml:space="preserve"> </w:t>
      </w:r>
      <w:r w:rsidRPr="00775F7D">
        <w:rPr>
          <w:rFonts w:ascii="Times New Roman" w:hAnsi="Times New Roman" w:cs="Times New Roman"/>
          <w:sz w:val="28"/>
          <w:szCs w:val="28"/>
        </w:rPr>
        <w:t>обследования образовательной организации, утвержденный приказом Министерства образования и науки Российской Федерации от 14.06.2013. № 462; -</w:t>
      </w:r>
      <w:r>
        <w:rPr>
          <w:rFonts w:ascii="Times New Roman" w:hAnsi="Times New Roman" w:cs="Times New Roman"/>
          <w:sz w:val="28"/>
          <w:szCs w:val="28"/>
        </w:rPr>
        <w:t xml:space="preserve"> Приказом заведующего МКДОУ ДС №13 «Сказ</w:t>
      </w:r>
      <w:r w:rsidRPr="00775F7D">
        <w:rPr>
          <w:rFonts w:ascii="Times New Roman" w:hAnsi="Times New Roman" w:cs="Times New Roman"/>
          <w:sz w:val="28"/>
          <w:szCs w:val="28"/>
        </w:rPr>
        <w:t xml:space="preserve">ка» </w:t>
      </w:r>
      <w:r>
        <w:rPr>
          <w:rFonts w:ascii="Times New Roman" w:hAnsi="Times New Roman" w:cs="Times New Roman"/>
          <w:sz w:val="28"/>
          <w:szCs w:val="28"/>
        </w:rPr>
        <w:t>с. Николина Балка</w:t>
      </w:r>
      <w:r w:rsidR="00A67262">
        <w:rPr>
          <w:rFonts w:ascii="Times New Roman" w:hAnsi="Times New Roman" w:cs="Times New Roman"/>
          <w:sz w:val="28"/>
          <w:szCs w:val="28"/>
        </w:rPr>
        <w:t xml:space="preserve"> № 46 от 29</w:t>
      </w:r>
      <w:r w:rsidR="00460A16">
        <w:rPr>
          <w:rFonts w:ascii="Times New Roman" w:hAnsi="Times New Roman" w:cs="Times New Roman"/>
          <w:sz w:val="28"/>
          <w:szCs w:val="28"/>
        </w:rPr>
        <w:t>.</w:t>
      </w:r>
      <w:r w:rsidR="00A67262">
        <w:rPr>
          <w:rFonts w:ascii="Times New Roman" w:hAnsi="Times New Roman" w:cs="Times New Roman"/>
          <w:sz w:val="28"/>
          <w:szCs w:val="28"/>
        </w:rPr>
        <w:t>03.2021</w:t>
      </w:r>
      <w:r w:rsidRPr="00775F7D">
        <w:rPr>
          <w:rFonts w:ascii="Times New Roman" w:hAnsi="Times New Roman" w:cs="Times New Roman"/>
          <w:sz w:val="28"/>
          <w:szCs w:val="28"/>
        </w:rPr>
        <w:t>г.</w:t>
      </w:r>
    </w:p>
    <w:p w:rsidR="00460A16" w:rsidRPr="00460A16" w:rsidRDefault="00460A16" w:rsidP="00062BCF">
      <w:pPr>
        <w:spacing w:after="0"/>
        <w:jc w:val="both"/>
        <w:rPr>
          <w:rFonts w:ascii="Times New Roman" w:eastAsia="Calibri" w:hAnsi="Times New Roman" w:cs="Times New Roman"/>
          <w:b/>
          <w:sz w:val="28"/>
          <w:szCs w:val="28"/>
          <w:lang w:eastAsia="en-US"/>
        </w:rPr>
      </w:pPr>
      <w:proofErr w:type="spellStart"/>
      <w:r w:rsidRPr="00460A16">
        <w:rPr>
          <w:rFonts w:ascii="Times New Roman" w:hAnsi="Times New Roman" w:cs="Times New Roman"/>
          <w:sz w:val="28"/>
          <w:szCs w:val="28"/>
        </w:rPr>
        <w:t>Самообследование</w:t>
      </w:r>
      <w:proofErr w:type="spellEnd"/>
      <w:r w:rsidRPr="00460A16">
        <w:rPr>
          <w:rFonts w:ascii="Times New Roman" w:hAnsi="Times New Roman" w:cs="Times New Roman"/>
          <w:sz w:val="28"/>
          <w:szCs w:val="28"/>
        </w:rPr>
        <w:t xml:space="preserve"> проводится ежегодно, размещается в информационно – телекоммуникационных сетях –</w:t>
      </w:r>
      <w:r>
        <w:rPr>
          <w:rFonts w:ascii="Times New Roman" w:hAnsi="Times New Roman" w:cs="Times New Roman"/>
          <w:sz w:val="28"/>
          <w:szCs w:val="28"/>
        </w:rPr>
        <w:t xml:space="preserve"> на официальном сайте МКДОУ ДС </w:t>
      </w:r>
      <w:r w:rsidRPr="00460A16">
        <w:rPr>
          <w:rFonts w:ascii="Times New Roman" w:hAnsi="Times New Roman" w:cs="Times New Roman"/>
          <w:sz w:val="28"/>
          <w:szCs w:val="28"/>
        </w:rPr>
        <w:t>13</w:t>
      </w:r>
      <w:r>
        <w:rPr>
          <w:rFonts w:ascii="Times New Roman" w:hAnsi="Times New Roman" w:cs="Times New Roman"/>
          <w:sz w:val="28"/>
          <w:szCs w:val="28"/>
        </w:rPr>
        <w:t xml:space="preserve"> «</w:t>
      </w:r>
      <w:r w:rsidR="00CE3983">
        <w:rPr>
          <w:rFonts w:ascii="Times New Roman" w:hAnsi="Times New Roman" w:cs="Times New Roman"/>
          <w:sz w:val="28"/>
          <w:szCs w:val="28"/>
          <w:lang w:val="en-US"/>
        </w:rPr>
        <w:t>C</w:t>
      </w:r>
      <w:proofErr w:type="spellStart"/>
      <w:r w:rsidR="00CE3983">
        <w:rPr>
          <w:rFonts w:ascii="Times New Roman" w:hAnsi="Times New Roman" w:cs="Times New Roman"/>
          <w:sz w:val="28"/>
          <w:szCs w:val="28"/>
        </w:rPr>
        <w:t>казка</w:t>
      </w:r>
      <w:proofErr w:type="spellEnd"/>
      <w:r w:rsidRPr="00460A16">
        <w:rPr>
          <w:rFonts w:ascii="Times New Roman" w:hAnsi="Times New Roman" w:cs="Times New Roman"/>
          <w:sz w:val="28"/>
          <w:szCs w:val="28"/>
        </w:rPr>
        <w:t xml:space="preserve">» </w:t>
      </w:r>
      <w:proofErr w:type="spellStart"/>
      <w:r w:rsidR="00CE3983">
        <w:rPr>
          <w:rFonts w:ascii="Times New Roman" w:hAnsi="Times New Roman" w:cs="Times New Roman"/>
          <w:sz w:val="28"/>
          <w:szCs w:val="28"/>
        </w:rPr>
        <w:t>с</w:t>
      </w:r>
      <w:proofErr w:type="gramStart"/>
      <w:r w:rsidR="00CE3983">
        <w:rPr>
          <w:rFonts w:ascii="Times New Roman" w:hAnsi="Times New Roman" w:cs="Times New Roman"/>
          <w:sz w:val="28"/>
          <w:szCs w:val="28"/>
        </w:rPr>
        <w:t>.Н</w:t>
      </w:r>
      <w:proofErr w:type="gramEnd"/>
      <w:r w:rsidR="00CE3983">
        <w:rPr>
          <w:rFonts w:ascii="Times New Roman" w:hAnsi="Times New Roman" w:cs="Times New Roman"/>
          <w:sz w:val="28"/>
          <w:szCs w:val="28"/>
        </w:rPr>
        <w:t>иколина</w:t>
      </w:r>
      <w:proofErr w:type="spellEnd"/>
      <w:r w:rsidR="00CE3983">
        <w:rPr>
          <w:rFonts w:ascii="Times New Roman" w:hAnsi="Times New Roman" w:cs="Times New Roman"/>
          <w:sz w:val="28"/>
          <w:szCs w:val="28"/>
        </w:rPr>
        <w:t xml:space="preserve"> Балка</w:t>
      </w:r>
      <w:r w:rsidRPr="00460A16">
        <w:rPr>
          <w:rFonts w:ascii="Times New Roman" w:hAnsi="Times New Roman" w:cs="Times New Roman"/>
          <w:sz w:val="28"/>
          <w:szCs w:val="28"/>
        </w:rPr>
        <w:t xml:space="preserve"> </w:t>
      </w:r>
      <w:r w:rsidR="006B546A" w:rsidRPr="006B546A">
        <w:rPr>
          <w:rFonts w:ascii="Times New Roman" w:hAnsi="Times New Roman" w:cs="Times New Roman"/>
          <w:b/>
          <w:bCs/>
          <w:sz w:val="28"/>
          <w:szCs w:val="28"/>
        </w:rPr>
        <w:t>https://ds13-nikolina-balka-r07.gosweb.gosuslugi.ru</w:t>
      </w:r>
      <w:r w:rsidR="00AD40B7">
        <w:rPr>
          <w:rFonts w:ascii="Times New Roman" w:hAnsi="Times New Roman" w:cs="Times New Roman"/>
          <w:sz w:val="28"/>
          <w:szCs w:val="28"/>
        </w:rPr>
        <w:t xml:space="preserve"> </w:t>
      </w:r>
      <w:r w:rsidRPr="00460A16">
        <w:rPr>
          <w:rFonts w:ascii="Times New Roman" w:hAnsi="Times New Roman" w:cs="Times New Roman"/>
          <w:sz w:val="28"/>
          <w:szCs w:val="28"/>
        </w:rPr>
        <w:t>не позднее 20 апреля текущего года, модератором сайта.</w:t>
      </w:r>
    </w:p>
    <w:p w:rsidR="00AD40B7" w:rsidRDefault="008F1AC3" w:rsidP="00062BCF">
      <w:pPr>
        <w:spacing w:after="120"/>
        <w:jc w:val="both"/>
        <w:rPr>
          <w:rFonts w:ascii="Times New Roman" w:hAnsi="Times New Roman" w:cs="Times New Roman"/>
          <w:sz w:val="28"/>
          <w:szCs w:val="28"/>
        </w:rPr>
      </w:pPr>
      <w:r w:rsidRPr="008F1AC3">
        <w:rPr>
          <w:rFonts w:ascii="Times New Roman" w:hAnsi="Times New Roman" w:cs="Times New Roman"/>
          <w:sz w:val="28"/>
          <w:szCs w:val="28"/>
        </w:rPr>
        <w:t xml:space="preserve">Цели проведения </w:t>
      </w:r>
      <w:proofErr w:type="spellStart"/>
      <w:r w:rsidRPr="008F1AC3">
        <w:rPr>
          <w:rFonts w:ascii="Times New Roman" w:hAnsi="Times New Roman" w:cs="Times New Roman"/>
          <w:sz w:val="28"/>
          <w:szCs w:val="28"/>
        </w:rPr>
        <w:t>самообследования</w:t>
      </w:r>
      <w:proofErr w:type="spellEnd"/>
      <w:r w:rsidRPr="008F1AC3">
        <w:rPr>
          <w:rFonts w:ascii="Times New Roman" w:hAnsi="Times New Roman" w:cs="Times New Roman"/>
          <w:sz w:val="28"/>
          <w:szCs w:val="28"/>
        </w:rPr>
        <w:t xml:space="preserve"> МКДОУ </w:t>
      </w:r>
      <w:r>
        <w:rPr>
          <w:rFonts w:ascii="Times New Roman" w:hAnsi="Times New Roman" w:cs="Times New Roman"/>
          <w:sz w:val="28"/>
          <w:szCs w:val="28"/>
        </w:rPr>
        <w:t xml:space="preserve"> ДС №13  «Сказ</w:t>
      </w:r>
      <w:r w:rsidRPr="008F1AC3">
        <w:rPr>
          <w:rFonts w:ascii="Times New Roman" w:hAnsi="Times New Roman" w:cs="Times New Roman"/>
          <w:sz w:val="28"/>
          <w:szCs w:val="28"/>
        </w:rPr>
        <w:t xml:space="preserve">ка» </w:t>
      </w:r>
      <w:r>
        <w:rPr>
          <w:rFonts w:ascii="Times New Roman" w:hAnsi="Times New Roman" w:cs="Times New Roman"/>
          <w:sz w:val="28"/>
          <w:szCs w:val="28"/>
        </w:rPr>
        <w:t>с. Николина Балка</w:t>
      </w:r>
      <w:r w:rsidRPr="008F1AC3">
        <w:rPr>
          <w:rFonts w:ascii="Times New Roman" w:hAnsi="Times New Roman" w:cs="Times New Roman"/>
          <w:sz w:val="28"/>
          <w:szCs w:val="28"/>
        </w:rPr>
        <w:t>:</w:t>
      </w:r>
    </w:p>
    <w:p w:rsidR="008F1AC3" w:rsidRDefault="008F1AC3" w:rsidP="00062BCF">
      <w:pPr>
        <w:spacing w:after="120"/>
        <w:jc w:val="both"/>
        <w:rPr>
          <w:rFonts w:ascii="Times New Roman" w:hAnsi="Times New Roman" w:cs="Times New Roman"/>
          <w:sz w:val="28"/>
          <w:szCs w:val="28"/>
        </w:rPr>
      </w:pPr>
      <w:r w:rsidRPr="008F1AC3">
        <w:rPr>
          <w:rFonts w:ascii="Times New Roman" w:hAnsi="Times New Roman" w:cs="Times New Roman"/>
          <w:sz w:val="28"/>
          <w:szCs w:val="28"/>
        </w:rPr>
        <w:t>-</w:t>
      </w:r>
      <w:r w:rsidR="00AD40B7">
        <w:rPr>
          <w:rFonts w:ascii="Times New Roman" w:hAnsi="Times New Roman" w:cs="Times New Roman"/>
          <w:sz w:val="28"/>
          <w:szCs w:val="28"/>
        </w:rPr>
        <w:t xml:space="preserve"> </w:t>
      </w:r>
      <w:r w:rsidRPr="008F1AC3">
        <w:rPr>
          <w:rFonts w:ascii="Times New Roman" w:hAnsi="Times New Roman" w:cs="Times New Roman"/>
          <w:sz w:val="28"/>
          <w:szCs w:val="28"/>
        </w:rPr>
        <w:t>Обеспечение доступности и открытости информации о деятельности МКДОУ ДС №</w:t>
      </w:r>
      <w:r w:rsidR="001B51E4">
        <w:rPr>
          <w:rFonts w:ascii="Times New Roman" w:hAnsi="Times New Roman" w:cs="Times New Roman"/>
          <w:sz w:val="28"/>
          <w:szCs w:val="28"/>
        </w:rPr>
        <w:t>1</w:t>
      </w:r>
      <w:r>
        <w:rPr>
          <w:rFonts w:ascii="Times New Roman" w:hAnsi="Times New Roman" w:cs="Times New Roman"/>
          <w:sz w:val="28"/>
          <w:szCs w:val="28"/>
        </w:rPr>
        <w:t>3</w:t>
      </w:r>
      <w:r w:rsidRPr="008F1AC3">
        <w:rPr>
          <w:rFonts w:ascii="Times New Roman" w:hAnsi="Times New Roman" w:cs="Times New Roman"/>
          <w:sz w:val="28"/>
          <w:szCs w:val="28"/>
        </w:rPr>
        <w:t>«</w:t>
      </w:r>
      <w:r>
        <w:rPr>
          <w:rFonts w:ascii="Times New Roman" w:hAnsi="Times New Roman" w:cs="Times New Roman"/>
          <w:sz w:val="28"/>
          <w:szCs w:val="28"/>
        </w:rPr>
        <w:t>Сказка</w:t>
      </w:r>
      <w:r w:rsidRPr="008F1AC3">
        <w:rPr>
          <w:rFonts w:ascii="Times New Roman" w:hAnsi="Times New Roman" w:cs="Times New Roman"/>
          <w:sz w:val="28"/>
          <w:szCs w:val="28"/>
        </w:rPr>
        <w:t xml:space="preserve">» </w:t>
      </w:r>
      <w:r>
        <w:rPr>
          <w:rFonts w:ascii="Times New Roman" w:hAnsi="Times New Roman" w:cs="Times New Roman"/>
          <w:sz w:val="28"/>
          <w:szCs w:val="28"/>
        </w:rPr>
        <w:t>с. Николина Балка</w:t>
      </w:r>
    </w:p>
    <w:p w:rsidR="0026702C" w:rsidRPr="003A0EAD" w:rsidRDefault="008F1AC3" w:rsidP="00062BCF">
      <w:pPr>
        <w:spacing w:after="120"/>
        <w:jc w:val="both"/>
        <w:rPr>
          <w:rFonts w:ascii="Times New Roman" w:hAnsi="Times New Roman" w:cs="Times New Roman"/>
          <w:sz w:val="28"/>
          <w:szCs w:val="28"/>
        </w:rPr>
      </w:pPr>
      <w:r w:rsidRPr="008F1AC3">
        <w:rPr>
          <w:rFonts w:ascii="Times New Roman" w:hAnsi="Times New Roman" w:cs="Times New Roman"/>
          <w:sz w:val="28"/>
          <w:szCs w:val="28"/>
        </w:rPr>
        <w:t xml:space="preserve"> - Получение объективной информации о состоянии образовательной деятельности в МКДОУ ДС №</w:t>
      </w:r>
      <w:r>
        <w:rPr>
          <w:rFonts w:ascii="Times New Roman" w:hAnsi="Times New Roman" w:cs="Times New Roman"/>
          <w:sz w:val="28"/>
          <w:szCs w:val="28"/>
        </w:rPr>
        <w:t>13</w:t>
      </w:r>
      <w:r w:rsidRPr="008F1AC3">
        <w:rPr>
          <w:rFonts w:ascii="Times New Roman" w:hAnsi="Times New Roman" w:cs="Times New Roman"/>
          <w:sz w:val="28"/>
          <w:szCs w:val="28"/>
        </w:rPr>
        <w:t xml:space="preserve"> «</w:t>
      </w:r>
      <w:r>
        <w:rPr>
          <w:rFonts w:ascii="Times New Roman" w:hAnsi="Times New Roman" w:cs="Times New Roman"/>
          <w:sz w:val="28"/>
          <w:szCs w:val="28"/>
        </w:rPr>
        <w:t>Сказка</w:t>
      </w:r>
      <w:r w:rsidRPr="008F1AC3">
        <w:rPr>
          <w:rFonts w:ascii="Times New Roman" w:hAnsi="Times New Roman" w:cs="Times New Roman"/>
          <w:sz w:val="28"/>
          <w:szCs w:val="28"/>
        </w:rPr>
        <w:t xml:space="preserve">» </w:t>
      </w:r>
      <w:r>
        <w:rPr>
          <w:rFonts w:ascii="Times New Roman" w:hAnsi="Times New Roman" w:cs="Times New Roman"/>
          <w:sz w:val="28"/>
          <w:szCs w:val="28"/>
        </w:rPr>
        <w:t xml:space="preserve"> с</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Николина Балка </w:t>
      </w:r>
      <w:r w:rsidR="006B546A">
        <w:rPr>
          <w:rFonts w:ascii="Times New Roman" w:hAnsi="Times New Roman" w:cs="Times New Roman"/>
          <w:sz w:val="28"/>
          <w:szCs w:val="28"/>
        </w:rPr>
        <w:t xml:space="preserve"> за отчетный период 2024</w:t>
      </w:r>
      <w:r w:rsidRPr="008F1AC3">
        <w:rPr>
          <w:rFonts w:ascii="Times New Roman" w:hAnsi="Times New Roman" w:cs="Times New Roman"/>
          <w:sz w:val="28"/>
          <w:szCs w:val="28"/>
        </w:rPr>
        <w:t xml:space="preserve"> г</w:t>
      </w:r>
      <w:r w:rsidR="006B546A">
        <w:rPr>
          <w:rFonts w:ascii="Times New Roman" w:hAnsi="Times New Roman" w:cs="Times New Roman"/>
          <w:sz w:val="28"/>
          <w:szCs w:val="28"/>
        </w:rPr>
        <w:t>ода ( по состоянию на 31.12.2024</w:t>
      </w:r>
      <w:r w:rsidRPr="008F1AC3">
        <w:rPr>
          <w:rFonts w:ascii="Times New Roman" w:hAnsi="Times New Roman" w:cs="Times New Roman"/>
          <w:sz w:val="28"/>
          <w:szCs w:val="28"/>
        </w:rPr>
        <w:t>г.)</w:t>
      </w:r>
    </w:p>
    <w:p w:rsidR="0026702C" w:rsidRPr="0026702C" w:rsidRDefault="00460A16" w:rsidP="00062BCF">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26702C" w:rsidRPr="0026702C">
        <w:rPr>
          <w:rFonts w:ascii="Times New Roman" w:eastAsia="Calibri" w:hAnsi="Times New Roman" w:cs="Times New Roman"/>
          <w:sz w:val="28"/>
          <w:szCs w:val="28"/>
          <w:lang w:eastAsia="en-US"/>
        </w:rPr>
        <w:t xml:space="preserve">Тип: Муниципальное казенное дошкольное образовательное учреждение </w:t>
      </w:r>
    </w:p>
    <w:p w:rsidR="0026702C" w:rsidRPr="0026702C" w:rsidRDefault="00460A16" w:rsidP="00062BCF">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F33AAD">
        <w:rPr>
          <w:rFonts w:ascii="Times New Roman" w:eastAsia="Calibri" w:hAnsi="Times New Roman" w:cs="Times New Roman"/>
          <w:sz w:val="28"/>
          <w:szCs w:val="28"/>
          <w:lang w:eastAsia="en-US"/>
        </w:rPr>
        <w:t xml:space="preserve"> Вид: общеразвивающей направленности.</w:t>
      </w:r>
    </w:p>
    <w:p w:rsidR="00460A16" w:rsidRPr="001B51E4" w:rsidRDefault="00460A16" w:rsidP="00062BCF">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26702C" w:rsidRPr="0026702C">
        <w:rPr>
          <w:rFonts w:ascii="Times New Roman" w:eastAsia="Calibri" w:hAnsi="Times New Roman" w:cs="Times New Roman"/>
          <w:sz w:val="28"/>
          <w:szCs w:val="28"/>
          <w:lang w:eastAsia="en-US"/>
        </w:rPr>
        <w:t>Лицензия Министерства образования</w:t>
      </w:r>
      <w:r w:rsidR="00F33AAD">
        <w:rPr>
          <w:rFonts w:ascii="Times New Roman" w:eastAsia="Calibri" w:hAnsi="Times New Roman" w:cs="Times New Roman"/>
          <w:sz w:val="28"/>
          <w:szCs w:val="28"/>
          <w:lang w:eastAsia="en-US"/>
        </w:rPr>
        <w:t xml:space="preserve"> и молодежной политики</w:t>
      </w:r>
      <w:r w:rsidR="0026702C" w:rsidRPr="0026702C">
        <w:rPr>
          <w:rFonts w:ascii="Times New Roman" w:eastAsia="Calibri" w:hAnsi="Times New Roman" w:cs="Times New Roman"/>
          <w:sz w:val="28"/>
          <w:szCs w:val="28"/>
          <w:lang w:eastAsia="en-US"/>
        </w:rPr>
        <w:t xml:space="preserve"> </w:t>
      </w:r>
      <w:r w:rsidRPr="00460A16">
        <w:rPr>
          <w:rFonts w:ascii="Times New Roman" w:eastAsia="Calibri" w:hAnsi="Times New Roman" w:cs="Times New Roman"/>
          <w:sz w:val="28"/>
          <w:szCs w:val="28"/>
          <w:lang w:eastAsia="en-US"/>
        </w:rPr>
        <w:t xml:space="preserve"> </w:t>
      </w:r>
      <w:r w:rsidR="0026702C" w:rsidRPr="0026702C">
        <w:rPr>
          <w:rFonts w:ascii="Times New Roman" w:eastAsia="Calibri" w:hAnsi="Times New Roman" w:cs="Times New Roman"/>
          <w:sz w:val="28"/>
          <w:szCs w:val="28"/>
          <w:lang w:eastAsia="en-US"/>
        </w:rPr>
        <w:t xml:space="preserve">Ставропольского края на </w:t>
      </w:r>
      <w:r w:rsidR="00F33AAD">
        <w:rPr>
          <w:rFonts w:ascii="Times New Roman" w:eastAsia="Calibri" w:hAnsi="Times New Roman" w:cs="Times New Roman"/>
          <w:sz w:val="28"/>
          <w:szCs w:val="28"/>
          <w:lang w:eastAsia="en-US"/>
        </w:rPr>
        <w:t xml:space="preserve">осуществление </w:t>
      </w:r>
      <w:r w:rsidR="0026702C" w:rsidRPr="0026702C">
        <w:rPr>
          <w:rFonts w:ascii="Times New Roman" w:eastAsia="Calibri" w:hAnsi="Times New Roman" w:cs="Times New Roman"/>
          <w:sz w:val="28"/>
          <w:szCs w:val="28"/>
          <w:lang w:eastAsia="en-US"/>
        </w:rPr>
        <w:t xml:space="preserve"> образовательной деятельности: серия 26Л01 № </w:t>
      </w:r>
      <w:r w:rsidR="00F33AAD">
        <w:rPr>
          <w:rFonts w:ascii="Times New Roman" w:eastAsia="Calibri" w:hAnsi="Times New Roman" w:cs="Times New Roman"/>
          <w:sz w:val="28"/>
          <w:szCs w:val="28"/>
          <w:lang w:eastAsia="en-US"/>
        </w:rPr>
        <w:t>0001580  от 01</w:t>
      </w:r>
      <w:r w:rsidR="0026702C" w:rsidRPr="0026702C">
        <w:rPr>
          <w:rFonts w:ascii="Times New Roman" w:eastAsia="Calibri" w:hAnsi="Times New Roman" w:cs="Times New Roman"/>
          <w:sz w:val="28"/>
          <w:szCs w:val="28"/>
          <w:lang w:eastAsia="en-US"/>
        </w:rPr>
        <w:t xml:space="preserve"> </w:t>
      </w:r>
      <w:r w:rsidR="00F33AAD">
        <w:rPr>
          <w:rFonts w:ascii="Times New Roman" w:eastAsia="Calibri" w:hAnsi="Times New Roman" w:cs="Times New Roman"/>
          <w:sz w:val="28"/>
          <w:szCs w:val="28"/>
          <w:lang w:eastAsia="en-US"/>
        </w:rPr>
        <w:t xml:space="preserve">декабря  2016 </w:t>
      </w:r>
      <w:r w:rsidR="0026702C" w:rsidRPr="0026702C">
        <w:rPr>
          <w:rFonts w:ascii="Times New Roman" w:eastAsia="Calibri" w:hAnsi="Times New Roman" w:cs="Times New Roman"/>
          <w:sz w:val="28"/>
          <w:szCs w:val="28"/>
          <w:lang w:eastAsia="en-US"/>
        </w:rPr>
        <w:t xml:space="preserve"> года. Регистрационный № </w:t>
      </w:r>
      <w:r w:rsidR="00F33AAD">
        <w:rPr>
          <w:rFonts w:ascii="Times New Roman" w:eastAsia="Calibri" w:hAnsi="Times New Roman" w:cs="Times New Roman"/>
          <w:sz w:val="28"/>
          <w:szCs w:val="28"/>
          <w:lang w:eastAsia="en-US"/>
        </w:rPr>
        <w:t>5327</w:t>
      </w:r>
      <w:r w:rsidR="0026702C" w:rsidRPr="0026702C">
        <w:rPr>
          <w:rFonts w:ascii="Times New Roman" w:eastAsia="Calibri" w:hAnsi="Times New Roman" w:cs="Times New Roman"/>
          <w:sz w:val="28"/>
          <w:szCs w:val="28"/>
          <w:lang w:eastAsia="en-US"/>
        </w:rPr>
        <w:t xml:space="preserve"> </w:t>
      </w:r>
      <w:r w:rsidRPr="001B51E4">
        <w:rPr>
          <w:rFonts w:ascii="Times New Roman" w:eastAsia="Calibri" w:hAnsi="Times New Roman" w:cs="Times New Roman"/>
          <w:sz w:val="28"/>
          <w:szCs w:val="28"/>
          <w:lang w:eastAsia="en-US"/>
        </w:rPr>
        <w:t xml:space="preserve">     </w:t>
      </w:r>
      <w:r w:rsidR="0026702C" w:rsidRPr="0026702C">
        <w:rPr>
          <w:rFonts w:ascii="Times New Roman" w:eastAsia="Calibri" w:hAnsi="Times New Roman" w:cs="Times New Roman"/>
          <w:sz w:val="28"/>
          <w:szCs w:val="28"/>
          <w:lang w:eastAsia="en-US"/>
        </w:rPr>
        <w:t>Срок действия лицен</w:t>
      </w:r>
      <w:r>
        <w:rPr>
          <w:rFonts w:ascii="Times New Roman" w:eastAsia="Calibri" w:hAnsi="Times New Roman" w:cs="Times New Roman"/>
          <w:sz w:val="28"/>
          <w:szCs w:val="28"/>
          <w:lang w:eastAsia="en-US"/>
        </w:rPr>
        <w:t xml:space="preserve">зии: бессрочно. </w:t>
      </w:r>
    </w:p>
    <w:p w:rsidR="0026702C" w:rsidRPr="0026702C" w:rsidRDefault="0026702C" w:rsidP="00062BCF">
      <w:pPr>
        <w:spacing w:after="0"/>
        <w:jc w:val="both"/>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 xml:space="preserve"> Юридический адрес: 356517 Ставропольский край, Петровский</w:t>
      </w:r>
      <w:r w:rsidR="001B51E4">
        <w:rPr>
          <w:rFonts w:ascii="Times New Roman" w:eastAsia="Calibri" w:hAnsi="Times New Roman" w:cs="Times New Roman"/>
          <w:sz w:val="28"/>
          <w:szCs w:val="28"/>
          <w:lang w:eastAsia="en-US"/>
        </w:rPr>
        <w:t xml:space="preserve"> муниципальный округ </w:t>
      </w:r>
      <w:r w:rsidRPr="0026702C">
        <w:rPr>
          <w:rFonts w:ascii="Times New Roman" w:eastAsia="Calibri" w:hAnsi="Times New Roman" w:cs="Times New Roman"/>
          <w:sz w:val="28"/>
          <w:szCs w:val="28"/>
          <w:lang w:eastAsia="en-US"/>
        </w:rPr>
        <w:t>, село Николина Балка, ул</w:t>
      </w:r>
      <w:proofErr w:type="gramStart"/>
      <w:r w:rsidRPr="0026702C">
        <w:rPr>
          <w:rFonts w:ascii="Times New Roman" w:eastAsia="Calibri" w:hAnsi="Times New Roman" w:cs="Times New Roman"/>
          <w:sz w:val="28"/>
          <w:szCs w:val="28"/>
          <w:lang w:eastAsia="en-US"/>
        </w:rPr>
        <w:t>.М</w:t>
      </w:r>
      <w:proofErr w:type="gramEnd"/>
      <w:r w:rsidRPr="0026702C">
        <w:rPr>
          <w:rFonts w:ascii="Times New Roman" w:eastAsia="Calibri" w:hAnsi="Times New Roman" w:cs="Times New Roman"/>
          <w:sz w:val="28"/>
          <w:szCs w:val="28"/>
          <w:lang w:eastAsia="en-US"/>
        </w:rPr>
        <w:t>олодежная,7.</w:t>
      </w:r>
    </w:p>
    <w:p w:rsidR="00460A16" w:rsidRPr="00460A16" w:rsidRDefault="0026702C" w:rsidP="00062BCF">
      <w:pPr>
        <w:spacing w:after="0"/>
        <w:jc w:val="both"/>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Заведу</w:t>
      </w:r>
      <w:r w:rsidR="00460A16">
        <w:rPr>
          <w:rFonts w:ascii="Times New Roman" w:eastAsia="Calibri" w:hAnsi="Times New Roman" w:cs="Times New Roman"/>
          <w:sz w:val="28"/>
          <w:szCs w:val="28"/>
          <w:lang w:eastAsia="en-US"/>
        </w:rPr>
        <w:t xml:space="preserve">ющий – </w:t>
      </w:r>
      <w:proofErr w:type="spellStart"/>
      <w:r w:rsidR="00460A16">
        <w:rPr>
          <w:rFonts w:ascii="Times New Roman" w:eastAsia="Calibri" w:hAnsi="Times New Roman" w:cs="Times New Roman"/>
          <w:sz w:val="28"/>
          <w:szCs w:val="28"/>
          <w:lang w:eastAsia="en-US"/>
        </w:rPr>
        <w:t>Ревегук</w:t>
      </w:r>
      <w:proofErr w:type="spellEnd"/>
      <w:r w:rsidR="00460A16">
        <w:rPr>
          <w:rFonts w:ascii="Times New Roman" w:eastAsia="Calibri" w:hAnsi="Times New Roman" w:cs="Times New Roman"/>
          <w:sz w:val="28"/>
          <w:szCs w:val="28"/>
          <w:lang w:eastAsia="en-US"/>
        </w:rPr>
        <w:t xml:space="preserve"> Ольга Васильевна</w:t>
      </w:r>
    </w:p>
    <w:p w:rsidR="00460A16" w:rsidRPr="00460A16" w:rsidRDefault="00460A16" w:rsidP="00062BCF">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 </w:t>
      </w:r>
      <w:r w:rsidRPr="00460A16">
        <w:rPr>
          <w:rFonts w:ascii="Times New Roman" w:eastAsia="Calibri" w:hAnsi="Times New Roman" w:cs="Times New Roman"/>
          <w:sz w:val="28"/>
          <w:szCs w:val="28"/>
          <w:lang w:eastAsia="en-US"/>
        </w:rPr>
        <w:t xml:space="preserve">   </w:t>
      </w:r>
      <w:r w:rsidRPr="003469AC">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Телефон: 8 - (865)-47-64-547</w:t>
      </w:r>
    </w:p>
    <w:p w:rsidR="0026702C" w:rsidRPr="0026702C" w:rsidRDefault="0026702C" w:rsidP="00062BCF">
      <w:pPr>
        <w:spacing w:after="0"/>
        <w:jc w:val="both"/>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 xml:space="preserve"> </w:t>
      </w:r>
      <w:r w:rsidR="00460A16" w:rsidRPr="00460A16">
        <w:rPr>
          <w:rFonts w:ascii="Times New Roman" w:eastAsia="Calibri" w:hAnsi="Times New Roman" w:cs="Times New Roman"/>
          <w:sz w:val="28"/>
          <w:szCs w:val="28"/>
          <w:lang w:eastAsia="en-US"/>
        </w:rPr>
        <w:t xml:space="preserve">   </w:t>
      </w:r>
      <w:r w:rsidR="00460A16" w:rsidRPr="003469AC">
        <w:rPr>
          <w:rFonts w:ascii="Times New Roman" w:eastAsia="Calibri" w:hAnsi="Times New Roman" w:cs="Times New Roman"/>
          <w:sz w:val="28"/>
          <w:szCs w:val="28"/>
          <w:lang w:eastAsia="en-US"/>
        </w:rPr>
        <w:t xml:space="preserve"> </w:t>
      </w:r>
      <w:r w:rsidRPr="0026702C">
        <w:rPr>
          <w:rFonts w:ascii="Times New Roman" w:eastAsia="Calibri" w:hAnsi="Times New Roman" w:cs="Times New Roman"/>
          <w:sz w:val="28"/>
          <w:szCs w:val="28"/>
          <w:lang w:eastAsia="en-US"/>
        </w:rPr>
        <w:t>Факс: 8 - (865) – 47-64-547</w:t>
      </w:r>
    </w:p>
    <w:p w:rsidR="0026702C" w:rsidRPr="0026702C" w:rsidRDefault="0026702C" w:rsidP="00062BCF">
      <w:pPr>
        <w:spacing w:after="0"/>
        <w:jc w:val="both"/>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 xml:space="preserve">   </w:t>
      </w:r>
      <w:r w:rsidR="00460A16" w:rsidRPr="00460A16">
        <w:rPr>
          <w:rFonts w:ascii="Times New Roman" w:eastAsia="Calibri" w:hAnsi="Times New Roman" w:cs="Times New Roman"/>
          <w:sz w:val="28"/>
          <w:szCs w:val="28"/>
          <w:lang w:eastAsia="en-US"/>
        </w:rPr>
        <w:t xml:space="preserve">  </w:t>
      </w:r>
      <w:r w:rsidRPr="0026702C">
        <w:rPr>
          <w:rFonts w:ascii="Times New Roman" w:eastAsia="Calibri" w:hAnsi="Times New Roman" w:cs="Times New Roman"/>
          <w:sz w:val="28"/>
          <w:szCs w:val="28"/>
          <w:lang w:eastAsia="en-US"/>
        </w:rPr>
        <w:t>Электронная почта:</w:t>
      </w:r>
      <w:proofErr w:type="spellStart"/>
      <w:r w:rsidRPr="0026702C">
        <w:rPr>
          <w:rFonts w:ascii="Times New Roman" w:eastAsia="Calibri" w:hAnsi="Times New Roman" w:cs="Times New Roman"/>
          <w:sz w:val="28"/>
          <w:szCs w:val="28"/>
          <w:lang w:val="en-US" w:eastAsia="en-US"/>
        </w:rPr>
        <w:t>nikolad</w:t>
      </w:r>
      <w:proofErr w:type="spellEnd"/>
      <w:r w:rsidRPr="0026702C">
        <w:rPr>
          <w:rFonts w:ascii="Times New Roman" w:eastAsia="Calibri" w:hAnsi="Times New Roman" w:cs="Times New Roman"/>
          <w:sz w:val="28"/>
          <w:szCs w:val="28"/>
          <w:lang w:eastAsia="en-US"/>
        </w:rPr>
        <w:t>@</w:t>
      </w:r>
      <w:r w:rsidRPr="0026702C">
        <w:rPr>
          <w:rFonts w:ascii="Times New Roman" w:eastAsia="Calibri" w:hAnsi="Times New Roman" w:cs="Times New Roman"/>
          <w:sz w:val="28"/>
          <w:szCs w:val="28"/>
          <w:lang w:val="en-US" w:eastAsia="en-US"/>
        </w:rPr>
        <w:t>rambler</w:t>
      </w:r>
      <w:r w:rsidRPr="0026702C">
        <w:rPr>
          <w:rFonts w:ascii="Times New Roman" w:eastAsia="Calibri" w:hAnsi="Times New Roman" w:cs="Times New Roman"/>
          <w:sz w:val="28"/>
          <w:szCs w:val="28"/>
          <w:lang w:eastAsia="en-US"/>
        </w:rPr>
        <w:t>.</w:t>
      </w:r>
      <w:proofErr w:type="spellStart"/>
      <w:r w:rsidRPr="0026702C">
        <w:rPr>
          <w:rFonts w:ascii="Times New Roman" w:eastAsia="Calibri" w:hAnsi="Times New Roman" w:cs="Times New Roman"/>
          <w:sz w:val="28"/>
          <w:szCs w:val="28"/>
          <w:lang w:val="en-US" w:eastAsia="en-US"/>
        </w:rPr>
        <w:t>ru</w:t>
      </w:r>
      <w:proofErr w:type="spellEnd"/>
      <w:r w:rsidRPr="0026702C">
        <w:rPr>
          <w:rFonts w:ascii="Times New Roman" w:eastAsia="Calibri" w:hAnsi="Times New Roman" w:cs="Times New Roman"/>
          <w:sz w:val="28"/>
          <w:szCs w:val="28"/>
          <w:lang w:eastAsia="en-US"/>
        </w:rPr>
        <w:t xml:space="preserve">. </w:t>
      </w:r>
    </w:p>
    <w:p w:rsidR="0026702C" w:rsidRPr="0026702C" w:rsidRDefault="00AD40B7" w:rsidP="00062BCF">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26702C" w:rsidRPr="0026702C">
        <w:rPr>
          <w:rFonts w:ascii="Times New Roman" w:eastAsia="Calibri" w:hAnsi="Times New Roman" w:cs="Times New Roman"/>
          <w:sz w:val="28"/>
          <w:szCs w:val="28"/>
          <w:lang w:eastAsia="en-US"/>
        </w:rPr>
        <w:t xml:space="preserve">Учредитель: администрация Петровского муниципального </w:t>
      </w:r>
      <w:r w:rsidR="001B51E4">
        <w:rPr>
          <w:rFonts w:ascii="Times New Roman" w:eastAsia="Calibri" w:hAnsi="Times New Roman" w:cs="Times New Roman"/>
          <w:sz w:val="28"/>
          <w:szCs w:val="28"/>
          <w:lang w:eastAsia="en-US"/>
        </w:rPr>
        <w:t xml:space="preserve">округа </w:t>
      </w:r>
      <w:r w:rsidR="0026702C" w:rsidRPr="0026702C">
        <w:rPr>
          <w:rFonts w:ascii="Times New Roman" w:eastAsia="Calibri" w:hAnsi="Times New Roman" w:cs="Times New Roman"/>
          <w:sz w:val="28"/>
          <w:szCs w:val="28"/>
          <w:lang w:eastAsia="en-US"/>
        </w:rPr>
        <w:t>Ставропольского края.</w:t>
      </w:r>
    </w:p>
    <w:p w:rsidR="00F33AAD" w:rsidRDefault="0026702C" w:rsidP="00062BCF">
      <w:pPr>
        <w:spacing w:after="0"/>
        <w:jc w:val="both"/>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 xml:space="preserve">  </w:t>
      </w:r>
      <w:r w:rsidRPr="0026702C">
        <w:rPr>
          <w:rFonts w:ascii="Times New Roman" w:eastAsia="Calibri" w:hAnsi="Times New Roman" w:cs="Times New Roman"/>
          <w:sz w:val="28"/>
          <w:szCs w:val="28"/>
          <w:lang w:eastAsia="en-US"/>
        </w:rPr>
        <w:tab/>
        <w:t xml:space="preserve"> Режим работы МКД</w:t>
      </w:r>
      <w:r w:rsidR="00F33AAD">
        <w:rPr>
          <w:rFonts w:ascii="Times New Roman" w:eastAsia="Calibri" w:hAnsi="Times New Roman" w:cs="Times New Roman"/>
          <w:sz w:val="28"/>
          <w:szCs w:val="28"/>
          <w:lang w:eastAsia="en-US"/>
        </w:rPr>
        <w:t xml:space="preserve">ОУ – пятидневная рабочая неделя; </w:t>
      </w:r>
    </w:p>
    <w:p w:rsidR="0026702C" w:rsidRPr="0026702C" w:rsidRDefault="00F33AAD" w:rsidP="00062BCF">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26702C" w:rsidRPr="0026702C">
        <w:rPr>
          <w:rFonts w:ascii="Times New Roman" w:eastAsia="Calibri" w:hAnsi="Times New Roman" w:cs="Times New Roman"/>
          <w:sz w:val="28"/>
          <w:szCs w:val="28"/>
          <w:lang w:eastAsia="en-US"/>
        </w:rPr>
        <w:t xml:space="preserve"> 10</w:t>
      </w:r>
      <w:r>
        <w:rPr>
          <w:rFonts w:ascii="Times New Roman" w:eastAsia="Calibri" w:hAnsi="Times New Roman" w:cs="Times New Roman"/>
          <w:sz w:val="28"/>
          <w:szCs w:val="28"/>
          <w:lang w:eastAsia="en-US"/>
        </w:rPr>
        <w:t xml:space="preserve">,5 </w:t>
      </w:r>
      <w:r w:rsidR="00F86C75">
        <w:rPr>
          <w:rFonts w:ascii="Times New Roman" w:eastAsia="Calibri" w:hAnsi="Times New Roman" w:cs="Times New Roman"/>
          <w:sz w:val="28"/>
          <w:szCs w:val="28"/>
          <w:lang w:eastAsia="en-US"/>
        </w:rPr>
        <w:t xml:space="preserve"> часовой режим пребывания детей, полного дня</w:t>
      </w:r>
    </w:p>
    <w:p w:rsidR="0026702C" w:rsidRDefault="0026702C" w:rsidP="00062BCF">
      <w:pPr>
        <w:spacing w:after="0"/>
        <w:jc w:val="both"/>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 xml:space="preserve">   </w:t>
      </w:r>
      <w:r w:rsidRPr="0026702C">
        <w:rPr>
          <w:rFonts w:ascii="Times New Roman" w:eastAsia="Calibri" w:hAnsi="Times New Roman" w:cs="Times New Roman"/>
          <w:sz w:val="28"/>
          <w:szCs w:val="28"/>
          <w:lang w:eastAsia="en-US"/>
        </w:rPr>
        <w:tab/>
        <w:t>Учреждение осуществляет свою деятельность в соответствии с законодательством Российской Федерации и Ставропольского края, нормативными правовыми актами, Уставом ДОУ, договорами с учредителем и родителями (законными представителями) воспитанников.</w:t>
      </w:r>
    </w:p>
    <w:p w:rsidR="00B0211E" w:rsidRDefault="00B0211E" w:rsidP="00062BCF">
      <w:pPr>
        <w:spacing w:after="0"/>
        <w:jc w:val="both"/>
        <w:rPr>
          <w:rFonts w:ascii="Times New Roman" w:eastAsia="Calibri" w:hAnsi="Times New Roman" w:cs="Times New Roman"/>
          <w:sz w:val="28"/>
          <w:szCs w:val="28"/>
          <w:lang w:eastAsia="en-US"/>
        </w:rPr>
      </w:pPr>
      <w:r w:rsidRPr="00B0211E">
        <w:rPr>
          <w:rFonts w:ascii="Times New Roman" w:hAnsi="Times New Roman" w:cs="Times New Roman"/>
          <w:sz w:val="28"/>
          <w:szCs w:val="28"/>
        </w:rPr>
        <w:t xml:space="preserve">Единоличным исполнительным органом Учреждения является заведующий, прошедший соответствующую аттестацию, назначаемый и освобождаемый от должности приказом отдела образования администрации Петровского </w:t>
      </w:r>
      <w:r w:rsidR="001B51E4">
        <w:rPr>
          <w:rFonts w:ascii="Times New Roman" w:hAnsi="Times New Roman" w:cs="Times New Roman"/>
          <w:sz w:val="28"/>
          <w:szCs w:val="28"/>
        </w:rPr>
        <w:t xml:space="preserve">муниципального </w:t>
      </w:r>
      <w:r w:rsidRPr="00B0211E">
        <w:rPr>
          <w:rFonts w:ascii="Times New Roman" w:hAnsi="Times New Roman" w:cs="Times New Roman"/>
          <w:sz w:val="28"/>
          <w:szCs w:val="28"/>
        </w:rPr>
        <w:t xml:space="preserve">округа Ставропольского края по согласованию с Учредителем. Заведующий действует на основе законодательства Российской Федерации, Устава, осуществляет текущее руководство деятельностью Учреждения и подотчетен отделу образования администрации Петровского </w:t>
      </w:r>
      <w:r w:rsidR="001B51E4">
        <w:rPr>
          <w:rFonts w:ascii="Times New Roman" w:hAnsi="Times New Roman" w:cs="Times New Roman"/>
          <w:sz w:val="28"/>
          <w:szCs w:val="28"/>
        </w:rPr>
        <w:t xml:space="preserve">муниципального </w:t>
      </w:r>
      <w:r w:rsidRPr="00B0211E">
        <w:rPr>
          <w:rFonts w:ascii="Times New Roman" w:hAnsi="Times New Roman" w:cs="Times New Roman"/>
          <w:sz w:val="28"/>
          <w:szCs w:val="28"/>
        </w:rPr>
        <w:t>округа Ставропольского края. В Учреждении формируются коллегиальные органы управления, к которым относится общее собрание (конференция) работников, педагогический совет, Совет Учреждения. Структура, порядок формирования, срок полномочий и компетенция органов управления Учреждением, порядок принятия ими решений и выступлений от имени Учреждения устанавливается Уставом в соответствии с законодательством Российской Федерации.</w:t>
      </w:r>
    </w:p>
    <w:p w:rsidR="0026702C" w:rsidRPr="0026702C" w:rsidRDefault="003113A2" w:rsidP="00062BCF">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МКДОУ  п</w:t>
      </w:r>
      <w:r w:rsidR="0026702C" w:rsidRPr="0026702C">
        <w:rPr>
          <w:rFonts w:ascii="Times New Roman" w:eastAsia="Calibri" w:hAnsi="Times New Roman" w:cs="Times New Roman"/>
          <w:sz w:val="28"/>
          <w:szCs w:val="28"/>
          <w:lang w:eastAsia="en-US"/>
        </w:rPr>
        <w:t>одключен</w:t>
      </w:r>
      <w:r>
        <w:rPr>
          <w:rFonts w:ascii="Times New Roman" w:eastAsia="Calibri" w:hAnsi="Times New Roman" w:cs="Times New Roman"/>
          <w:sz w:val="28"/>
          <w:szCs w:val="28"/>
          <w:lang w:eastAsia="en-US"/>
        </w:rPr>
        <w:t>о</w:t>
      </w:r>
      <w:r w:rsidR="0026702C" w:rsidRPr="0026702C">
        <w:rPr>
          <w:rFonts w:ascii="Times New Roman" w:eastAsia="Calibri" w:hAnsi="Times New Roman" w:cs="Times New Roman"/>
          <w:sz w:val="28"/>
          <w:szCs w:val="28"/>
          <w:lang w:eastAsia="en-US"/>
        </w:rPr>
        <w:t xml:space="preserve"> к сети Интернет, имеет свой сайт </w:t>
      </w:r>
      <w:r w:rsidR="006B546A" w:rsidRPr="006B546A">
        <w:rPr>
          <w:rFonts w:ascii="Times New Roman" w:eastAsia="Calibri" w:hAnsi="Times New Roman" w:cs="Times New Roman"/>
          <w:b/>
          <w:bCs/>
          <w:sz w:val="28"/>
          <w:szCs w:val="28"/>
          <w:lang w:eastAsia="en-US"/>
        </w:rPr>
        <w:t>https://ds13-nikolina-balka-r07.gosweb.gosuslugi.ru</w:t>
      </w:r>
      <w:r w:rsidR="0026702C" w:rsidRPr="0026702C">
        <w:rPr>
          <w:rFonts w:ascii="Times New Roman" w:eastAsia="Calibri" w:hAnsi="Times New Roman" w:cs="Times New Roman"/>
          <w:sz w:val="28"/>
          <w:szCs w:val="28"/>
          <w:lang w:eastAsia="en-US"/>
        </w:rPr>
        <w:t xml:space="preserve">  </w:t>
      </w:r>
    </w:p>
    <w:p w:rsidR="003A0EAD" w:rsidRDefault="0026702C" w:rsidP="00062BCF">
      <w:pPr>
        <w:spacing w:after="0"/>
        <w:jc w:val="both"/>
        <w:rPr>
          <w:rFonts w:ascii="Times New Roman" w:hAnsi="Times New Roman" w:cs="Times New Roman"/>
          <w:sz w:val="28"/>
          <w:szCs w:val="28"/>
        </w:rPr>
      </w:pPr>
      <w:r w:rsidRPr="0026702C">
        <w:rPr>
          <w:rFonts w:ascii="Times New Roman" w:eastAsia="Calibri" w:hAnsi="Times New Roman" w:cs="Times New Roman"/>
          <w:sz w:val="28"/>
          <w:szCs w:val="28"/>
          <w:lang w:eastAsia="en-US"/>
        </w:rPr>
        <w:t xml:space="preserve"> МКДОУ  ДС №13 «</w:t>
      </w:r>
      <w:r w:rsidR="0057737A">
        <w:rPr>
          <w:rFonts w:ascii="Times New Roman" w:eastAsia="Calibri" w:hAnsi="Times New Roman" w:cs="Times New Roman"/>
          <w:sz w:val="28"/>
          <w:szCs w:val="28"/>
          <w:lang w:eastAsia="en-US"/>
        </w:rPr>
        <w:t>Сказка</w:t>
      </w:r>
      <w:r w:rsidRPr="0026702C">
        <w:rPr>
          <w:rFonts w:ascii="Times New Roman" w:eastAsia="Calibri" w:hAnsi="Times New Roman" w:cs="Times New Roman"/>
          <w:sz w:val="28"/>
          <w:szCs w:val="28"/>
          <w:lang w:eastAsia="en-US"/>
        </w:rPr>
        <w:t xml:space="preserve"> </w:t>
      </w:r>
      <w:proofErr w:type="spellStart"/>
      <w:r w:rsidRPr="0026702C">
        <w:rPr>
          <w:rFonts w:ascii="Times New Roman" w:eastAsia="Calibri" w:hAnsi="Times New Roman" w:cs="Times New Roman"/>
          <w:sz w:val="28"/>
          <w:szCs w:val="28"/>
          <w:lang w:eastAsia="en-US"/>
        </w:rPr>
        <w:t>с</w:t>
      </w:r>
      <w:proofErr w:type="gramStart"/>
      <w:r w:rsidRPr="0026702C">
        <w:rPr>
          <w:rFonts w:ascii="Times New Roman" w:eastAsia="Calibri" w:hAnsi="Times New Roman" w:cs="Times New Roman"/>
          <w:sz w:val="28"/>
          <w:szCs w:val="28"/>
          <w:lang w:eastAsia="en-US"/>
        </w:rPr>
        <w:t>.Н</w:t>
      </w:r>
      <w:proofErr w:type="gramEnd"/>
      <w:r w:rsidRPr="0026702C">
        <w:rPr>
          <w:rFonts w:ascii="Times New Roman" w:eastAsia="Calibri" w:hAnsi="Times New Roman" w:cs="Times New Roman"/>
          <w:sz w:val="28"/>
          <w:szCs w:val="28"/>
          <w:lang w:eastAsia="en-US"/>
        </w:rPr>
        <w:t>иколина</w:t>
      </w:r>
      <w:proofErr w:type="spellEnd"/>
      <w:r w:rsidRPr="0026702C">
        <w:rPr>
          <w:rFonts w:ascii="Times New Roman" w:eastAsia="Calibri" w:hAnsi="Times New Roman" w:cs="Times New Roman"/>
          <w:sz w:val="28"/>
          <w:szCs w:val="28"/>
          <w:lang w:eastAsia="en-US"/>
        </w:rPr>
        <w:t xml:space="preserve"> Балка - это отдельно стоящее здание, проектная мощнос</w:t>
      </w:r>
      <w:r w:rsidR="00EE64DC">
        <w:rPr>
          <w:rFonts w:ascii="Times New Roman" w:eastAsia="Calibri" w:hAnsi="Times New Roman" w:cs="Times New Roman"/>
          <w:sz w:val="28"/>
          <w:szCs w:val="28"/>
          <w:lang w:eastAsia="en-US"/>
        </w:rPr>
        <w:t>ть которого составляет 5</w:t>
      </w:r>
      <w:r w:rsidR="00A67262">
        <w:rPr>
          <w:rFonts w:ascii="Times New Roman" w:eastAsia="Calibri" w:hAnsi="Times New Roman" w:cs="Times New Roman"/>
          <w:sz w:val="28"/>
          <w:szCs w:val="28"/>
          <w:lang w:eastAsia="en-US"/>
        </w:rPr>
        <w:t xml:space="preserve"> групп </w:t>
      </w:r>
      <w:r w:rsidR="00E46AD2">
        <w:t xml:space="preserve">. </w:t>
      </w:r>
      <w:r w:rsidR="00E46AD2">
        <w:rPr>
          <w:rFonts w:ascii="Times New Roman" w:hAnsi="Times New Roman" w:cs="Times New Roman"/>
          <w:sz w:val="28"/>
          <w:szCs w:val="28"/>
        </w:rPr>
        <w:t xml:space="preserve">Здание   ДОУ общей площадью 1299,7 </w:t>
      </w:r>
      <w:r w:rsidR="00E46AD2" w:rsidRPr="00E46AD2">
        <w:rPr>
          <w:rFonts w:ascii="Times New Roman" w:hAnsi="Times New Roman" w:cs="Times New Roman"/>
          <w:sz w:val="28"/>
          <w:szCs w:val="28"/>
        </w:rPr>
        <w:t>м2 – это современное типовое двухэтажное здание, с централизованной системой водоснабжения, канализации, проектная мощность которого 1</w:t>
      </w:r>
      <w:r w:rsidR="00E46AD2">
        <w:rPr>
          <w:rFonts w:ascii="Times New Roman" w:hAnsi="Times New Roman" w:cs="Times New Roman"/>
          <w:sz w:val="28"/>
          <w:szCs w:val="28"/>
        </w:rPr>
        <w:t>58</w:t>
      </w:r>
      <w:r w:rsidR="006B546A">
        <w:rPr>
          <w:rFonts w:ascii="Times New Roman" w:hAnsi="Times New Roman" w:cs="Times New Roman"/>
          <w:sz w:val="28"/>
          <w:szCs w:val="28"/>
        </w:rPr>
        <w:t xml:space="preserve"> детей. Детский сад в 2024</w:t>
      </w:r>
      <w:r w:rsidR="00EE64DC">
        <w:rPr>
          <w:rFonts w:ascii="Times New Roman" w:hAnsi="Times New Roman" w:cs="Times New Roman"/>
          <w:sz w:val="28"/>
          <w:szCs w:val="28"/>
        </w:rPr>
        <w:t xml:space="preserve"> </w:t>
      </w:r>
      <w:r w:rsidR="00E46AD2" w:rsidRPr="00E46AD2">
        <w:rPr>
          <w:rFonts w:ascii="Times New Roman" w:hAnsi="Times New Roman" w:cs="Times New Roman"/>
          <w:sz w:val="28"/>
          <w:szCs w:val="28"/>
        </w:rPr>
        <w:t xml:space="preserve">году посещали </w:t>
      </w:r>
      <w:r w:rsidR="006B546A">
        <w:rPr>
          <w:rFonts w:ascii="Times New Roman" w:hAnsi="Times New Roman" w:cs="Times New Roman"/>
          <w:sz w:val="28"/>
          <w:szCs w:val="28"/>
        </w:rPr>
        <w:t xml:space="preserve"> 70</w:t>
      </w:r>
      <w:r w:rsidR="001B51E4">
        <w:rPr>
          <w:rFonts w:ascii="Times New Roman" w:hAnsi="Times New Roman" w:cs="Times New Roman"/>
          <w:sz w:val="28"/>
          <w:szCs w:val="28"/>
        </w:rPr>
        <w:t xml:space="preserve"> </w:t>
      </w:r>
      <w:r w:rsidR="00E46AD2" w:rsidRPr="00E46AD2">
        <w:rPr>
          <w:rFonts w:ascii="Times New Roman" w:hAnsi="Times New Roman" w:cs="Times New Roman"/>
          <w:sz w:val="28"/>
          <w:szCs w:val="28"/>
        </w:rPr>
        <w:t xml:space="preserve">воспитанника в возрасте от 1,6 до 7 лет. </w:t>
      </w:r>
    </w:p>
    <w:p w:rsidR="00726C71" w:rsidRDefault="003A0EAD" w:rsidP="00062BC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46AD2" w:rsidRPr="00E46AD2">
        <w:rPr>
          <w:rFonts w:ascii="Times New Roman" w:hAnsi="Times New Roman" w:cs="Times New Roman"/>
          <w:sz w:val="28"/>
          <w:szCs w:val="28"/>
        </w:rPr>
        <w:t xml:space="preserve">Комплектование ДОУ воспитанниками осуществляет отдел образования с учетом требований действующего законодательства и максимального удовлетворения потребностей населения Петровского </w:t>
      </w:r>
      <w:r w:rsidR="001B51E4">
        <w:rPr>
          <w:rFonts w:ascii="Times New Roman" w:hAnsi="Times New Roman" w:cs="Times New Roman"/>
          <w:sz w:val="28"/>
          <w:szCs w:val="28"/>
        </w:rPr>
        <w:t xml:space="preserve">муниципального </w:t>
      </w:r>
      <w:r w:rsidR="00E46AD2" w:rsidRPr="00E46AD2">
        <w:rPr>
          <w:rFonts w:ascii="Times New Roman" w:hAnsi="Times New Roman" w:cs="Times New Roman"/>
          <w:sz w:val="28"/>
          <w:szCs w:val="28"/>
        </w:rPr>
        <w:t>округа в дошкольном</w:t>
      </w:r>
      <w:r w:rsidR="00E46AD2">
        <w:t xml:space="preserve"> </w:t>
      </w:r>
      <w:r w:rsidR="00E46AD2" w:rsidRPr="00E46AD2">
        <w:rPr>
          <w:rFonts w:ascii="Times New Roman" w:hAnsi="Times New Roman" w:cs="Times New Roman"/>
          <w:sz w:val="28"/>
          <w:szCs w:val="28"/>
        </w:rPr>
        <w:t xml:space="preserve">образовании. Комплектование осуществляется в течение всего календарного года при наличии свободных мест. Предоставление мест для детей дошкольного возраста в ДОУ (в том числе во </w:t>
      </w:r>
      <w:r w:rsidR="00E46AD2" w:rsidRPr="00E46AD2">
        <w:rPr>
          <w:rFonts w:ascii="Times New Roman" w:hAnsi="Times New Roman" w:cs="Times New Roman"/>
          <w:sz w:val="28"/>
          <w:szCs w:val="28"/>
        </w:rPr>
        <w:lastRenderedPageBreak/>
        <w:t>внеочередном и первоочередном порядке)</w:t>
      </w:r>
      <w:r w:rsidR="00E46AD2">
        <w:t xml:space="preserve"> </w:t>
      </w:r>
      <w:r w:rsidR="00E46AD2" w:rsidRPr="00726C71">
        <w:rPr>
          <w:rFonts w:ascii="Times New Roman" w:hAnsi="Times New Roman" w:cs="Times New Roman"/>
          <w:sz w:val="28"/>
          <w:szCs w:val="28"/>
        </w:rPr>
        <w:t xml:space="preserve">осуществляется в соответствии с действующим законодательством. Прием детей в ДОУ регламентируется правилами приема в ДОУ на </w:t>
      </w:r>
      <w:proofErr w:type="gramStart"/>
      <w:r w:rsidR="00E46AD2" w:rsidRPr="00726C71">
        <w:rPr>
          <w:rFonts w:ascii="Times New Roman" w:hAnsi="Times New Roman" w:cs="Times New Roman"/>
          <w:sz w:val="28"/>
          <w:szCs w:val="28"/>
        </w:rPr>
        <w:t>обучение по</w:t>
      </w:r>
      <w:proofErr w:type="gramEnd"/>
      <w:r w:rsidR="00E46AD2" w:rsidRPr="00726C71">
        <w:rPr>
          <w:rFonts w:ascii="Times New Roman" w:hAnsi="Times New Roman" w:cs="Times New Roman"/>
          <w:sz w:val="28"/>
          <w:szCs w:val="28"/>
        </w:rPr>
        <w:t xml:space="preserve"> образовательным программам дошкольного образования, которые устанавливаются в части, не урегулированной законодательством об образовании, ДОУ самостоятельно.</w:t>
      </w:r>
    </w:p>
    <w:p w:rsidR="008C7B48" w:rsidRDefault="00726C71" w:rsidP="00062BC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B51E4">
        <w:rPr>
          <w:rFonts w:ascii="Times New Roman" w:hAnsi="Times New Roman" w:cs="Times New Roman"/>
          <w:sz w:val="28"/>
          <w:szCs w:val="28"/>
        </w:rPr>
        <w:t xml:space="preserve">         </w:t>
      </w:r>
      <w:r w:rsidR="00E46AD2" w:rsidRPr="00726C71">
        <w:rPr>
          <w:rFonts w:ascii="Times New Roman" w:hAnsi="Times New Roman" w:cs="Times New Roman"/>
          <w:sz w:val="28"/>
          <w:szCs w:val="28"/>
        </w:rPr>
        <w:t xml:space="preserve"> Информация о наличии правоустанавливающих документов. </w:t>
      </w:r>
      <w:r>
        <w:rPr>
          <w:rFonts w:ascii="Times New Roman" w:hAnsi="Times New Roman" w:cs="Times New Roman"/>
          <w:sz w:val="28"/>
          <w:szCs w:val="28"/>
        </w:rPr>
        <w:t xml:space="preserve"> </w:t>
      </w:r>
      <w:r w:rsidR="00E46AD2" w:rsidRPr="00726C71">
        <w:rPr>
          <w:rFonts w:ascii="Times New Roman" w:hAnsi="Times New Roman" w:cs="Times New Roman"/>
          <w:sz w:val="28"/>
          <w:szCs w:val="28"/>
        </w:rPr>
        <w:t xml:space="preserve">Свидетельство о внесении записи в Единый государственный реестр юридических лиц </w:t>
      </w:r>
      <w:r w:rsidR="008C7B48">
        <w:rPr>
          <w:rFonts w:ascii="Times New Roman" w:hAnsi="Times New Roman" w:cs="Times New Roman"/>
          <w:sz w:val="28"/>
          <w:szCs w:val="28"/>
        </w:rPr>
        <w:t xml:space="preserve"> ОГРН 1072643000352 от 16.05.2007г; </w:t>
      </w:r>
      <w:r w:rsidR="00E46AD2" w:rsidRPr="00726C71">
        <w:rPr>
          <w:rFonts w:ascii="Times New Roman" w:hAnsi="Times New Roman" w:cs="Times New Roman"/>
          <w:sz w:val="28"/>
          <w:szCs w:val="28"/>
        </w:rPr>
        <w:t>Свидетельство о постановке на</w:t>
      </w:r>
      <w:r w:rsidR="008C7B48">
        <w:rPr>
          <w:rFonts w:ascii="Times New Roman" w:hAnsi="Times New Roman" w:cs="Times New Roman"/>
          <w:sz w:val="28"/>
          <w:szCs w:val="28"/>
        </w:rPr>
        <w:t xml:space="preserve"> </w:t>
      </w:r>
      <w:r w:rsidR="00E46AD2" w:rsidRPr="00726C71">
        <w:rPr>
          <w:rFonts w:ascii="Times New Roman" w:hAnsi="Times New Roman" w:cs="Times New Roman"/>
          <w:sz w:val="28"/>
          <w:szCs w:val="28"/>
        </w:rPr>
        <w:t>ИНН 2</w:t>
      </w:r>
      <w:r w:rsidR="008C7B48">
        <w:rPr>
          <w:rFonts w:ascii="Times New Roman" w:hAnsi="Times New Roman" w:cs="Times New Roman"/>
          <w:sz w:val="28"/>
          <w:szCs w:val="28"/>
        </w:rPr>
        <w:t>617012899 16.05.2007</w:t>
      </w:r>
      <w:r w:rsidR="00E46AD2" w:rsidRPr="00726C71">
        <w:rPr>
          <w:rFonts w:ascii="Times New Roman" w:hAnsi="Times New Roman" w:cs="Times New Roman"/>
          <w:sz w:val="28"/>
          <w:szCs w:val="28"/>
        </w:rPr>
        <w:t xml:space="preserve">г. учет в налоговом органе Устав утвержден постановлением администрации Петровского городского округа Ставропольского края №576 от 23.04.2018г. Свидетельство о государственной </w:t>
      </w:r>
      <w:r w:rsidR="008C7B48">
        <w:rPr>
          <w:rFonts w:ascii="Times New Roman" w:hAnsi="Times New Roman" w:cs="Times New Roman"/>
          <w:sz w:val="28"/>
          <w:szCs w:val="28"/>
        </w:rPr>
        <w:t xml:space="preserve"> регистрации </w:t>
      </w:r>
      <w:r w:rsidR="00E46AD2" w:rsidRPr="00726C71">
        <w:rPr>
          <w:rFonts w:ascii="Times New Roman" w:hAnsi="Times New Roman" w:cs="Times New Roman"/>
          <w:sz w:val="28"/>
          <w:szCs w:val="28"/>
        </w:rPr>
        <w:t xml:space="preserve">26АИ </w:t>
      </w:r>
      <w:r w:rsidR="008C7B48">
        <w:rPr>
          <w:rFonts w:ascii="Times New Roman" w:hAnsi="Times New Roman" w:cs="Times New Roman"/>
          <w:sz w:val="28"/>
          <w:szCs w:val="28"/>
        </w:rPr>
        <w:t>116951 14.08.2012г.</w:t>
      </w:r>
      <w:r w:rsidR="00E46AD2" w:rsidRPr="00726C71">
        <w:rPr>
          <w:rFonts w:ascii="Times New Roman" w:hAnsi="Times New Roman" w:cs="Times New Roman"/>
          <w:sz w:val="28"/>
          <w:szCs w:val="28"/>
        </w:rPr>
        <w:t xml:space="preserve"> регистрации права безвозмездного пользования на земельный участок</w:t>
      </w:r>
      <w:proofErr w:type="gramStart"/>
      <w:r w:rsidR="00E46AD2" w:rsidRPr="00726C71">
        <w:rPr>
          <w:rFonts w:ascii="Times New Roman" w:hAnsi="Times New Roman" w:cs="Times New Roman"/>
          <w:sz w:val="28"/>
          <w:szCs w:val="28"/>
        </w:rPr>
        <w:t xml:space="preserve"> </w:t>
      </w:r>
      <w:proofErr w:type="spellStart"/>
      <w:r w:rsidR="00E46AD2" w:rsidRPr="00726C71">
        <w:rPr>
          <w:rFonts w:ascii="Times New Roman" w:hAnsi="Times New Roman" w:cs="Times New Roman"/>
          <w:sz w:val="28"/>
          <w:szCs w:val="28"/>
        </w:rPr>
        <w:t>С</w:t>
      </w:r>
      <w:proofErr w:type="gramEnd"/>
      <w:r w:rsidR="00E46AD2" w:rsidRPr="00726C71">
        <w:rPr>
          <w:rFonts w:ascii="Times New Roman" w:hAnsi="Times New Roman" w:cs="Times New Roman"/>
          <w:sz w:val="28"/>
          <w:szCs w:val="28"/>
        </w:rPr>
        <w:t>анитар</w:t>
      </w:r>
      <w:r>
        <w:rPr>
          <w:rFonts w:ascii="Times New Roman" w:hAnsi="Times New Roman" w:cs="Times New Roman"/>
          <w:sz w:val="28"/>
          <w:szCs w:val="28"/>
        </w:rPr>
        <w:t>но</w:t>
      </w:r>
      <w:proofErr w:type="spellEnd"/>
      <w:r>
        <w:rPr>
          <w:rFonts w:ascii="Times New Roman" w:hAnsi="Times New Roman" w:cs="Times New Roman"/>
          <w:sz w:val="28"/>
          <w:szCs w:val="28"/>
        </w:rPr>
        <w:t xml:space="preserve"> – эпидемиологическое 26.ИП.03</w:t>
      </w:r>
      <w:r w:rsidR="00E46AD2" w:rsidRPr="00726C71">
        <w:rPr>
          <w:rFonts w:ascii="Times New Roman" w:hAnsi="Times New Roman" w:cs="Times New Roman"/>
          <w:sz w:val="28"/>
          <w:szCs w:val="28"/>
        </w:rPr>
        <w:t>.000.М.00</w:t>
      </w:r>
      <w:r w:rsidR="008C7B48">
        <w:rPr>
          <w:rFonts w:ascii="Times New Roman" w:hAnsi="Times New Roman" w:cs="Times New Roman"/>
          <w:sz w:val="28"/>
          <w:szCs w:val="28"/>
        </w:rPr>
        <w:t>0075.07.12 от  18.07.2012</w:t>
      </w:r>
      <w:r w:rsidR="00E46AD2" w:rsidRPr="00726C71">
        <w:rPr>
          <w:rFonts w:ascii="Times New Roman" w:hAnsi="Times New Roman" w:cs="Times New Roman"/>
          <w:sz w:val="28"/>
          <w:szCs w:val="28"/>
        </w:rPr>
        <w:t>г. заключение на образовательную деятельность</w:t>
      </w:r>
      <w:r w:rsidR="008C7B48">
        <w:rPr>
          <w:rFonts w:ascii="Times New Roman" w:hAnsi="Times New Roman" w:cs="Times New Roman"/>
          <w:sz w:val="28"/>
          <w:szCs w:val="28"/>
        </w:rPr>
        <w:t>.</w:t>
      </w:r>
      <w:r w:rsidR="00E46AD2" w:rsidRPr="00726C71">
        <w:rPr>
          <w:rFonts w:ascii="Times New Roman" w:hAnsi="Times New Roman" w:cs="Times New Roman"/>
          <w:sz w:val="28"/>
          <w:szCs w:val="28"/>
        </w:rPr>
        <w:t xml:space="preserve"> Локальные акты, определенные Уставом ДОУ, соответствующие содержанию Устава ДОУ и законодательству РФ.</w:t>
      </w:r>
    </w:p>
    <w:p w:rsidR="008C7B48" w:rsidRDefault="008C7B48" w:rsidP="00062BCF">
      <w:pPr>
        <w:spacing w:after="0"/>
        <w:jc w:val="both"/>
        <w:rPr>
          <w:rFonts w:ascii="Times New Roman" w:hAnsi="Times New Roman" w:cs="Times New Roman"/>
          <w:sz w:val="28"/>
          <w:szCs w:val="28"/>
        </w:rPr>
      </w:pPr>
      <w:r>
        <w:t xml:space="preserve"> </w:t>
      </w:r>
      <w:r>
        <w:rPr>
          <w:rFonts w:ascii="Times New Roman" w:hAnsi="Times New Roman" w:cs="Times New Roman"/>
          <w:sz w:val="28"/>
          <w:szCs w:val="28"/>
        </w:rPr>
        <w:t xml:space="preserve"> Информация о документации ДОУ:</w:t>
      </w:r>
      <w:r w:rsidR="00E46AD2" w:rsidRPr="008C7B48">
        <w:rPr>
          <w:rFonts w:ascii="Times New Roman" w:hAnsi="Times New Roman" w:cs="Times New Roman"/>
          <w:sz w:val="28"/>
          <w:szCs w:val="28"/>
        </w:rPr>
        <w:t xml:space="preserve"> </w:t>
      </w:r>
    </w:p>
    <w:p w:rsidR="008C7B48" w:rsidRDefault="00E46AD2" w:rsidP="00062BCF">
      <w:pPr>
        <w:spacing w:after="0"/>
        <w:jc w:val="both"/>
        <w:rPr>
          <w:rFonts w:ascii="Times New Roman" w:hAnsi="Times New Roman" w:cs="Times New Roman"/>
          <w:sz w:val="28"/>
          <w:szCs w:val="28"/>
        </w:rPr>
      </w:pPr>
      <w:r w:rsidRPr="008C7B48">
        <w:rPr>
          <w:rFonts w:ascii="Times New Roman" w:hAnsi="Times New Roman" w:cs="Times New Roman"/>
          <w:sz w:val="28"/>
          <w:szCs w:val="28"/>
        </w:rPr>
        <w:t xml:space="preserve"> </w:t>
      </w:r>
      <w:r w:rsidR="008C7B48">
        <w:rPr>
          <w:rFonts w:ascii="Times New Roman" w:hAnsi="Times New Roman" w:cs="Times New Roman"/>
          <w:sz w:val="28"/>
          <w:szCs w:val="28"/>
        </w:rPr>
        <w:t xml:space="preserve"> 1.</w:t>
      </w:r>
      <w:r w:rsidRPr="008C7B48">
        <w:rPr>
          <w:rFonts w:ascii="Times New Roman" w:hAnsi="Times New Roman" w:cs="Times New Roman"/>
          <w:sz w:val="28"/>
          <w:szCs w:val="28"/>
        </w:rPr>
        <w:t xml:space="preserve">Основные федеральные, региональные и муниципальные нормативно – правовые акты, регламентирующие работу ДОУ. </w:t>
      </w:r>
    </w:p>
    <w:p w:rsidR="00A67262" w:rsidRDefault="00E46AD2" w:rsidP="00062BCF">
      <w:pPr>
        <w:spacing w:after="0"/>
        <w:jc w:val="both"/>
        <w:rPr>
          <w:rFonts w:ascii="Times New Roman" w:hAnsi="Times New Roman" w:cs="Times New Roman"/>
          <w:sz w:val="28"/>
          <w:szCs w:val="28"/>
        </w:rPr>
      </w:pPr>
      <w:proofErr w:type="gramStart"/>
      <w:r w:rsidRPr="008C7B48">
        <w:rPr>
          <w:rFonts w:ascii="Times New Roman" w:hAnsi="Times New Roman" w:cs="Times New Roman"/>
          <w:sz w:val="28"/>
          <w:szCs w:val="28"/>
        </w:rPr>
        <w:t xml:space="preserve">Закон "Об образовании в Российской Федерации" от 29.12.2012г, №273; Санитарно-эпидемиологические правила и нормативы СанПиН 2.4.1.3049 - 13; Федеральный закон «Об основных гарантиях прав </w:t>
      </w:r>
      <w:r w:rsidR="008C7B48" w:rsidRPr="008C7B48">
        <w:rPr>
          <w:rFonts w:ascii="Times New Roman" w:hAnsi="Times New Roman" w:cs="Times New Roman"/>
          <w:sz w:val="28"/>
          <w:szCs w:val="28"/>
        </w:rPr>
        <w:t>ребёнка</w:t>
      </w:r>
      <w:r w:rsidRPr="008C7B48">
        <w:rPr>
          <w:rFonts w:ascii="Times New Roman" w:hAnsi="Times New Roman" w:cs="Times New Roman"/>
          <w:sz w:val="28"/>
          <w:szCs w:val="28"/>
        </w:rPr>
        <w:t xml:space="preserve"> Российской Федерации»; Конвенция ООН о правах </w:t>
      </w:r>
      <w:r w:rsidR="008C7B48" w:rsidRPr="008C7B48">
        <w:rPr>
          <w:rFonts w:ascii="Times New Roman" w:hAnsi="Times New Roman" w:cs="Times New Roman"/>
          <w:sz w:val="28"/>
          <w:szCs w:val="28"/>
        </w:rPr>
        <w:t>ребёнка</w:t>
      </w:r>
      <w:r w:rsidRPr="008C7B48">
        <w:rPr>
          <w:rFonts w:ascii="Times New Roman" w:hAnsi="Times New Roman" w:cs="Times New Roman"/>
          <w:sz w:val="28"/>
          <w:szCs w:val="28"/>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№1155);</w:t>
      </w:r>
      <w:proofErr w:type="gramEnd"/>
      <w:r w:rsidRPr="008C7B48">
        <w:rPr>
          <w:rFonts w:ascii="Times New Roman" w:hAnsi="Times New Roman" w:cs="Times New Roman"/>
          <w:sz w:val="28"/>
          <w:szCs w:val="28"/>
        </w:rPr>
        <w:t xml:space="preserve"> Приказ Министерства образования и науки Российской Федерации (</w:t>
      </w:r>
      <w:proofErr w:type="spellStart"/>
      <w:r w:rsidRPr="008C7B48">
        <w:rPr>
          <w:rFonts w:ascii="Times New Roman" w:hAnsi="Times New Roman" w:cs="Times New Roman"/>
          <w:sz w:val="28"/>
          <w:szCs w:val="28"/>
        </w:rPr>
        <w:t>Минобрнауки</w:t>
      </w:r>
      <w:proofErr w:type="spellEnd"/>
      <w:r w:rsidRPr="008C7B48">
        <w:rPr>
          <w:rFonts w:ascii="Times New Roman" w:hAnsi="Times New Roman" w:cs="Times New Roman"/>
          <w:sz w:val="28"/>
          <w:szCs w:val="28"/>
        </w:rPr>
        <w:t xml:space="preserve"> России) от 30 августа 2013 г.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Закон Ставропольского края от 30 июля 2013 г. №72 – </w:t>
      </w:r>
      <w:proofErr w:type="gramStart"/>
      <w:r w:rsidRPr="008C7B48">
        <w:rPr>
          <w:rFonts w:ascii="Times New Roman" w:hAnsi="Times New Roman" w:cs="Times New Roman"/>
          <w:sz w:val="28"/>
          <w:szCs w:val="28"/>
        </w:rPr>
        <w:t>КЗ</w:t>
      </w:r>
      <w:proofErr w:type="gramEnd"/>
      <w:r w:rsidRPr="008C7B48">
        <w:rPr>
          <w:rFonts w:ascii="Times New Roman" w:hAnsi="Times New Roman" w:cs="Times New Roman"/>
          <w:sz w:val="28"/>
          <w:szCs w:val="28"/>
        </w:rPr>
        <w:t xml:space="preserve"> «Об образовании» 2. Договоры между ДОУ и родителями (законными представителями). </w:t>
      </w:r>
    </w:p>
    <w:p w:rsidR="00A67262" w:rsidRDefault="00E46AD2" w:rsidP="00062BCF">
      <w:pPr>
        <w:spacing w:after="0"/>
        <w:jc w:val="both"/>
        <w:rPr>
          <w:rFonts w:ascii="Times New Roman" w:hAnsi="Times New Roman" w:cs="Times New Roman"/>
          <w:sz w:val="28"/>
          <w:szCs w:val="28"/>
        </w:rPr>
      </w:pPr>
      <w:r w:rsidRPr="008C7B48">
        <w:rPr>
          <w:rFonts w:ascii="Times New Roman" w:hAnsi="Times New Roman" w:cs="Times New Roman"/>
          <w:sz w:val="28"/>
          <w:szCs w:val="28"/>
        </w:rPr>
        <w:t>3. Личные дела воспитанников, книга движения воспитанников, учета будущих воспитанников ДОУ (уведомления</w:t>
      </w:r>
      <w:r w:rsidRPr="00BE3BF4">
        <w:rPr>
          <w:rFonts w:ascii="Times New Roman" w:hAnsi="Times New Roman" w:cs="Times New Roman"/>
          <w:sz w:val="28"/>
          <w:szCs w:val="28"/>
        </w:rPr>
        <w:t>).</w:t>
      </w:r>
    </w:p>
    <w:p w:rsidR="00BE3BF4" w:rsidRDefault="00EE64DC" w:rsidP="00062BCF">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Программа развития ДОУ на  2021-2025</w:t>
      </w:r>
      <w:r w:rsidR="00E46AD2" w:rsidRPr="00BE3BF4">
        <w:rPr>
          <w:rFonts w:ascii="Times New Roman" w:hAnsi="Times New Roman" w:cs="Times New Roman"/>
          <w:sz w:val="28"/>
          <w:szCs w:val="28"/>
        </w:rPr>
        <w:t xml:space="preserve"> </w:t>
      </w:r>
      <w:proofErr w:type="spellStart"/>
      <w:r w:rsidR="00E46AD2" w:rsidRPr="00BE3BF4">
        <w:rPr>
          <w:rFonts w:ascii="Times New Roman" w:hAnsi="Times New Roman" w:cs="Times New Roman"/>
          <w:sz w:val="28"/>
          <w:szCs w:val="28"/>
        </w:rPr>
        <w:t>г.г</w:t>
      </w:r>
      <w:proofErr w:type="spellEnd"/>
      <w:r w:rsidR="00E46AD2" w:rsidRPr="00BE3BF4">
        <w:rPr>
          <w:rFonts w:ascii="Times New Roman" w:hAnsi="Times New Roman" w:cs="Times New Roman"/>
          <w:sz w:val="28"/>
          <w:szCs w:val="28"/>
        </w:rPr>
        <w:t>., утвер</w:t>
      </w:r>
      <w:r>
        <w:rPr>
          <w:rFonts w:ascii="Times New Roman" w:hAnsi="Times New Roman" w:cs="Times New Roman"/>
          <w:sz w:val="28"/>
          <w:szCs w:val="28"/>
        </w:rPr>
        <w:t>ждена приказом №54 от 02.09.2021</w:t>
      </w:r>
      <w:r w:rsidR="00E46AD2" w:rsidRPr="00BE3BF4">
        <w:rPr>
          <w:rFonts w:ascii="Times New Roman" w:hAnsi="Times New Roman" w:cs="Times New Roman"/>
          <w:sz w:val="28"/>
          <w:szCs w:val="28"/>
        </w:rPr>
        <w:t xml:space="preserve"> г.</w:t>
      </w:r>
      <w:r w:rsidR="00BE3BF4">
        <w:rPr>
          <w:rFonts w:ascii="Times New Roman" w:hAnsi="Times New Roman" w:cs="Times New Roman"/>
          <w:sz w:val="28"/>
          <w:szCs w:val="28"/>
        </w:rPr>
        <w:t xml:space="preserve">;  </w:t>
      </w:r>
      <w:r w:rsidR="00E46AD2" w:rsidRPr="00BE3BF4">
        <w:rPr>
          <w:rFonts w:ascii="Times New Roman" w:hAnsi="Times New Roman" w:cs="Times New Roman"/>
          <w:sz w:val="28"/>
          <w:szCs w:val="28"/>
        </w:rPr>
        <w:t>Основная общеобразовательная программа общера</w:t>
      </w:r>
      <w:r>
        <w:rPr>
          <w:rFonts w:ascii="Times New Roman" w:hAnsi="Times New Roman" w:cs="Times New Roman"/>
          <w:sz w:val="28"/>
          <w:szCs w:val="28"/>
        </w:rPr>
        <w:t>звивающей направленности на 2021-2025</w:t>
      </w:r>
      <w:r w:rsidR="00E46AD2" w:rsidRPr="00BE3BF4">
        <w:rPr>
          <w:rFonts w:ascii="Times New Roman" w:hAnsi="Times New Roman" w:cs="Times New Roman"/>
          <w:sz w:val="28"/>
          <w:szCs w:val="28"/>
        </w:rPr>
        <w:t xml:space="preserve"> </w:t>
      </w:r>
      <w:proofErr w:type="spellStart"/>
      <w:r w:rsidR="00E46AD2" w:rsidRPr="00BE3BF4">
        <w:rPr>
          <w:rFonts w:ascii="Times New Roman" w:hAnsi="Times New Roman" w:cs="Times New Roman"/>
          <w:sz w:val="28"/>
          <w:szCs w:val="28"/>
        </w:rPr>
        <w:t>г.</w:t>
      </w:r>
      <w:r w:rsidR="00BE3BF4">
        <w:rPr>
          <w:rFonts w:ascii="Times New Roman" w:hAnsi="Times New Roman" w:cs="Times New Roman"/>
          <w:sz w:val="28"/>
          <w:szCs w:val="28"/>
        </w:rPr>
        <w:t>г</w:t>
      </w:r>
      <w:proofErr w:type="spellEnd"/>
      <w:r w:rsidR="00BE3BF4">
        <w:rPr>
          <w:rFonts w:ascii="Times New Roman" w:hAnsi="Times New Roman" w:cs="Times New Roman"/>
          <w:sz w:val="28"/>
          <w:szCs w:val="28"/>
        </w:rPr>
        <w:t>., утверждена приказом №3</w:t>
      </w:r>
      <w:r>
        <w:rPr>
          <w:rFonts w:ascii="Times New Roman" w:hAnsi="Times New Roman" w:cs="Times New Roman"/>
          <w:sz w:val="28"/>
          <w:szCs w:val="28"/>
        </w:rPr>
        <w:t xml:space="preserve"> от 30.08.2021</w:t>
      </w:r>
      <w:r w:rsidR="00BE3BF4">
        <w:rPr>
          <w:rFonts w:ascii="Times New Roman" w:hAnsi="Times New Roman" w:cs="Times New Roman"/>
          <w:sz w:val="28"/>
          <w:szCs w:val="28"/>
        </w:rPr>
        <w:t xml:space="preserve">г. </w:t>
      </w:r>
      <w:r w:rsidR="006B546A">
        <w:rPr>
          <w:rFonts w:ascii="Times New Roman" w:hAnsi="Times New Roman" w:cs="Times New Roman"/>
          <w:sz w:val="28"/>
          <w:szCs w:val="28"/>
        </w:rPr>
        <w:t>Учебный план ДОУ на 2024-2025</w:t>
      </w:r>
      <w:r w:rsidR="00E46AD2" w:rsidRPr="00BE3BF4">
        <w:rPr>
          <w:rFonts w:ascii="Times New Roman" w:hAnsi="Times New Roman" w:cs="Times New Roman"/>
          <w:sz w:val="28"/>
          <w:szCs w:val="28"/>
        </w:rPr>
        <w:t xml:space="preserve"> уче</w:t>
      </w:r>
      <w:r w:rsidR="00BE3BF4">
        <w:rPr>
          <w:rFonts w:ascii="Times New Roman" w:hAnsi="Times New Roman" w:cs="Times New Roman"/>
          <w:sz w:val="28"/>
          <w:szCs w:val="28"/>
        </w:rPr>
        <w:t>бный г</w:t>
      </w:r>
      <w:r w:rsidR="001B51E4">
        <w:rPr>
          <w:rFonts w:ascii="Times New Roman" w:hAnsi="Times New Roman" w:cs="Times New Roman"/>
          <w:sz w:val="28"/>
          <w:szCs w:val="28"/>
        </w:rPr>
        <w:t>од, утвержден приказом №54</w:t>
      </w:r>
      <w:r w:rsidR="00EF59DC">
        <w:rPr>
          <w:rFonts w:ascii="Times New Roman" w:hAnsi="Times New Roman" w:cs="Times New Roman"/>
          <w:sz w:val="28"/>
          <w:szCs w:val="28"/>
        </w:rPr>
        <w:t xml:space="preserve"> от </w:t>
      </w:r>
      <w:r w:rsidR="00EF59DC">
        <w:rPr>
          <w:rFonts w:ascii="Times New Roman" w:hAnsi="Times New Roman" w:cs="Times New Roman"/>
          <w:sz w:val="28"/>
          <w:szCs w:val="28"/>
        </w:rPr>
        <w:lastRenderedPageBreak/>
        <w:t>28</w:t>
      </w:r>
      <w:r w:rsidR="00BE3BF4">
        <w:rPr>
          <w:rFonts w:ascii="Times New Roman" w:hAnsi="Times New Roman" w:cs="Times New Roman"/>
          <w:sz w:val="28"/>
          <w:szCs w:val="28"/>
        </w:rPr>
        <w:t>.08</w:t>
      </w:r>
      <w:r w:rsidR="006B546A">
        <w:rPr>
          <w:rFonts w:ascii="Times New Roman" w:hAnsi="Times New Roman" w:cs="Times New Roman"/>
          <w:sz w:val="28"/>
          <w:szCs w:val="28"/>
        </w:rPr>
        <w:t>.2024</w:t>
      </w:r>
      <w:r w:rsidR="00E46AD2" w:rsidRPr="00BE3BF4">
        <w:rPr>
          <w:rFonts w:ascii="Times New Roman" w:hAnsi="Times New Roman" w:cs="Times New Roman"/>
          <w:sz w:val="28"/>
          <w:szCs w:val="28"/>
        </w:rPr>
        <w:t>г. Годовой календ</w:t>
      </w:r>
      <w:r w:rsidR="006B546A">
        <w:rPr>
          <w:rFonts w:ascii="Times New Roman" w:hAnsi="Times New Roman" w:cs="Times New Roman"/>
          <w:sz w:val="28"/>
          <w:szCs w:val="28"/>
        </w:rPr>
        <w:t>арный учебный график ДОУ на 2024-2025</w:t>
      </w:r>
      <w:r w:rsidR="00E46AD2" w:rsidRPr="00BE3BF4">
        <w:rPr>
          <w:rFonts w:ascii="Times New Roman" w:hAnsi="Times New Roman" w:cs="Times New Roman"/>
          <w:sz w:val="28"/>
          <w:szCs w:val="28"/>
        </w:rPr>
        <w:t>учеб</w:t>
      </w:r>
      <w:r w:rsidR="00BE3BF4">
        <w:rPr>
          <w:rFonts w:ascii="Times New Roman" w:hAnsi="Times New Roman" w:cs="Times New Roman"/>
          <w:sz w:val="28"/>
          <w:szCs w:val="28"/>
        </w:rPr>
        <w:t>ный г</w:t>
      </w:r>
      <w:r w:rsidR="006B546A">
        <w:rPr>
          <w:rFonts w:ascii="Times New Roman" w:hAnsi="Times New Roman" w:cs="Times New Roman"/>
          <w:sz w:val="28"/>
          <w:szCs w:val="28"/>
        </w:rPr>
        <w:t>од, утвержден приказом №54</w:t>
      </w:r>
      <w:r w:rsidR="00F86C75">
        <w:rPr>
          <w:rFonts w:ascii="Times New Roman" w:hAnsi="Times New Roman" w:cs="Times New Roman"/>
          <w:sz w:val="28"/>
          <w:szCs w:val="28"/>
        </w:rPr>
        <w:t xml:space="preserve"> от 28</w:t>
      </w:r>
      <w:r w:rsidR="00BE3BF4">
        <w:rPr>
          <w:rFonts w:ascii="Times New Roman" w:hAnsi="Times New Roman" w:cs="Times New Roman"/>
          <w:sz w:val="28"/>
          <w:szCs w:val="28"/>
        </w:rPr>
        <w:t>.08</w:t>
      </w:r>
      <w:r w:rsidR="006B546A">
        <w:rPr>
          <w:rFonts w:ascii="Times New Roman" w:hAnsi="Times New Roman" w:cs="Times New Roman"/>
          <w:sz w:val="28"/>
          <w:szCs w:val="28"/>
        </w:rPr>
        <w:t>.2024</w:t>
      </w:r>
      <w:r w:rsidR="00BE3BF4">
        <w:rPr>
          <w:rFonts w:ascii="Times New Roman" w:hAnsi="Times New Roman" w:cs="Times New Roman"/>
          <w:sz w:val="28"/>
          <w:szCs w:val="28"/>
        </w:rPr>
        <w:t>г</w:t>
      </w:r>
      <w:r w:rsidR="00E46AD2" w:rsidRPr="00BE3BF4">
        <w:rPr>
          <w:rFonts w:ascii="Times New Roman" w:hAnsi="Times New Roman" w:cs="Times New Roman"/>
          <w:sz w:val="28"/>
          <w:szCs w:val="28"/>
        </w:rPr>
        <w:t xml:space="preserve">. </w:t>
      </w:r>
      <w:r w:rsidR="006B546A">
        <w:rPr>
          <w:rFonts w:ascii="Times New Roman" w:hAnsi="Times New Roman" w:cs="Times New Roman"/>
          <w:sz w:val="28"/>
          <w:szCs w:val="28"/>
        </w:rPr>
        <w:t>Пл</w:t>
      </w:r>
      <w:r w:rsidR="00E46AD2" w:rsidRPr="00BE3BF4">
        <w:rPr>
          <w:rFonts w:ascii="Times New Roman" w:hAnsi="Times New Roman" w:cs="Times New Roman"/>
          <w:sz w:val="28"/>
          <w:szCs w:val="28"/>
        </w:rPr>
        <w:t>аны воспитательно – образовательной работы педагогических</w:t>
      </w:r>
      <w:proofErr w:type="gramEnd"/>
      <w:r w:rsidR="00E46AD2" w:rsidRPr="00BE3BF4">
        <w:rPr>
          <w:rFonts w:ascii="Times New Roman" w:hAnsi="Times New Roman" w:cs="Times New Roman"/>
          <w:sz w:val="28"/>
          <w:szCs w:val="28"/>
        </w:rPr>
        <w:t xml:space="preserve"> работников ДОУ соответствуют г</w:t>
      </w:r>
      <w:r w:rsidR="006B546A">
        <w:rPr>
          <w:rFonts w:ascii="Times New Roman" w:hAnsi="Times New Roman" w:cs="Times New Roman"/>
          <w:sz w:val="28"/>
          <w:szCs w:val="28"/>
        </w:rPr>
        <w:t>одовому плану работы ДОУ на 2024-2025</w:t>
      </w:r>
      <w:r w:rsidR="008D5BD6">
        <w:rPr>
          <w:rFonts w:ascii="Times New Roman" w:hAnsi="Times New Roman" w:cs="Times New Roman"/>
          <w:sz w:val="28"/>
          <w:szCs w:val="28"/>
        </w:rPr>
        <w:t xml:space="preserve"> учебный год, </w:t>
      </w:r>
      <w:r w:rsidR="00BE3BF4">
        <w:rPr>
          <w:rFonts w:ascii="Times New Roman" w:hAnsi="Times New Roman" w:cs="Times New Roman"/>
          <w:sz w:val="28"/>
          <w:szCs w:val="28"/>
        </w:rPr>
        <w:t xml:space="preserve">  </w:t>
      </w:r>
      <w:r w:rsidR="00E46AD2" w:rsidRPr="00BE3BF4">
        <w:rPr>
          <w:rFonts w:ascii="Times New Roman" w:hAnsi="Times New Roman" w:cs="Times New Roman"/>
          <w:sz w:val="28"/>
          <w:szCs w:val="28"/>
        </w:rPr>
        <w:t>Расписание образовательной деятельности, утверждено</w:t>
      </w:r>
      <w:r w:rsidR="006B546A">
        <w:rPr>
          <w:rFonts w:ascii="Times New Roman" w:hAnsi="Times New Roman" w:cs="Times New Roman"/>
          <w:sz w:val="28"/>
          <w:szCs w:val="28"/>
        </w:rPr>
        <w:t xml:space="preserve"> приказом 54</w:t>
      </w:r>
      <w:r w:rsidR="008D5BD6">
        <w:rPr>
          <w:rFonts w:ascii="Times New Roman" w:hAnsi="Times New Roman" w:cs="Times New Roman"/>
          <w:sz w:val="28"/>
          <w:szCs w:val="28"/>
        </w:rPr>
        <w:t xml:space="preserve"> от 28</w:t>
      </w:r>
      <w:r w:rsidR="006B546A">
        <w:rPr>
          <w:rFonts w:ascii="Times New Roman" w:hAnsi="Times New Roman" w:cs="Times New Roman"/>
          <w:sz w:val="28"/>
          <w:szCs w:val="28"/>
        </w:rPr>
        <w:t>.08.2024</w:t>
      </w:r>
      <w:r w:rsidR="00BE3BF4">
        <w:rPr>
          <w:rFonts w:ascii="Times New Roman" w:hAnsi="Times New Roman" w:cs="Times New Roman"/>
          <w:sz w:val="28"/>
          <w:szCs w:val="28"/>
        </w:rPr>
        <w:t xml:space="preserve">г  </w:t>
      </w:r>
      <w:r w:rsidR="00E46AD2" w:rsidRPr="00BE3BF4">
        <w:rPr>
          <w:rFonts w:ascii="Times New Roman" w:hAnsi="Times New Roman" w:cs="Times New Roman"/>
          <w:sz w:val="28"/>
          <w:szCs w:val="28"/>
        </w:rPr>
        <w:t xml:space="preserve"> Акт готовности ДОУ к но</w:t>
      </w:r>
      <w:r w:rsidR="00750FE9">
        <w:rPr>
          <w:rFonts w:ascii="Times New Roman" w:hAnsi="Times New Roman" w:cs="Times New Roman"/>
          <w:sz w:val="28"/>
          <w:szCs w:val="28"/>
        </w:rPr>
        <w:t>вом</w:t>
      </w:r>
      <w:r w:rsidR="006B546A">
        <w:rPr>
          <w:rFonts w:ascii="Times New Roman" w:hAnsi="Times New Roman" w:cs="Times New Roman"/>
          <w:sz w:val="28"/>
          <w:szCs w:val="28"/>
        </w:rPr>
        <w:t>у 2024-25</w:t>
      </w:r>
      <w:r w:rsidR="003E4F3A">
        <w:rPr>
          <w:rFonts w:ascii="Times New Roman" w:hAnsi="Times New Roman" w:cs="Times New Roman"/>
          <w:sz w:val="28"/>
          <w:szCs w:val="28"/>
        </w:rPr>
        <w:t xml:space="preserve"> </w:t>
      </w:r>
      <w:r w:rsidR="00BE3BF4">
        <w:rPr>
          <w:rFonts w:ascii="Times New Roman" w:hAnsi="Times New Roman" w:cs="Times New Roman"/>
          <w:sz w:val="28"/>
          <w:szCs w:val="28"/>
        </w:rPr>
        <w:t>учебному году от 14</w:t>
      </w:r>
      <w:r w:rsidR="003E4F3A">
        <w:rPr>
          <w:rFonts w:ascii="Times New Roman" w:hAnsi="Times New Roman" w:cs="Times New Roman"/>
          <w:sz w:val="28"/>
          <w:szCs w:val="28"/>
        </w:rPr>
        <w:t>.08.202</w:t>
      </w:r>
      <w:r w:rsidR="006B546A">
        <w:rPr>
          <w:rFonts w:ascii="Times New Roman" w:hAnsi="Times New Roman" w:cs="Times New Roman"/>
          <w:sz w:val="28"/>
          <w:szCs w:val="28"/>
        </w:rPr>
        <w:t>4</w:t>
      </w:r>
      <w:r w:rsidR="00E46AD2" w:rsidRPr="00BE3BF4">
        <w:rPr>
          <w:rFonts w:ascii="Times New Roman" w:hAnsi="Times New Roman" w:cs="Times New Roman"/>
          <w:sz w:val="28"/>
          <w:szCs w:val="28"/>
        </w:rPr>
        <w:t>г.</w:t>
      </w:r>
    </w:p>
    <w:p w:rsidR="00E40AEA" w:rsidRPr="0026702C" w:rsidRDefault="00E40AEA" w:rsidP="00062BCF">
      <w:pPr>
        <w:spacing w:after="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26702C">
        <w:rPr>
          <w:rFonts w:ascii="Times New Roman" w:eastAsia="Calibri" w:hAnsi="Times New Roman" w:cs="Times New Roman"/>
          <w:sz w:val="28"/>
          <w:szCs w:val="28"/>
          <w:lang w:eastAsia="en-US"/>
        </w:rPr>
        <w:t xml:space="preserve">На территории дошкольного учреждения находится оборудованная спортивная площадка. </w:t>
      </w:r>
    </w:p>
    <w:p w:rsidR="00E40AEA" w:rsidRPr="0026702C" w:rsidRDefault="00E40AEA" w:rsidP="00062BCF">
      <w:pPr>
        <w:spacing w:after="0"/>
        <w:jc w:val="both"/>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 xml:space="preserve">   </w:t>
      </w:r>
      <w:r w:rsidRPr="0026702C">
        <w:rPr>
          <w:rFonts w:ascii="Times New Roman" w:eastAsia="Calibri" w:hAnsi="Times New Roman" w:cs="Times New Roman"/>
          <w:sz w:val="28"/>
          <w:szCs w:val="28"/>
          <w:lang w:eastAsia="en-US"/>
        </w:rPr>
        <w:tab/>
        <w:t xml:space="preserve">Каждая возрастная группа имеет свой участок для игр и прогулок с детьми, оснащенный разнообразными малыми формами: качалками, игровыми комплексами с горками, домиками, столами со скамейками, песочницами, а также лестницами для лазания и метания, способствующими развитию физических качеств наших воспитанников. На территории детского сада имеются зеленые насаждения, а также клумбы и цветники. </w:t>
      </w:r>
    </w:p>
    <w:p w:rsidR="00E40AEA" w:rsidRDefault="00E40AEA" w:rsidP="00062BCF">
      <w:pPr>
        <w:spacing w:after="0"/>
        <w:jc w:val="both"/>
        <w:rPr>
          <w:rFonts w:ascii="Times New Roman" w:hAnsi="Times New Roman" w:cs="Times New Roman"/>
          <w:sz w:val="28"/>
          <w:szCs w:val="28"/>
        </w:rPr>
      </w:pPr>
    </w:p>
    <w:p w:rsidR="003A0EAD" w:rsidRDefault="003A0EAD" w:rsidP="00062BCF">
      <w:pPr>
        <w:spacing w:after="0"/>
        <w:jc w:val="both"/>
        <w:rPr>
          <w:rFonts w:ascii="Times New Roman" w:hAnsi="Times New Roman" w:cs="Times New Roman"/>
          <w:sz w:val="28"/>
          <w:szCs w:val="28"/>
        </w:rPr>
      </w:pPr>
      <w:r w:rsidRPr="003A0EAD">
        <w:rPr>
          <w:rFonts w:ascii="Times New Roman" w:hAnsi="Times New Roman" w:cs="Times New Roman"/>
          <w:b/>
          <w:sz w:val="28"/>
          <w:szCs w:val="28"/>
          <w:lang w:val="en-US"/>
        </w:rPr>
        <w:t>II</w:t>
      </w:r>
      <w:r w:rsidRPr="00E40AEA">
        <w:rPr>
          <w:rFonts w:ascii="Times New Roman" w:hAnsi="Times New Roman" w:cs="Times New Roman"/>
          <w:b/>
          <w:sz w:val="28"/>
          <w:szCs w:val="28"/>
        </w:rPr>
        <w:t xml:space="preserve"> </w:t>
      </w:r>
      <w:r w:rsidRPr="003A0EAD">
        <w:rPr>
          <w:rFonts w:ascii="Times New Roman" w:hAnsi="Times New Roman" w:cs="Times New Roman"/>
          <w:b/>
          <w:sz w:val="28"/>
          <w:szCs w:val="28"/>
        </w:rPr>
        <w:t>Система управления организации</w:t>
      </w:r>
    </w:p>
    <w:p w:rsidR="00DB28AC" w:rsidRDefault="00BE3BF4" w:rsidP="00062BC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46AD2" w:rsidRPr="00BE3BF4">
        <w:rPr>
          <w:rFonts w:ascii="Times New Roman" w:hAnsi="Times New Roman" w:cs="Times New Roman"/>
          <w:sz w:val="28"/>
          <w:szCs w:val="28"/>
        </w:rPr>
        <w:t xml:space="preserve"> Характеристика системы управления ДОУ. Управление ДОУ осуществляется в соответствии с законодательством Российской Федерации с учетом особенностей, установленных законодательством об образовании. Управление ДОУ осуществляется на основе сочетания принципов единоначалия и коллегиальности. Единоличным исполнительным органом ДОУ является заведующий ДОУ </w:t>
      </w:r>
      <w:proofErr w:type="spellStart"/>
      <w:r>
        <w:rPr>
          <w:rFonts w:ascii="Times New Roman" w:hAnsi="Times New Roman" w:cs="Times New Roman"/>
          <w:sz w:val="28"/>
          <w:szCs w:val="28"/>
        </w:rPr>
        <w:t>Ревегук</w:t>
      </w:r>
      <w:proofErr w:type="spellEnd"/>
      <w:r>
        <w:rPr>
          <w:rFonts w:ascii="Times New Roman" w:hAnsi="Times New Roman" w:cs="Times New Roman"/>
          <w:sz w:val="28"/>
          <w:szCs w:val="28"/>
        </w:rPr>
        <w:t xml:space="preserve"> О.В.</w:t>
      </w:r>
      <w:r w:rsidR="00E46AD2" w:rsidRPr="00BE3BF4">
        <w:rPr>
          <w:rFonts w:ascii="Times New Roman" w:hAnsi="Times New Roman" w:cs="Times New Roman"/>
          <w:sz w:val="28"/>
          <w:szCs w:val="28"/>
        </w:rPr>
        <w:t xml:space="preserve">, прошедший соответствующую аттестацию, назначаемый и освобождаемый от должности приказом отдела образования по согласованию с Учредителем. Заведующий ДОУ осуществляет следующие полномочия: планирует и организует работу ДОУ в целом и образовательный процесс, осуществляет </w:t>
      </w:r>
      <w:proofErr w:type="gramStart"/>
      <w:r w:rsidR="00E46AD2" w:rsidRPr="00BE3BF4">
        <w:rPr>
          <w:rFonts w:ascii="Times New Roman" w:hAnsi="Times New Roman" w:cs="Times New Roman"/>
          <w:sz w:val="28"/>
          <w:szCs w:val="28"/>
        </w:rPr>
        <w:t>контроль за</w:t>
      </w:r>
      <w:proofErr w:type="gramEnd"/>
      <w:r w:rsidR="00E46AD2" w:rsidRPr="00BE3BF4">
        <w:rPr>
          <w:rFonts w:ascii="Times New Roman" w:hAnsi="Times New Roman" w:cs="Times New Roman"/>
          <w:sz w:val="28"/>
          <w:szCs w:val="28"/>
        </w:rPr>
        <w:t xml:space="preserve"> ходом и результатами образовательного процесса, отвечает за качество и эффективность работы ДОУ; организует работу по исполнению решений коллегиальных органов управления; принимает на работу и увольняет педагогических и иных работников ДОУ; </w:t>
      </w:r>
      <w:proofErr w:type="gramStart"/>
      <w:r w:rsidR="00E46AD2" w:rsidRPr="00BE3BF4">
        <w:rPr>
          <w:rFonts w:ascii="Times New Roman" w:hAnsi="Times New Roman" w:cs="Times New Roman"/>
          <w:sz w:val="28"/>
          <w:szCs w:val="28"/>
        </w:rPr>
        <w:t>устанавливает работникам ДОУ заработную плату в соответствии с Положением об оплате труда; утверждает графики работы и педагогическую нагрузку работников; обеспечивает охрану жизни и здоровья детей и работников; осуществляет финансово-хозяйственную деятельность, способствует созданию благоприятных условий для формирования средств ДОУ за счет внебюджетных источников; обеспечивает учет, сохранность и пополнение учебно-материальной базы, учет и хранение документации;</w:t>
      </w:r>
      <w:proofErr w:type="gramEnd"/>
      <w:r w:rsidR="00E46AD2" w:rsidRPr="00BE3BF4">
        <w:rPr>
          <w:rFonts w:ascii="Times New Roman" w:hAnsi="Times New Roman" w:cs="Times New Roman"/>
          <w:sz w:val="28"/>
          <w:szCs w:val="28"/>
        </w:rPr>
        <w:t xml:space="preserve"> организует делопроизводство; в пределах своей компетенции издает приказы и распоряжения, </w:t>
      </w:r>
      <w:r w:rsidR="00E46AD2" w:rsidRPr="00DB28AC">
        <w:rPr>
          <w:rFonts w:ascii="Times New Roman" w:hAnsi="Times New Roman" w:cs="Times New Roman"/>
          <w:sz w:val="28"/>
          <w:szCs w:val="28"/>
        </w:rPr>
        <w:t xml:space="preserve">обязательные для </w:t>
      </w:r>
      <w:r w:rsidR="00E46AD2" w:rsidRPr="00DB28AC">
        <w:rPr>
          <w:rFonts w:ascii="Times New Roman" w:hAnsi="Times New Roman" w:cs="Times New Roman"/>
          <w:sz w:val="28"/>
          <w:szCs w:val="28"/>
        </w:rPr>
        <w:lastRenderedPageBreak/>
        <w:t>вып</w:t>
      </w:r>
      <w:r w:rsidR="00DB28AC">
        <w:rPr>
          <w:rFonts w:ascii="Times New Roman" w:hAnsi="Times New Roman" w:cs="Times New Roman"/>
          <w:sz w:val="28"/>
          <w:szCs w:val="28"/>
        </w:rPr>
        <w:t xml:space="preserve">олнения всеми работниками ДОУ. </w:t>
      </w:r>
      <w:r w:rsidR="00E46AD2" w:rsidRPr="00DB28AC">
        <w:rPr>
          <w:rFonts w:ascii="Times New Roman" w:hAnsi="Times New Roman" w:cs="Times New Roman"/>
          <w:sz w:val="28"/>
          <w:szCs w:val="28"/>
        </w:rPr>
        <w:t xml:space="preserve">Заведующий ДОУ </w:t>
      </w:r>
      <w:r w:rsidR="00DB28AC" w:rsidRPr="00DB28AC">
        <w:rPr>
          <w:rFonts w:ascii="Times New Roman" w:hAnsi="Times New Roman" w:cs="Times New Roman"/>
          <w:sz w:val="28"/>
          <w:szCs w:val="28"/>
        </w:rPr>
        <w:t>несёт</w:t>
      </w:r>
      <w:r w:rsidR="00E46AD2" w:rsidRPr="00DB28AC">
        <w:rPr>
          <w:rFonts w:ascii="Times New Roman" w:hAnsi="Times New Roman" w:cs="Times New Roman"/>
          <w:sz w:val="28"/>
          <w:szCs w:val="28"/>
        </w:rPr>
        <w:t xml:space="preserve"> ответственность за руководство образовательной, научной, воспитательной работой и организационно – хозяйственной деятельностью ДОУ, за неисполнение или ненадлежащее исполнение обязанностей, предусмотренных законодательством Российской Федерации. В ДОУ сформированы коллегиальные органы управления, к которым относятся педагогический совет, </w:t>
      </w:r>
      <w:r w:rsidR="003A0EAD">
        <w:rPr>
          <w:rFonts w:ascii="Times New Roman" w:hAnsi="Times New Roman" w:cs="Times New Roman"/>
          <w:sz w:val="28"/>
          <w:szCs w:val="28"/>
        </w:rPr>
        <w:t>Совет Учреждения</w:t>
      </w:r>
      <w:r w:rsidR="00E46AD2" w:rsidRPr="00DB28AC">
        <w:rPr>
          <w:rFonts w:ascii="Times New Roman" w:hAnsi="Times New Roman" w:cs="Times New Roman"/>
          <w:sz w:val="28"/>
          <w:szCs w:val="28"/>
        </w:rPr>
        <w:t>, общее собрание (конференция) работников, Совет родителей (законных представителей)</w:t>
      </w:r>
      <w:r w:rsidR="00E46AD2">
        <w:t xml:space="preserve"> </w:t>
      </w:r>
      <w:r w:rsidR="00E46AD2" w:rsidRPr="00DB28AC">
        <w:rPr>
          <w:rFonts w:ascii="Times New Roman" w:hAnsi="Times New Roman" w:cs="Times New Roman"/>
          <w:sz w:val="28"/>
          <w:szCs w:val="28"/>
        </w:rPr>
        <w:t xml:space="preserve">группы. Структура, порядок формирования, срок полномочий и компетенция органов управления ДОУ, порядок принятия ими решений и выступлений от имени ДОУ устанавливается Уставом в соответствии с законодательством Российской Федерации. Коллегиальные органы управления ДОУ вправе самостоятельно выступать от имени ДОУ, действовать в интересах ДОУ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Уставом, без права заключения договоров (соглашений), влекущих материальные обязательства ДОУ. Ответственность членов и коллегиальных органов управления ДОУ устанавливается статьей 53.1. Гражданского кодекса Российской Федерации. Коллегиальные органы управления ДОУ вправе выступать от имени ДОУ на основании доверенности, выданной председателю либо иному представителю указанных органов заведующим ДОУ в объеме прав, </w:t>
      </w:r>
      <w:r w:rsidR="00DB28AC">
        <w:rPr>
          <w:rFonts w:ascii="Times New Roman" w:hAnsi="Times New Roman" w:cs="Times New Roman"/>
          <w:sz w:val="28"/>
          <w:szCs w:val="28"/>
        </w:rPr>
        <w:t xml:space="preserve">предусмотренной доверенностью. </w:t>
      </w:r>
      <w:r w:rsidR="00E46AD2" w:rsidRPr="00DB28AC">
        <w:rPr>
          <w:rFonts w:ascii="Times New Roman" w:hAnsi="Times New Roman" w:cs="Times New Roman"/>
          <w:sz w:val="28"/>
          <w:szCs w:val="28"/>
        </w:rPr>
        <w:t xml:space="preserve"> Модель взаимодействия органов системы управления ДОУ Общее собрание (конференция) работников ДОУ (далее-Общее собрание) является коллегиальным органом управления ДОУ, собирается по мере надобности, но не реже 2 раз в год. Инициатором созыва Общего собрания может быть заведующий ДОУ, профсоюзная организация ДОУ или не менее одной трети работников ДОУ. Общим собранием избран из своего состава председатель, который выполняет функции по организации работы Общего собрания и ведет заседания, и секретарь, который выполняет функции по фиксации решений Общего собрания. Срок полномочий Общего собрания – бессрочно. Полномочия Общего собрания: избирает представителей работников в комиссию по трудовым спорам ДОУ; принимает коллективные требования к работодателю; принимает решение об объявлении забастовки; </w:t>
      </w:r>
      <w:proofErr w:type="gramStart"/>
      <w:r w:rsidR="00E46AD2" w:rsidRPr="00DB28AC">
        <w:rPr>
          <w:rFonts w:ascii="Times New Roman" w:hAnsi="Times New Roman" w:cs="Times New Roman"/>
          <w:sz w:val="28"/>
          <w:szCs w:val="28"/>
        </w:rPr>
        <w:t>-о</w:t>
      </w:r>
      <w:proofErr w:type="gramEnd"/>
      <w:r w:rsidR="00E46AD2" w:rsidRPr="00DB28AC">
        <w:rPr>
          <w:rFonts w:ascii="Times New Roman" w:hAnsi="Times New Roman" w:cs="Times New Roman"/>
          <w:sz w:val="28"/>
          <w:szCs w:val="28"/>
        </w:rPr>
        <w:t xml:space="preserve">бсуждает и выносит предложения в локальные нормативные акты, -регулирующие трудовые отношения с работниками ДОУ; обсуждает и выносит предложения в проект коллективного договора, правила внутреннего трудового распорядка в ДОУ; обсуждает вопросы состояния трудовой дисциплины в ДОУ, дает </w:t>
      </w:r>
      <w:r w:rsidR="00DB28AC">
        <w:rPr>
          <w:rFonts w:ascii="Times New Roman" w:hAnsi="Times New Roman" w:cs="Times New Roman"/>
          <w:sz w:val="28"/>
          <w:szCs w:val="28"/>
        </w:rPr>
        <w:t xml:space="preserve">рекомендации по ее укреплению; </w:t>
      </w:r>
      <w:r w:rsidR="00E46AD2" w:rsidRPr="00DB28AC">
        <w:rPr>
          <w:rFonts w:ascii="Times New Roman" w:hAnsi="Times New Roman" w:cs="Times New Roman"/>
          <w:sz w:val="28"/>
          <w:szCs w:val="28"/>
        </w:rPr>
        <w:t xml:space="preserve"> </w:t>
      </w:r>
      <w:r w:rsidR="00E46AD2" w:rsidRPr="00DB28AC">
        <w:rPr>
          <w:rFonts w:ascii="Times New Roman" w:hAnsi="Times New Roman" w:cs="Times New Roman"/>
          <w:sz w:val="28"/>
          <w:szCs w:val="28"/>
        </w:rPr>
        <w:lastRenderedPageBreak/>
        <w:t>рассматривает вопросы охраны и безопасности условий труда работников, охраны жизни и здоровья участников образовательных отношений; содействует созданию оптимальных условий для организации труда и профессионального совершенствования работников; поддерживает общественные инициативы по развитию деятельности ДОУ. В целях рассмотрения основных педагогических и методических вопросов воспитательно</w:t>
      </w:r>
      <w:r w:rsidR="00A85309">
        <w:rPr>
          <w:rFonts w:ascii="Times New Roman" w:hAnsi="Times New Roman" w:cs="Times New Roman"/>
          <w:sz w:val="28"/>
          <w:szCs w:val="28"/>
        </w:rPr>
        <w:t>-</w:t>
      </w:r>
      <w:r w:rsidR="00E46AD2" w:rsidRPr="00DB28AC">
        <w:rPr>
          <w:rFonts w:ascii="Times New Roman" w:hAnsi="Times New Roman" w:cs="Times New Roman"/>
          <w:sz w:val="28"/>
          <w:szCs w:val="28"/>
        </w:rPr>
        <w:t xml:space="preserve">образовательного процесса в ДОУ действует Педагогический совет, который является коллегиальным органом управления ДОУ, объединяющий педагогических работников ДОУ. На заседаниях Педагогического совета по приглашению его председателя могут присутствовать медицинские работники, родители (законные представители) воспитанников с правом совещательного голоса. Педагогический совет вправе действовать от имени ДОУ по вопросам, отнесенным к его компетенции. Срок полномочий Педагогического совета – 1 год. </w:t>
      </w:r>
      <w:proofErr w:type="gramStart"/>
      <w:r w:rsidR="00E46AD2" w:rsidRPr="00DB28AC">
        <w:rPr>
          <w:rFonts w:ascii="Times New Roman" w:hAnsi="Times New Roman" w:cs="Times New Roman"/>
          <w:sz w:val="28"/>
          <w:szCs w:val="28"/>
        </w:rPr>
        <w:t>Полномочия педагогического совета: определяет основные направления воспитательно-образовательной деятельности ДОУ; выбирает образовательные программы для использования в ДОУ; обсуждает и принимает решения по вопросам содержания образования, форм и методов образовательного процесса, планирования образовательной деятельности ДОУ; рассматривает вопросы повышения квалификации и переподготовки кадров; организует выявление, обобщение, распространение, внедрение педагогического опыта; принимает план работы ДОУ на учебный год;</w:t>
      </w:r>
      <w:proofErr w:type="gramEnd"/>
      <w:r w:rsidR="00E46AD2" w:rsidRPr="00DB28AC">
        <w:rPr>
          <w:rFonts w:ascii="Times New Roman" w:hAnsi="Times New Roman" w:cs="Times New Roman"/>
          <w:sz w:val="28"/>
          <w:szCs w:val="28"/>
        </w:rPr>
        <w:t xml:space="preserve"> принимает (согласовывает) локальные акты ДОУ, отнесенные к компетенции Педагогического совета ДОУ; выдвигает кандидатуры педагогов, представляемых к награждению знаками отличия </w:t>
      </w:r>
      <w:r w:rsidR="00E46AD2">
        <w:t xml:space="preserve">в </w:t>
      </w:r>
      <w:r w:rsidR="00E46AD2" w:rsidRPr="00DB28AC">
        <w:rPr>
          <w:rFonts w:ascii="Times New Roman" w:hAnsi="Times New Roman" w:cs="Times New Roman"/>
          <w:sz w:val="28"/>
          <w:szCs w:val="28"/>
        </w:rPr>
        <w:t xml:space="preserve">сфере образования и науки; решает вопрос о переводе воспитанников из </w:t>
      </w:r>
      <w:r w:rsidR="00E46AD2" w:rsidRPr="00157D22">
        <w:rPr>
          <w:rFonts w:ascii="Times New Roman" w:hAnsi="Times New Roman" w:cs="Times New Roman"/>
          <w:sz w:val="28"/>
          <w:szCs w:val="28"/>
        </w:rPr>
        <w:t xml:space="preserve">одной </w:t>
      </w:r>
      <w:r w:rsidR="00DB28AC" w:rsidRPr="00157D22">
        <w:rPr>
          <w:rFonts w:ascii="Times New Roman" w:hAnsi="Times New Roman" w:cs="Times New Roman"/>
          <w:sz w:val="28"/>
          <w:szCs w:val="28"/>
        </w:rPr>
        <w:t xml:space="preserve"> группы в  другую.</w:t>
      </w:r>
    </w:p>
    <w:p w:rsidR="000322BF" w:rsidRPr="00A85309" w:rsidRDefault="000322BF" w:rsidP="00062BCF">
      <w:pPr>
        <w:spacing w:after="0"/>
        <w:jc w:val="both"/>
        <w:rPr>
          <w:rFonts w:ascii="Times New Roman" w:hAnsi="Times New Roman" w:cs="Times New Roman"/>
          <w:sz w:val="28"/>
          <w:szCs w:val="28"/>
        </w:rPr>
      </w:pPr>
      <w:r w:rsidRPr="00A85309">
        <w:rPr>
          <w:rFonts w:ascii="Times New Roman" w:hAnsi="Times New Roman" w:cs="Times New Roman"/>
          <w:sz w:val="28"/>
          <w:szCs w:val="28"/>
        </w:rPr>
        <w:t>Совет Учреждения ДОУ является коллегиальным органом управления ДОУ, представляющим интересы всех участников, формируется один раз в пять лет в срок до 30 сентября в составе 11 человек. Состоит из представителей всех участников образовательных отношений: работников ДОУ (педагогических работников, обслуживающего и вспомогательного персонала), родителей (законных представителей) воспитанников, представителя ДО</w:t>
      </w:r>
      <w:r w:rsidR="001B51E4">
        <w:rPr>
          <w:rFonts w:ascii="Times New Roman" w:hAnsi="Times New Roman" w:cs="Times New Roman"/>
          <w:sz w:val="28"/>
          <w:szCs w:val="28"/>
        </w:rPr>
        <w:t>У</w:t>
      </w:r>
      <w:r w:rsidRPr="00A85309">
        <w:rPr>
          <w:rFonts w:ascii="Times New Roman" w:hAnsi="Times New Roman" w:cs="Times New Roman"/>
          <w:sz w:val="28"/>
          <w:szCs w:val="28"/>
        </w:rPr>
        <w:t xml:space="preserve">. Секретарь Совета Учреждения ДОУ ведет всю документацию. Решения Совета Учреждения  ДОУ принимаются открытым голосованием простым большинством голосов от числа присутствующих на заседании членов Управляющего совета ДОУ и оформляются протоколом, который подписывается председателем и секретарем. </w:t>
      </w:r>
      <w:proofErr w:type="gramStart"/>
      <w:r w:rsidRPr="00A85309">
        <w:rPr>
          <w:rFonts w:ascii="Times New Roman" w:hAnsi="Times New Roman" w:cs="Times New Roman"/>
          <w:sz w:val="28"/>
          <w:szCs w:val="28"/>
        </w:rPr>
        <w:t xml:space="preserve">К компетенции Совета Учреждения ДОУ относится: консолидация предложений и запросов участников образовательных отношений в разработке и реализации Устава </w:t>
      </w:r>
      <w:r w:rsidRPr="00A85309">
        <w:rPr>
          <w:rFonts w:ascii="Times New Roman" w:hAnsi="Times New Roman" w:cs="Times New Roman"/>
          <w:sz w:val="28"/>
          <w:szCs w:val="28"/>
        </w:rPr>
        <w:lastRenderedPageBreak/>
        <w:t xml:space="preserve">ДОУ, изменений в Устав ДОУ, программы развития ДОУ, основных образовательных программ ДОУ; определение основных направлений развития ДОУ и согласование плана работы ДОУ на учебный год; согласование локальных нормативных актов; рассмотрение отчета по </w:t>
      </w:r>
      <w:proofErr w:type="spellStart"/>
      <w:r w:rsidRPr="00A85309">
        <w:rPr>
          <w:rFonts w:ascii="Times New Roman" w:hAnsi="Times New Roman" w:cs="Times New Roman"/>
          <w:sz w:val="28"/>
          <w:szCs w:val="28"/>
        </w:rPr>
        <w:t>самообследованию</w:t>
      </w:r>
      <w:proofErr w:type="spellEnd"/>
      <w:r w:rsidR="001B51E4">
        <w:rPr>
          <w:rFonts w:ascii="Times New Roman" w:hAnsi="Times New Roman" w:cs="Times New Roman"/>
          <w:sz w:val="28"/>
          <w:szCs w:val="28"/>
        </w:rPr>
        <w:t xml:space="preserve"> </w:t>
      </w:r>
      <w:r w:rsidRPr="00A85309">
        <w:rPr>
          <w:rFonts w:ascii="Times New Roman" w:hAnsi="Times New Roman" w:cs="Times New Roman"/>
          <w:sz w:val="28"/>
          <w:szCs w:val="28"/>
        </w:rPr>
        <w:t xml:space="preserve"> ДОУ;</w:t>
      </w:r>
      <w:proofErr w:type="gramEnd"/>
      <w:r w:rsidRPr="00A85309">
        <w:rPr>
          <w:rFonts w:ascii="Times New Roman" w:hAnsi="Times New Roman" w:cs="Times New Roman"/>
          <w:sz w:val="28"/>
          <w:szCs w:val="28"/>
        </w:rPr>
        <w:t xml:space="preserve"> обсуждение компонентов учебного плана ДОУ; контроль соблюдения нормативно закрепленных требований к условиям организации образовательной деятельности в ДОУ; рассмотрение вопросов повышения эффективности финансово-экономической деятельности ДОУ; содействие созданию условий для сохранения и укрепления здоровья участников образовательного процесса; участие в осуществлении контроля над безопасными условиями обучения и воспитания в ДОУ; </w:t>
      </w:r>
      <w:proofErr w:type="gramStart"/>
      <w:r w:rsidRPr="00A85309">
        <w:rPr>
          <w:rFonts w:ascii="Times New Roman" w:hAnsi="Times New Roman" w:cs="Times New Roman"/>
          <w:sz w:val="28"/>
          <w:szCs w:val="28"/>
        </w:rPr>
        <w:t>развитие сетевого взаимодействия ДОУ с другими образовательными учреждениями и учреждениями и организациями, осуществляющими образовательные функции в других отраслях;  обеспечение общественного участия в развитии системы управления качеством образования в ДОУ; содействие привлечению внебюджетных средств для обеспечения деятельности и развития ДОУ; согласование кандидатуры работников ДОУ, представляемых к награждению и поощрению на муниципальном, региональном, федеральном уровнях;</w:t>
      </w:r>
      <w:proofErr w:type="gramEnd"/>
      <w:r w:rsidRPr="00A85309">
        <w:rPr>
          <w:rFonts w:ascii="Times New Roman" w:hAnsi="Times New Roman" w:cs="Times New Roman"/>
          <w:sz w:val="28"/>
          <w:szCs w:val="28"/>
        </w:rPr>
        <w:t xml:space="preserve"> представление в государственных и муниципальных органах, осуществляющих управление в сфере образования, в производственных, коммерческих, общественных и иных организациях интересов ДОУ, а также интересы воспитанников, обеспечивая их социальную и правовую защиту; созыв Родительского собрания ДОУ; принятие решений по другим важнейшим вопросам жизни ДОУ, которые не отнесены к компетенции руководителя ДОУ. В целях учета мнения родителей (законных представителей) воспитанников и работников по вопросам управления ДОУ и принятия ДОУ локальных нормативных актов, затрагивающих их права и законные интересы, по инициативе родителей (законных представителей) воспитанников и работников в ДОУ:  создаются советы родителей (законных представителей) воспитанников;  действует первичная профсоюзная организация ДОУ.  Деятельность указанных органов управления регламентируется локальными нормативными актами, утвержденными в соответствии с требованиями действующего законодательства. Советы родителей (законных представителей) воспитанников (далее - Совет родителей) группы избран общим собранием родителей групп в количестве 5 человек в каждой группе. Совет родителей избирает председателя и секретаря. Ведет протоколы своих заседаний и родительских собраний, которые хранятся в делах ДОУ. Совет родителей группы действует на основании соответствующего Положения. Состав Совета родителей группы </w:t>
      </w:r>
      <w:r w:rsidRPr="00A85309">
        <w:rPr>
          <w:rFonts w:ascii="Times New Roman" w:hAnsi="Times New Roman" w:cs="Times New Roman"/>
          <w:sz w:val="28"/>
          <w:szCs w:val="28"/>
        </w:rPr>
        <w:lastRenderedPageBreak/>
        <w:t xml:space="preserve">формируется сроком на один год.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 </w:t>
      </w:r>
    </w:p>
    <w:p w:rsidR="000322BF" w:rsidRPr="00A85309" w:rsidRDefault="000322BF" w:rsidP="00062BCF">
      <w:pPr>
        <w:spacing w:after="0"/>
        <w:jc w:val="both"/>
        <w:rPr>
          <w:rFonts w:ascii="Times New Roman" w:hAnsi="Times New Roman" w:cs="Times New Roman"/>
          <w:sz w:val="28"/>
          <w:szCs w:val="28"/>
        </w:rPr>
      </w:pPr>
      <w:r w:rsidRPr="00A85309">
        <w:rPr>
          <w:rFonts w:ascii="Times New Roman" w:hAnsi="Times New Roman" w:cs="Times New Roman"/>
          <w:sz w:val="28"/>
          <w:szCs w:val="28"/>
        </w:rPr>
        <w:t xml:space="preserve">№ Должность ФИО категория </w:t>
      </w:r>
    </w:p>
    <w:p w:rsidR="000322BF" w:rsidRPr="00A85309" w:rsidRDefault="000322BF" w:rsidP="00062BCF">
      <w:pPr>
        <w:spacing w:after="0"/>
        <w:ind w:left="360"/>
        <w:jc w:val="both"/>
        <w:rPr>
          <w:rFonts w:ascii="Times New Roman" w:hAnsi="Times New Roman" w:cs="Times New Roman"/>
          <w:sz w:val="28"/>
          <w:szCs w:val="28"/>
        </w:rPr>
      </w:pPr>
      <w:r w:rsidRPr="00A85309">
        <w:rPr>
          <w:rFonts w:ascii="Times New Roman" w:hAnsi="Times New Roman" w:cs="Times New Roman"/>
          <w:sz w:val="28"/>
          <w:szCs w:val="28"/>
        </w:rPr>
        <w:t xml:space="preserve">        1.Заведующий МКДОУ ДС №13 «Сказка»  </w:t>
      </w:r>
      <w:proofErr w:type="spellStart"/>
      <w:r w:rsidRPr="00A85309">
        <w:rPr>
          <w:rFonts w:ascii="Times New Roman" w:hAnsi="Times New Roman" w:cs="Times New Roman"/>
          <w:sz w:val="28"/>
          <w:szCs w:val="28"/>
        </w:rPr>
        <w:t>Ревегук</w:t>
      </w:r>
      <w:proofErr w:type="spellEnd"/>
      <w:r w:rsidRPr="00A85309">
        <w:rPr>
          <w:rFonts w:ascii="Times New Roman" w:hAnsi="Times New Roman" w:cs="Times New Roman"/>
          <w:sz w:val="28"/>
          <w:szCs w:val="28"/>
        </w:rPr>
        <w:t xml:space="preserve"> Ольга Васильевна  имеет СЗД</w:t>
      </w:r>
    </w:p>
    <w:p w:rsidR="000322BF" w:rsidRPr="00A85309" w:rsidRDefault="000322BF" w:rsidP="00062BCF">
      <w:pPr>
        <w:pStyle w:val="a4"/>
        <w:spacing w:after="0"/>
        <w:jc w:val="both"/>
        <w:rPr>
          <w:rFonts w:ascii="Times New Roman" w:hAnsi="Times New Roman" w:cs="Times New Roman"/>
          <w:sz w:val="28"/>
          <w:szCs w:val="28"/>
        </w:rPr>
      </w:pPr>
      <w:r w:rsidRPr="00A85309">
        <w:rPr>
          <w:rFonts w:ascii="Times New Roman" w:hAnsi="Times New Roman" w:cs="Times New Roman"/>
          <w:sz w:val="28"/>
          <w:szCs w:val="28"/>
        </w:rPr>
        <w:t>2.Заместитель заведующего  по  воспитательной и методической работе Алферова Светлана Ивановна  имеет СЗД.</w:t>
      </w:r>
    </w:p>
    <w:p w:rsidR="00750FE9" w:rsidRDefault="000322BF" w:rsidP="00062BCF">
      <w:pPr>
        <w:pStyle w:val="a4"/>
        <w:spacing w:after="0"/>
        <w:jc w:val="both"/>
        <w:rPr>
          <w:rFonts w:ascii="Times New Roman" w:hAnsi="Times New Roman" w:cs="Times New Roman"/>
          <w:sz w:val="28"/>
          <w:szCs w:val="28"/>
        </w:rPr>
      </w:pPr>
      <w:r w:rsidRPr="00A85309">
        <w:rPr>
          <w:rFonts w:ascii="Times New Roman" w:hAnsi="Times New Roman" w:cs="Times New Roman"/>
          <w:sz w:val="28"/>
          <w:szCs w:val="28"/>
        </w:rPr>
        <w:t xml:space="preserve"> Вывод: Таким образом, в ДОУ реализуется возможность участия в управлении ДОУ всех участников образовательного процесса. Заведующий ДОУ занимает место координатора стратегических направлений. В детском саду функционирует Первичная профсоюзная организация. Управление ДОУ осуществляется в соответствии с законодательством Российской Федерации с </w:t>
      </w:r>
      <w:proofErr w:type="spellStart"/>
      <w:r w:rsidRPr="00A85309">
        <w:rPr>
          <w:rFonts w:ascii="Times New Roman" w:hAnsi="Times New Roman" w:cs="Times New Roman"/>
          <w:sz w:val="28"/>
          <w:szCs w:val="28"/>
        </w:rPr>
        <w:t>учѐтом</w:t>
      </w:r>
      <w:proofErr w:type="spellEnd"/>
      <w:r w:rsidRPr="00A85309">
        <w:rPr>
          <w:rFonts w:ascii="Times New Roman" w:hAnsi="Times New Roman" w:cs="Times New Roman"/>
          <w:sz w:val="28"/>
          <w:szCs w:val="28"/>
        </w:rPr>
        <w:t xml:space="preserve"> особенностей, установленных законодательством об образовании. Управление ДОУ осуществляется на основе сочетания принципов единоначалия и коллегиальности.  Оценка результативности и эффективности действующей в ДОУ системы управления. Контроль является важной функцией управления ДОУ. Заведующий ДОУ </w:t>
      </w:r>
      <w:proofErr w:type="spellStart"/>
      <w:r w:rsidRPr="00A85309">
        <w:rPr>
          <w:rFonts w:ascii="Times New Roman" w:hAnsi="Times New Roman" w:cs="Times New Roman"/>
          <w:sz w:val="28"/>
          <w:szCs w:val="28"/>
        </w:rPr>
        <w:t>Ревегук</w:t>
      </w:r>
      <w:proofErr w:type="spellEnd"/>
      <w:r w:rsidRPr="00A85309">
        <w:rPr>
          <w:rFonts w:ascii="Times New Roman" w:hAnsi="Times New Roman" w:cs="Times New Roman"/>
          <w:sz w:val="28"/>
          <w:szCs w:val="28"/>
        </w:rPr>
        <w:t xml:space="preserve"> О.В.  умело прогнозирует пути развития дошкольного учреждения, ставит цели на будущее. Это возможно лишь при оперативном получении и анализе информации: </w:t>
      </w:r>
    </w:p>
    <w:p w:rsidR="00157D22" w:rsidRPr="00A85309" w:rsidRDefault="000322BF" w:rsidP="00062BCF">
      <w:pPr>
        <w:pStyle w:val="a4"/>
        <w:spacing w:after="0"/>
        <w:jc w:val="both"/>
        <w:rPr>
          <w:rFonts w:ascii="Times New Roman" w:hAnsi="Times New Roman" w:cs="Times New Roman"/>
          <w:sz w:val="28"/>
          <w:szCs w:val="28"/>
        </w:rPr>
      </w:pPr>
      <w:r w:rsidRPr="00A85309">
        <w:rPr>
          <w:rFonts w:ascii="Times New Roman" w:hAnsi="Times New Roman" w:cs="Times New Roman"/>
          <w:sz w:val="28"/>
          <w:szCs w:val="28"/>
        </w:rPr>
        <w:t xml:space="preserve">Внешний контроль включает в себя маркетинговое исследование микрорайона (расположение социально-культурных объектов; социальный статус семей, имеющих детей дошкольного возраста, потребности и запросы родителей о видах и качестве образовательных услуг; социальная и образовательная система защиты детей, не посещающих ДОУ, и т. д.). Осуществление внешнего </w:t>
      </w:r>
      <w:proofErr w:type="gramStart"/>
      <w:r w:rsidRPr="00A85309">
        <w:rPr>
          <w:rFonts w:ascii="Times New Roman" w:hAnsi="Times New Roman" w:cs="Times New Roman"/>
          <w:sz w:val="28"/>
          <w:szCs w:val="28"/>
        </w:rPr>
        <w:t>контроля за</w:t>
      </w:r>
      <w:proofErr w:type="gramEnd"/>
      <w:r w:rsidRPr="00A85309">
        <w:rPr>
          <w:rFonts w:ascii="Times New Roman" w:hAnsi="Times New Roman" w:cs="Times New Roman"/>
          <w:sz w:val="28"/>
          <w:szCs w:val="28"/>
        </w:rPr>
        <w:t xml:space="preserve"> социальными процессами позволяет  корректировать деятельность коллектива в соответствии с ситуацией, прогнозировать развитие ДОУ, обеспечивая ему устойчивое положение на рынке образовательных услуг Петровского </w:t>
      </w:r>
      <w:r w:rsidR="002A7E23">
        <w:rPr>
          <w:rFonts w:ascii="Times New Roman" w:hAnsi="Times New Roman" w:cs="Times New Roman"/>
          <w:sz w:val="28"/>
          <w:szCs w:val="28"/>
        </w:rPr>
        <w:t xml:space="preserve">муниципального </w:t>
      </w:r>
      <w:r w:rsidRPr="00A85309">
        <w:rPr>
          <w:rFonts w:ascii="Times New Roman" w:hAnsi="Times New Roman" w:cs="Times New Roman"/>
          <w:sz w:val="28"/>
          <w:szCs w:val="28"/>
        </w:rPr>
        <w:t xml:space="preserve">округа. </w:t>
      </w:r>
      <w:proofErr w:type="gramStart"/>
      <w:r w:rsidRPr="00A85309">
        <w:rPr>
          <w:rFonts w:ascii="Times New Roman" w:hAnsi="Times New Roman" w:cs="Times New Roman"/>
          <w:sz w:val="28"/>
          <w:szCs w:val="28"/>
        </w:rPr>
        <w:t>Чтобы охватить контролем все аспекты работы ДОУ, у нас четко распределены обязанности между заведующим и его помощниками, выделен круг вопросов, которые контролирует только заведующий, и вопросы, контролируемые заместителем заведующей по воспитательно - методической работе и др. сотрудников, исходя из их должностных обязанностей, определенных квалификационными характеристиками, положением о ДОУ, Уставом ДОУ, а также из конкретных условий.</w:t>
      </w:r>
      <w:proofErr w:type="gramEnd"/>
      <w:r w:rsidR="00A85309" w:rsidRPr="00A85309">
        <w:t xml:space="preserve"> </w:t>
      </w:r>
      <w:r w:rsidR="00A85309">
        <w:t xml:space="preserve">      </w:t>
      </w:r>
      <w:r w:rsidR="00A85309" w:rsidRPr="00A85309">
        <w:rPr>
          <w:rFonts w:ascii="Times New Roman" w:hAnsi="Times New Roman" w:cs="Times New Roman"/>
          <w:sz w:val="28"/>
          <w:szCs w:val="28"/>
        </w:rPr>
        <w:t xml:space="preserve">ДОУ </w:t>
      </w:r>
      <w:r w:rsidR="00A85309" w:rsidRPr="00A85309">
        <w:rPr>
          <w:rFonts w:ascii="Times New Roman" w:hAnsi="Times New Roman" w:cs="Times New Roman"/>
          <w:sz w:val="28"/>
          <w:szCs w:val="28"/>
        </w:rPr>
        <w:lastRenderedPageBreak/>
        <w:t>используются следующие современные управленческие технологии работы с кадрами: целеполагание; разработка стратегии; планирование; мотивирование и координация работы, контроль, ИКТ</w:t>
      </w:r>
      <w:proofErr w:type="gramStart"/>
      <w:r w:rsidR="00A85309" w:rsidRPr="00A85309">
        <w:rPr>
          <w:rFonts w:ascii="Times New Roman" w:hAnsi="Times New Roman" w:cs="Times New Roman"/>
          <w:sz w:val="28"/>
          <w:szCs w:val="28"/>
        </w:rPr>
        <w:t>.</w:t>
      </w:r>
      <w:proofErr w:type="gramEnd"/>
      <w:r w:rsidR="00A85309" w:rsidRPr="00A85309">
        <w:rPr>
          <w:rFonts w:ascii="Times New Roman" w:hAnsi="Times New Roman" w:cs="Times New Roman"/>
          <w:sz w:val="28"/>
          <w:szCs w:val="28"/>
        </w:rPr>
        <w:t xml:space="preserve"> </w:t>
      </w:r>
      <w:proofErr w:type="gramStart"/>
      <w:r w:rsidR="00A85309" w:rsidRPr="00A85309">
        <w:rPr>
          <w:rFonts w:ascii="Times New Roman" w:hAnsi="Times New Roman" w:cs="Times New Roman"/>
          <w:sz w:val="28"/>
          <w:szCs w:val="28"/>
        </w:rPr>
        <w:t>п</w:t>
      </w:r>
      <w:proofErr w:type="gramEnd"/>
      <w:r w:rsidR="00A85309" w:rsidRPr="00A85309">
        <w:rPr>
          <w:rFonts w:ascii="Times New Roman" w:hAnsi="Times New Roman" w:cs="Times New Roman"/>
          <w:sz w:val="28"/>
          <w:szCs w:val="28"/>
        </w:rPr>
        <w:t xml:space="preserve">роектирование баз данных ДОУ по направлениям его деятельности; получение необходимой информации с помощью методов и средств электронного сбора (информационные ресурсы сети </w:t>
      </w:r>
      <w:proofErr w:type="spellStart"/>
      <w:r w:rsidR="00A85309" w:rsidRPr="00A85309">
        <w:rPr>
          <w:rFonts w:ascii="Times New Roman" w:hAnsi="Times New Roman" w:cs="Times New Roman"/>
          <w:sz w:val="28"/>
          <w:szCs w:val="28"/>
        </w:rPr>
        <w:t>Internet</w:t>
      </w:r>
      <w:proofErr w:type="spellEnd"/>
      <w:r w:rsidR="00A85309" w:rsidRPr="00A85309">
        <w:rPr>
          <w:rFonts w:ascii="Times New Roman" w:hAnsi="Times New Roman" w:cs="Times New Roman"/>
          <w:sz w:val="28"/>
          <w:szCs w:val="28"/>
        </w:rPr>
        <w:t xml:space="preserve">, коммуникационные и информационные ресурсы ДОУ); организация обработки собранной информации с помощью аналитических процедур и средствами электронного банка ДОУ; формирование и передача воздействующей информации на различных носителях (бумажных, электронных). Опыт работы </w:t>
      </w:r>
      <w:proofErr w:type="gramStart"/>
      <w:r w:rsidR="00A85309" w:rsidRPr="00A85309">
        <w:rPr>
          <w:rFonts w:ascii="Times New Roman" w:hAnsi="Times New Roman" w:cs="Times New Roman"/>
          <w:sz w:val="28"/>
          <w:szCs w:val="28"/>
        </w:rPr>
        <w:t>нашего</w:t>
      </w:r>
      <w:proofErr w:type="gramEnd"/>
      <w:r w:rsidR="00A85309" w:rsidRPr="00A85309">
        <w:rPr>
          <w:rFonts w:ascii="Times New Roman" w:hAnsi="Times New Roman" w:cs="Times New Roman"/>
          <w:sz w:val="28"/>
          <w:szCs w:val="28"/>
        </w:rPr>
        <w:t xml:space="preserve"> ДОУ показывает действительную возможность реализации основных задач информатизации в управленческой деятельности. В настоящий момент все члены администрации, специалисты и педагоги владеют компьютером и имеют его в личном пользовании, работают в таких программах как </w:t>
      </w:r>
      <w:proofErr w:type="spellStart"/>
      <w:r w:rsidR="00A85309" w:rsidRPr="00A85309">
        <w:rPr>
          <w:rFonts w:ascii="Times New Roman" w:hAnsi="Times New Roman" w:cs="Times New Roman"/>
          <w:sz w:val="28"/>
          <w:szCs w:val="28"/>
        </w:rPr>
        <w:t>Microsoft</w:t>
      </w:r>
      <w:proofErr w:type="spellEnd"/>
      <w:r w:rsidR="00A85309" w:rsidRPr="00A85309">
        <w:rPr>
          <w:rFonts w:ascii="Times New Roman" w:hAnsi="Times New Roman" w:cs="Times New Roman"/>
          <w:sz w:val="28"/>
          <w:szCs w:val="28"/>
        </w:rPr>
        <w:t xml:space="preserve"> </w:t>
      </w:r>
      <w:proofErr w:type="spellStart"/>
      <w:r w:rsidR="00A85309" w:rsidRPr="00A85309">
        <w:rPr>
          <w:rFonts w:ascii="Times New Roman" w:hAnsi="Times New Roman" w:cs="Times New Roman"/>
          <w:sz w:val="28"/>
          <w:szCs w:val="28"/>
        </w:rPr>
        <w:t>Ecxel</w:t>
      </w:r>
      <w:proofErr w:type="spellEnd"/>
      <w:r w:rsidR="00A85309" w:rsidRPr="00A85309">
        <w:rPr>
          <w:rFonts w:ascii="Times New Roman" w:hAnsi="Times New Roman" w:cs="Times New Roman"/>
          <w:sz w:val="28"/>
          <w:szCs w:val="28"/>
        </w:rPr>
        <w:t xml:space="preserve">, </w:t>
      </w:r>
      <w:proofErr w:type="spellStart"/>
      <w:r w:rsidR="00A85309" w:rsidRPr="00A85309">
        <w:rPr>
          <w:rFonts w:ascii="Times New Roman" w:hAnsi="Times New Roman" w:cs="Times New Roman"/>
          <w:sz w:val="28"/>
          <w:szCs w:val="28"/>
        </w:rPr>
        <w:t>Microsoft</w:t>
      </w:r>
      <w:proofErr w:type="spellEnd"/>
      <w:r w:rsidR="00A85309" w:rsidRPr="00A85309">
        <w:rPr>
          <w:rFonts w:ascii="Times New Roman" w:hAnsi="Times New Roman" w:cs="Times New Roman"/>
          <w:sz w:val="28"/>
          <w:szCs w:val="28"/>
        </w:rPr>
        <w:t xml:space="preserve"> </w:t>
      </w:r>
      <w:proofErr w:type="spellStart"/>
      <w:r w:rsidR="00A85309" w:rsidRPr="00A85309">
        <w:rPr>
          <w:rFonts w:ascii="Times New Roman" w:hAnsi="Times New Roman" w:cs="Times New Roman"/>
          <w:sz w:val="28"/>
          <w:szCs w:val="28"/>
        </w:rPr>
        <w:t>Word</w:t>
      </w:r>
      <w:proofErr w:type="spellEnd"/>
      <w:r w:rsidR="00A85309" w:rsidRPr="00A85309">
        <w:rPr>
          <w:rFonts w:ascii="Times New Roman" w:hAnsi="Times New Roman" w:cs="Times New Roman"/>
          <w:sz w:val="28"/>
          <w:szCs w:val="28"/>
        </w:rPr>
        <w:t xml:space="preserve">, </w:t>
      </w:r>
      <w:proofErr w:type="spellStart"/>
      <w:r w:rsidR="00A85309" w:rsidRPr="00A85309">
        <w:rPr>
          <w:rFonts w:ascii="Times New Roman" w:hAnsi="Times New Roman" w:cs="Times New Roman"/>
          <w:sz w:val="28"/>
          <w:szCs w:val="28"/>
        </w:rPr>
        <w:t>Microsoft</w:t>
      </w:r>
      <w:proofErr w:type="spellEnd"/>
      <w:r w:rsidR="00A85309" w:rsidRPr="00A85309">
        <w:rPr>
          <w:rFonts w:ascii="Times New Roman" w:hAnsi="Times New Roman" w:cs="Times New Roman"/>
          <w:sz w:val="28"/>
          <w:szCs w:val="28"/>
        </w:rPr>
        <w:t xml:space="preserve"> </w:t>
      </w:r>
      <w:proofErr w:type="spellStart"/>
      <w:r w:rsidR="00A85309" w:rsidRPr="00A85309">
        <w:rPr>
          <w:rFonts w:ascii="Times New Roman" w:hAnsi="Times New Roman" w:cs="Times New Roman"/>
          <w:sz w:val="28"/>
          <w:szCs w:val="28"/>
        </w:rPr>
        <w:t>Power</w:t>
      </w:r>
      <w:proofErr w:type="spellEnd"/>
      <w:r w:rsidR="00A85309" w:rsidRPr="00A85309">
        <w:rPr>
          <w:rFonts w:ascii="Times New Roman" w:hAnsi="Times New Roman" w:cs="Times New Roman"/>
          <w:sz w:val="28"/>
          <w:szCs w:val="28"/>
        </w:rPr>
        <w:t xml:space="preserve"> </w:t>
      </w:r>
      <w:proofErr w:type="spellStart"/>
      <w:r w:rsidR="00A85309" w:rsidRPr="00A85309">
        <w:rPr>
          <w:rFonts w:ascii="Times New Roman" w:hAnsi="Times New Roman" w:cs="Times New Roman"/>
          <w:sz w:val="28"/>
          <w:szCs w:val="28"/>
        </w:rPr>
        <w:t>Point</w:t>
      </w:r>
      <w:proofErr w:type="spellEnd"/>
      <w:r w:rsidR="00A85309" w:rsidRPr="00A85309">
        <w:rPr>
          <w:rFonts w:ascii="Times New Roman" w:hAnsi="Times New Roman" w:cs="Times New Roman"/>
          <w:sz w:val="28"/>
          <w:szCs w:val="28"/>
        </w:rPr>
        <w:t xml:space="preserve"> и др. ДОУ имеет доступ к сети </w:t>
      </w:r>
      <w:proofErr w:type="spellStart"/>
      <w:r w:rsidR="00A85309" w:rsidRPr="00A85309">
        <w:rPr>
          <w:rFonts w:ascii="Times New Roman" w:hAnsi="Times New Roman" w:cs="Times New Roman"/>
          <w:sz w:val="28"/>
          <w:szCs w:val="28"/>
        </w:rPr>
        <w:t>Internet</w:t>
      </w:r>
      <w:proofErr w:type="spellEnd"/>
      <w:r w:rsidR="00A85309" w:rsidRPr="00A85309">
        <w:rPr>
          <w:rFonts w:ascii="Times New Roman" w:hAnsi="Times New Roman" w:cs="Times New Roman"/>
          <w:sz w:val="28"/>
          <w:szCs w:val="28"/>
        </w:rPr>
        <w:t xml:space="preserve">. Электронная почта позволила наладить связь с Отделом образования и другими образовательными учреждениями и организациями, сотрудниками ДОУ, повысила оперативность при работе с входящей документацией, при выполнении приказов, распоряжений, отчетов и других документов. Использование интернета, размещение баз данных, обработка огромных </w:t>
      </w:r>
      <w:proofErr w:type="spellStart"/>
      <w:r w:rsidR="00A85309" w:rsidRPr="00A85309">
        <w:rPr>
          <w:rFonts w:ascii="Times New Roman" w:hAnsi="Times New Roman" w:cs="Times New Roman"/>
          <w:sz w:val="28"/>
          <w:szCs w:val="28"/>
        </w:rPr>
        <w:t>объѐмов</w:t>
      </w:r>
      <w:proofErr w:type="spellEnd"/>
      <w:r w:rsidR="00A85309" w:rsidRPr="00A85309">
        <w:rPr>
          <w:rFonts w:ascii="Times New Roman" w:hAnsi="Times New Roman" w:cs="Times New Roman"/>
          <w:sz w:val="28"/>
          <w:szCs w:val="28"/>
        </w:rPr>
        <w:t xml:space="preserve"> информации – </w:t>
      </w:r>
      <w:proofErr w:type="spellStart"/>
      <w:r w:rsidR="00A85309" w:rsidRPr="00A85309">
        <w:rPr>
          <w:rFonts w:ascii="Times New Roman" w:hAnsi="Times New Roman" w:cs="Times New Roman"/>
          <w:sz w:val="28"/>
          <w:szCs w:val="28"/>
        </w:rPr>
        <w:t>всѐ</w:t>
      </w:r>
      <w:proofErr w:type="spellEnd"/>
      <w:r w:rsidR="00A85309" w:rsidRPr="00A85309">
        <w:rPr>
          <w:rFonts w:ascii="Times New Roman" w:hAnsi="Times New Roman" w:cs="Times New Roman"/>
          <w:sz w:val="28"/>
          <w:szCs w:val="28"/>
        </w:rPr>
        <w:t xml:space="preserve"> это сделало работу администрации и педагогов более эффективной. Наши педагоги участвуют в интерне</w:t>
      </w:r>
      <w:proofErr w:type="gramStart"/>
      <w:r w:rsidR="00A85309" w:rsidRPr="00A85309">
        <w:rPr>
          <w:rFonts w:ascii="Times New Roman" w:hAnsi="Times New Roman" w:cs="Times New Roman"/>
          <w:sz w:val="28"/>
          <w:szCs w:val="28"/>
        </w:rPr>
        <w:t>т-</w:t>
      </w:r>
      <w:proofErr w:type="gramEnd"/>
      <w:r w:rsidR="00A85309" w:rsidRPr="00A85309">
        <w:rPr>
          <w:rFonts w:ascii="Times New Roman" w:hAnsi="Times New Roman" w:cs="Times New Roman"/>
          <w:sz w:val="28"/>
          <w:szCs w:val="28"/>
        </w:rPr>
        <w:t xml:space="preserve"> проектах, интернет - конкурсах в рамках дошкольного образования, проходят дистанционные курсы через сети Интернет, участвуют в </w:t>
      </w:r>
      <w:proofErr w:type="spellStart"/>
      <w:r w:rsidR="00A85309" w:rsidRPr="00A85309">
        <w:rPr>
          <w:rFonts w:ascii="Times New Roman" w:hAnsi="Times New Roman" w:cs="Times New Roman"/>
          <w:sz w:val="28"/>
          <w:szCs w:val="28"/>
        </w:rPr>
        <w:t>вебинарах</w:t>
      </w:r>
      <w:proofErr w:type="spellEnd"/>
      <w:r w:rsidR="00A85309" w:rsidRPr="00A85309">
        <w:rPr>
          <w:rFonts w:ascii="Times New Roman" w:hAnsi="Times New Roman" w:cs="Times New Roman"/>
          <w:sz w:val="28"/>
          <w:szCs w:val="28"/>
        </w:rPr>
        <w:t xml:space="preserve">, онлайн – семинарах и видеотренингах. В сети </w:t>
      </w:r>
      <w:proofErr w:type="spellStart"/>
      <w:r w:rsidR="00A85309" w:rsidRPr="00A85309">
        <w:rPr>
          <w:rFonts w:ascii="Times New Roman" w:hAnsi="Times New Roman" w:cs="Times New Roman"/>
          <w:sz w:val="28"/>
          <w:szCs w:val="28"/>
        </w:rPr>
        <w:t>Internet</w:t>
      </w:r>
      <w:proofErr w:type="spellEnd"/>
      <w:r w:rsidR="00A85309" w:rsidRPr="00A85309">
        <w:rPr>
          <w:rFonts w:ascii="Times New Roman" w:hAnsi="Times New Roman" w:cs="Times New Roman"/>
          <w:sz w:val="28"/>
          <w:szCs w:val="28"/>
        </w:rPr>
        <w:t xml:space="preserve"> создан официальный Сайт ДОУ, который является важнейшим элементом информационной политики и открытости современного образовательного учреждения и инструментом решения ряда образовательных задач, связанных с формированием информационной культуры участников образовательного процесса. Сайт ДОУ является публичным информационным органом, доступ к которому открыт всем желающим. Он обеспечивает официальное представление информации о ДОУ в сети </w:t>
      </w:r>
      <w:proofErr w:type="spellStart"/>
      <w:r w:rsidR="00A85309" w:rsidRPr="00A85309">
        <w:rPr>
          <w:rFonts w:ascii="Times New Roman" w:hAnsi="Times New Roman" w:cs="Times New Roman"/>
          <w:sz w:val="28"/>
          <w:szCs w:val="28"/>
        </w:rPr>
        <w:t>Internet</w:t>
      </w:r>
      <w:proofErr w:type="spellEnd"/>
      <w:r w:rsidR="00A85309" w:rsidRPr="00A85309">
        <w:rPr>
          <w:rFonts w:ascii="Times New Roman" w:hAnsi="Times New Roman" w:cs="Times New Roman"/>
          <w:sz w:val="28"/>
          <w:szCs w:val="28"/>
        </w:rPr>
        <w:t xml:space="preserve"> с целью расширения рынка образовательных услуг ДОУ, оперативного ознакомления педагогов, родителей, деловых партнеров и других заинтерес</w:t>
      </w:r>
      <w:r w:rsidR="00AC1177">
        <w:rPr>
          <w:rFonts w:ascii="Times New Roman" w:hAnsi="Times New Roman" w:cs="Times New Roman"/>
          <w:sz w:val="28"/>
          <w:szCs w:val="28"/>
        </w:rPr>
        <w:t>ованных лиц с образовательной</w:t>
      </w:r>
      <w:r w:rsidR="00A85309" w:rsidRPr="00A85309">
        <w:rPr>
          <w:rFonts w:ascii="Times New Roman" w:hAnsi="Times New Roman" w:cs="Times New Roman"/>
          <w:sz w:val="28"/>
          <w:szCs w:val="28"/>
        </w:rPr>
        <w:t xml:space="preserve"> деятельностью ДОУ. Информационные ресурсы Сайта формируются как отражение различных аспектов деятельности ДОУ. Внедрение </w:t>
      </w:r>
      <w:r w:rsidR="00A85309" w:rsidRPr="00A85309">
        <w:rPr>
          <w:rFonts w:ascii="Times New Roman" w:hAnsi="Times New Roman" w:cs="Times New Roman"/>
          <w:sz w:val="28"/>
          <w:szCs w:val="28"/>
        </w:rPr>
        <w:lastRenderedPageBreak/>
        <w:t>информационных технологий позволило нам повысить эффективность управленческой деятельности и это, в свою очередь, существенным образом влияет на повышении качества дошкольного образования в ДОУ</w:t>
      </w:r>
      <w:r w:rsidR="00A85309">
        <w:rPr>
          <w:rFonts w:ascii="Times New Roman" w:hAnsi="Times New Roman" w:cs="Times New Roman"/>
          <w:sz w:val="28"/>
          <w:szCs w:val="28"/>
        </w:rPr>
        <w:t>.</w:t>
      </w:r>
    </w:p>
    <w:p w:rsidR="0026702C" w:rsidRPr="00A85309" w:rsidRDefault="0026702C" w:rsidP="00A85309">
      <w:pPr>
        <w:spacing w:after="0"/>
        <w:rPr>
          <w:rFonts w:ascii="Times New Roman" w:eastAsia="Calibri" w:hAnsi="Times New Roman" w:cs="Times New Roman"/>
          <w:sz w:val="28"/>
          <w:szCs w:val="28"/>
          <w:lang w:eastAsia="en-US"/>
        </w:rPr>
      </w:pPr>
      <w:r w:rsidRPr="00A85309">
        <w:rPr>
          <w:rFonts w:ascii="Times New Roman" w:eastAsia="Calibri" w:hAnsi="Times New Roman" w:cs="Times New Roman"/>
          <w:sz w:val="28"/>
          <w:szCs w:val="28"/>
          <w:lang w:eastAsia="en-US"/>
        </w:rPr>
        <w:tab/>
        <w:t xml:space="preserve"> </w:t>
      </w:r>
    </w:p>
    <w:p w:rsidR="0026702C" w:rsidRPr="00A85309" w:rsidRDefault="0026702C" w:rsidP="00460A16">
      <w:pPr>
        <w:spacing w:after="0"/>
        <w:rPr>
          <w:rFonts w:ascii="Times New Roman" w:eastAsia="Calibri" w:hAnsi="Times New Roman" w:cs="Times New Roman"/>
          <w:sz w:val="28"/>
          <w:szCs w:val="28"/>
          <w:lang w:eastAsia="en-US"/>
        </w:rPr>
      </w:pPr>
      <w:r w:rsidRPr="00A85309">
        <w:rPr>
          <w:rFonts w:ascii="Times New Roman" w:eastAsia="Calibri" w:hAnsi="Times New Roman" w:cs="Times New Roman"/>
          <w:sz w:val="28"/>
          <w:szCs w:val="28"/>
          <w:lang w:eastAsia="en-US"/>
        </w:rPr>
        <w:t xml:space="preserve">           </w:t>
      </w:r>
    </w:p>
    <w:p w:rsidR="0026702C" w:rsidRPr="00E40AEA" w:rsidRDefault="0026702C" w:rsidP="00460A16">
      <w:pPr>
        <w:spacing w:after="0"/>
        <w:rPr>
          <w:rFonts w:ascii="Times New Roman" w:eastAsia="Calibri" w:hAnsi="Times New Roman" w:cs="Times New Roman"/>
          <w:b/>
          <w:sz w:val="28"/>
          <w:szCs w:val="28"/>
          <w:lang w:eastAsia="en-US"/>
        </w:rPr>
      </w:pPr>
      <w:r w:rsidRPr="0026702C">
        <w:rPr>
          <w:rFonts w:ascii="Times New Roman" w:eastAsia="Calibri" w:hAnsi="Times New Roman" w:cs="Times New Roman"/>
          <w:sz w:val="28"/>
          <w:szCs w:val="28"/>
          <w:lang w:eastAsia="en-US"/>
        </w:rPr>
        <w:t xml:space="preserve"> </w:t>
      </w:r>
      <w:r w:rsidR="00CA5671" w:rsidRPr="00CA5671">
        <w:rPr>
          <w:rFonts w:ascii="Times New Roman" w:eastAsia="Calibri" w:hAnsi="Times New Roman" w:cs="Times New Roman"/>
          <w:b/>
          <w:sz w:val="28"/>
          <w:szCs w:val="28"/>
          <w:lang w:val="en-US" w:eastAsia="en-US"/>
        </w:rPr>
        <w:t>II</w:t>
      </w:r>
      <w:r w:rsidR="00E40AEA">
        <w:rPr>
          <w:rFonts w:ascii="Times New Roman" w:eastAsia="Calibri" w:hAnsi="Times New Roman" w:cs="Times New Roman"/>
          <w:b/>
          <w:sz w:val="28"/>
          <w:szCs w:val="28"/>
          <w:lang w:val="en-US" w:eastAsia="en-US"/>
        </w:rPr>
        <w:t>I</w:t>
      </w:r>
      <w:r w:rsidR="00F05470">
        <w:rPr>
          <w:rFonts w:ascii="Times New Roman" w:eastAsia="Calibri" w:hAnsi="Times New Roman" w:cs="Times New Roman"/>
          <w:b/>
          <w:sz w:val="28"/>
          <w:szCs w:val="28"/>
          <w:lang w:eastAsia="en-US"/>
        </w:rPr>
        <w:t>.</w:t>
      </w:r>
      <w:r w:rsidRPr="00CA5671">
        <w:rPr>
          <w:rFonts w:ascii="Times New Roman" w:eastAsia="Calibri" w:hAnsi="Times New Roman" w:cs="Times New Roman"/>
          <w:b/>
          <w:sz w:val="28"/>
          <w:szCs w:val="28"/>
          <w:lang w:eastAsia="en-US"/>
        </w:rPr>
        <w:t xml:space="preserve"> </w:t>
      </w:r>
      <w:r w:rsidR="00E40AEA">
        <w:rPr>
          <w:rFonts w:ascii="Times New Roman" w:eastAsia="Calibri" w:hAnsi="Times New Roman" w:cs="Times New Roman"/>
          <w:b/>
          <w:sz w:val="28"/>
          <w:szCs w:val="28"/>
          <w:lang w:eastAsia="en-US"/>
        </w:rPr>
        <w:t>Образовательная деятельность</w:t>
      </w:r>
    </w:p>
    <w:p w:rsidR="0026702C" w:rsidRPr="0026702C" w:rsidRDefault="0026702C" w:rsidP="00460A16">
      <w:pPr>
        <w:spacing w:after="0"/>
        <w:rPr>
          <w:rFonts w:ascii="Times New Roman" w:eastAsia="Calibri" w:hAnsi="Times New Roman" w:cs="Times New Roman"/>
          <w:sz w:val="28"/>
          <w:szCs w:val="28"/>
          <w:u w:val="single"/>
          <w:lang w:eastAsia="en-US"/>
        </w:rPr>
      </w:pPr>
      <w:r w:rsidRPr="0026702C">
        <w:rPr>
          <w:rFonts w:ascii="Times New Roman" w:eastAsia="Calibri" w:hAnsi="Times New Roman" w:cs="Times New Roman"/>
          <w:bCs/>
          <w:sz w:val="28"/>
          <w:szCs w:val="28"/>
          <w:u w:val="single"/>
          <w:lang w:eastAsia="en-US"/>
        </w:rPr>
        <w:t>Характеристика общеобразовательных программ</w:t>
      </w:r>
      <w:r w:rsidRPr="0026702C">
        <w:rPr>
          <w:rFonts w:ascii="Times New Roman" w:eastAsia="Calibri" w:hAnsi="Times New Roman" w:cs="Times New Roman"/>
          <w:sz w:val="28"/>
          <w:szCs w:val="28"/>
          <w:u w:val="single"/>
          <w:lang w:eastAsia="en-US"/>
        </w:rPr>
        <w:t>, отражение специфики вида МКДОУ:</w:t>
      </w:r>
    </w:p>
    <w:p w:rsidR="0026702C" w:rsidRPr="0026702C" w:rsidRDefault="0026702C" w:rsidP="00B0211E">
      <w:pPr>
        <w:spacing w:after="0"/>
        <w:rPr>
          <w:rFonts w:ascii="Times New Roman" w:eastAsia="Calibri"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857"/>
        <w:gridCol w:w="2340"/>
        <w:gridCol w:w="1985"/>
        <w:gridCol w:w="1435"/>
        <w:gridCol w:w="1980"/>
      </w:tblGrid>
      <w:tr w:rsidR="0026702C" w:rsidRPr="0026702C" w:rsidTr="00DE6D2D">
        <w:trPr>
          <w:cantSplit/>
          <w:trHeight w:val="781"/>
        </w:trPr>
        <w:tc>
          <w:tcPr>
            <w:tcW w:w="1857" w:type="dxa"/>
            <w:tcBorders>
              <w:top w:val="single" w:sz="4" w:space="0" w:color="auto"/>
              <w:left w:val="single" w:sz="4" w:space="0" w:color="auto"/>
              <w:bottom w:val="single" w:sz="4" w:space="0" w:color="auto"/>
              <w:right w:val="single" w:sz="4" w:space="0" w:color="auto"/>
            </w:tcBorders>
            <w:vAlign w:val="center"/>
          </w:tcPr>
          <w:p w:rsidR="0026702C" w:rsidRPr="0026702C" w:rsidRDefault="0026702C" w:rsidP="00B0211E">
            <w:pPr>
              <w:spacing w:after="0"/>
              <w:rPr>
                <w:rFonts w:ascii="Times New Roman" w:eastAsia="Calibri" w:hAnsi="Times New Roman" w:cs="Times New Roman"/>
                <w:b/>
                <w:bCs/>
                <w:sz w:val="28"/>
                <w:szCs w:val="28"/>
                <w:lang w:eastAsia="en-US"/>
              </w:rPr>
            </w:pPr>
            <w:r w:rsidRPr="0026702C">
              <w:rPr>
                <w:rFonts w:ascii="Times New Roman" w:eastAsia="Calibri" w:hAnsi="Times New Roman" w:cs="Times New Roman"/>
                <w:b/>
                <w:bCs/>
                <w:sz w:val="28"/>
                <w:szCs w:val="28"/>
                <w:lang w:eastAsia="en-US"/>
              </w:rPr>
              <w:t>Уровень</w:t>
            </w:r>
          </w:p>
        </w:tc>
        <w:tc>
          <w:tcPr>
            <w:tcW w:w="2340" w:type="dxa"/>
            <w:tcBorders>
              <w:top w:val="single" w:sz="4" w:space="0" w:color="auto"/>
              <w:left w:val="single" w:sz="4" w:space="0" w:color="auto"/>
              <w:bottom w:val="single" w:sz="4" w:space="0" w:color="auto"/>
              <w:right w:val="single" w:sz="4" w:space="0" w:color="auto"/>
            </w:tcBorders>
            <w:vAlign w:val="center"/>
          </w:tcPr>
          <w:p w:rsidR="0026702C" w:rsidRPr="0026702C" w:rsidRDefault="0026702C" w:rsidP="00B0211E">
            <w:pPr>
              <w:spacing w:after="0"/>
              <w:rPr>
                <w:rFonts w:ascii="Times New Roman" w:eastAsia="Calibri" w:hAnsi="Times New Roman" w:cs="Times New Roman"/>
                <w:b/>
                <w:bCs/>
                <w:sz w:val="28"/>
                <w:szCs w:val="28"/>
                <w:lang w:eastAsia="en-US"/>
              </w:rPr>
            </w:pPr>
            <w:r w:rsidRPr="0026702C">
              <w:rPr>
                <w:rFonts w:ascii="Times New Roman" w:eastAsia="Calibri" w:hAnsi="Times New Roman" w:cs="Times New Roman"/>
                <w:b/>
                <w:bCs/>
                <w:sz w:val="28"/>
                <w:szCs w:val="28"/>
                <w:lang w:eastAsia="en-US"/>
              </w:rPr>
              <w:t>Возрастные группы</w:t>
            </w:r>
          </w:p>
        </w:tc>
        <w:tc>
          <w:tcPr>
            <w:tcW w:w="1985" w:type="dxa"/>
            <w:tcBorders>
              <w:top w:val="single" w:sz="4" w:space="0" w:color="auto"/>
              <w:left w:val="single" w:sz="4" w:space="0" w:color="auto"/>
              <w:bottom w:val="single" w:sz="4" w:space="0" w:color="auto"/>
              <w:right w:val="single" w:sz="4" w:space="0" w:color="auto"/>
            </w:tcBorders>
            <w:vAlign w:val="center"/>
          </w:tcPr>
          <w:p w:rsidR="0026702C" w:rsidRPr="0026702C" w:rsidRDefault="0026702C" w:rsidP="00B0211E">
            <w:pPr>
              <w:spacing w:after="0"/>
              <w:rPr>
                <w:rFonts w:ascii="Times New Roman" w:eastAsia="Calibri" w:hAnsi="Times New Roman" w:cs="Times New Roman"/>
                <w:b/>
                <w:bCs/>
                <w:sz w:val="28"/>
                <w:szCs w:val="28"/>
                <w:lang w:eastAsia="en-US"/>
              </w:rPr>
            </w:pPr>
            <w:r w:rsidRPr="0026702C">
              <w:rPr>
                <w:rFonts w:ascii="Times New Roman" w:eastAsia="Calibri" w:hAnsi="Times New Roman" w:cs="Times New Roman"/>
                <w:b/>
                <w:bCs/>
                <w:sz w:val="28"/>
                <w:szCs w:val="28"/>
                <w:lang w:eastAsia="en-US"/>
              </w:rPr>
              <w:t>Количество групп</w:t>
            </w:r>
          </w:p>
        </w:tc>
        <w:tc>
          <w:tcPr>
            <w:tcW w:w="1435" w:type="dxa"/>
            <w:tcBorders>
              <w:top w:val="single" w:sz="4" w:space="0" w:color="auto"/>
              <w:left w:val="single" w:sz="4" w:space="0" w:color="auto"/>
              <w:bottom w:val="single" w:sz="4" w:space="0" w:color="auto"/>
              <w:right w:val="single" w:sz="4" w:space="0" w:color="auto"/>
            </w:tcBorders>
            <w:vAlign w:val="center"/>
          </w:tcPr>
          <w:p w:rsidR="0026702C" w:rsidRPr="0026702C" w:rsidRDefault="0026702C" w:rsidP="00B0211E">
            <w:pPr>
              <w:spacing w:after="0"/>
              <w:rPr>
                <w:rFonts w:ascii="Times New Roman" w:eastAsia="Calibri" w:hAnsi="Times New Roman" w:cs="Times New Roman"/>
                <w:b/>
                <w:bCs/>
                <w:sz w:val="28"/>
                <w:szCs w:val="28"/>
                <w:lang w:eastAsia="en-US"/>
              </w:rPr>
            </w:pPr>
            <w:r w:rsidRPr="0026702C">
              <w:rPr>
                <w:rFonts w:ascii="Times New Roman" w:eastAsia="Calibri" w:hAnsi="Times New Roman" w:cs="Times New Roman"/>
                <w:b/>
                <w:bCs/>
                <w:sz w:val="28"/>
                <w:szCs w:val="28"/>
                <w:lang w:eastAsia="en-US"/>
              </w:rPr>
              <w:t>Возраст</w:t>
            </w:r>
          </w:p>
        </w:tc>
        <w:tc>
          <w:tcPr>
            <w:tcW w:w="1980" w:type="dxa"/>
            <w:tcBorders>
              <w:top w:val="single" w:sz="4" w:space="0" w:color="auto"/>
              <w:left w:val="single" w:sz="4" w:space="0" w:color="auto"/>
              <w:bottom w:val="single" w:sz="4" w:space="0" w:color="auto"/>
              <w:right w:val="single" w:sz="4" w:space="0" w:color="auto"/>
            </w:tcBorders>
            <w:vAlign w:val="center"/>
          </w:tcPr>
          <w:p w:rsidR="0026702C" w:rsidRPr="0026702C" w:rsidRDefault="0026702C" w:rsidP="00B0211E">
            <w:pPr>
              <w:spacing w:after="0"/>
              <w:rPr>
                <w:rFonts w:ascii="Times New Roman" w:eastAsia="Calibri" w:hAnsi="Times New Roman" w:cs="Times New Roman"/>
                <w:b/>
                <w:bCs/>
                <w:sz w:val="28"/>
                <w:szCs w:val="28"/>
                <w:lang w:eastAsia="en-US"/>
              </w:rPr>
            </w:pPr>
            <w:r w:rsidRPr="0026702C">
              <w:rPr>
                <w:rFonts w:ascii="Times New Roman" w:eastAsia="Calibri" w:hAnsi="Times New Roman" w:cs="Times New Roman"/>
                <w:b/>
                <w:bCs/>
                <w:sz w:val="28"/>
                <w:szCs w:val="28"/>
                <w:lang w:eastAsia="en-US"/>
              </w:rPr>
              <w:t>% от общего числа групп</w:t>
            </w:r>
          </w:p>
          <w:p w:rsidR="0026702C" w:rsidRPr="0026702C" w:rsidRDefault="0026702C" w:rsidP="00B0211E">
            <w:pPr>
              <w:spacing w:after="0"/>
              <w:rPr>
                <w:rFonts w:ascii="Times New Roman" w:eastAsia="Calibri" w:hAnsi="Times New Roman" w:cs="Times New Roman"/>
                <w:b/>
                <w:bCs/>
                <w:sz w:val="28"/>
                <w:szCs w:val="28"/>
                <w:lang w:eastAsia="en-US"/>
              </w:rPr>
            </w:pPr>
            <w:r w:rsidRPr="0026702C">
              <w:rPr>
                <w:rFonts w:ascii="Times New Roman" w:eastAsia="Calibri" w:hAnsi="Times New Roman" w:cs="Times New Roman"/>
                <w:b/>
                <w:bCs/>
                <w:sz w:val="28"/>
                <w:szCs w:val="28"/>
                <w:lang w:eastAsia="en-US"/>
              </w:rPr>
              <w:t>(в соответствии с видом ДОУ)</w:t>
            </w:r>
          </w:p>
        </w:tc>
      </w:tr>
      <w:tr w:rsidR="0026702C" w:rsidRPr="0026702C" w:rsidTr="00DE6D2D">
        <w:trPr>
          <w:cantSplit/>
          <w:trHeight w:val="1622"/>
        </w:trPr>
        <w:tc>
          <w:tcPr>
            <w:tcW w:w="1857" w:type="dxa"/>
            <w:tcBorders>
              <w:top w:val="single" w:sz="4" w:space="0" w:color="auto"/>
              <w:left w:val="single" w:sz="4" w:space="0" w:color="auto"/>
              <w:bottom w:val="single" w:sz="4" w:space="0" w:color="auto"/>
              <w:right w:val="single" w:sz="4" w:space="0" w:color="auto"/>
            </w:tcBorders>
          </w:tcPr>
          <w:p w:rsidR="0026702C" w:rsidRPr="0026702C" w:rsidRDefault="0026702C" w:rsidP="0026702C">
            <w:pPr>
              <w:rPr>
                <w:rFonts w:ascii="Times New Roman" w:eastAsia="Calibri" w:hAnsi="Times New Roman" w:cs="Times New Roman"/>
                <w:bCs/>
                <w:sz w:val="28"/>
                <w:szCs w:val="28"/>
                <w:lang w:eastAsia="en-US"/>
              </w:rPr>
            </w:pPr>
            <w:r w:rsidRPr="0026702C">
              <w:rPr>
                <w:rFonts w:ascii="Times New Roman" w:eastAsia="Calibri" w:hAnsi="Times New Roman" w:cs="Times New Roman"/>
                <w:bCs/>
                <w:sz w:val="28"/>
                <w:szCs w:val="28"/>
                <w:lang w:eastAsia="en-US"/>
              </w:rPr>
              <w:t xml:space="preserve">1 Основная </w:t>
            </w:r>
            <w:proofErr w:type="gramStart"/>
            <w:r w:rsidRPr="0026702C">
              <w:rPr>
                <w:rFonts w:ascii="Times New Roman" w:eastAsia="Calibri" w:hAnsi="Times New Roman" w:cs="Times New Roman"/>
                <w:bCs/>
                <w:sz w:val="28"/>
                <w:szCs w:val="28"/>
                <w:lang w:eastAsia="en-US"/>
              </w:rPr>
              <w:t>об-</w:t>
            </w:r>
            <w:proofErr w:type="spellStart"/>
            <w:r w:rsidRPr="0026702C">
              <w:rPr>
                <w:rFonts w:ascii="Times New Roman" w:eastAsia="Calibri" w:hAnsi="Times New Roman" w:cs="Times New Roman"/>
                <w:bCs/>
                <w:sz w:val="28"/>
                <w:szCs w:val="28"/>
                <w:lang w:eastAsia="en-US"/>
              </w:rPr>
              <w:t>щеобразовательная</w:t>
            </w:r>
            <w:proofErr w:type="spellEnd"/>
            <w:proofErr w:type="gramEnd"/>
            <w:r w:rsidRPr="0026702C">
              <w:rPr>
                <w:rFonts w:ascii="Times New Roman" w:eastAsia="Calibri" w:hAnsi="Times New Roman" w:cs="Times New Roman"/>
                <w:bCs/>
                <w:sz w:val="28"/>
                <w:szCs w:val="28"/>
                <w:lang w:eastAsia="en-US"/>
              </w:rPr>
              <w:t xml:space="preserve"> программа дошкольного образования, обеспечивающая выполнение федеральных государственных требований</w:t>
            </w:r>
          </w:p>
        </w:tc>
        <w:tc>
          <w:tcPr>
            <w:tcW w:w="2340" w:type="dxa"/>
            <w:tcBorders>
              <w:top w:val="single" w:sz="4" w:space="0" w:color="auto"/>
              <w:left w:val="single" w:sz="4" w:space="0" w:color="auto"/>
              <w:bottom w:val="single" w:sz="4" w:space="0" w:color="auto"/>
              <w:right w:val="single" w:sz="4" w:space="0" w:color="auto"/>
            </w:tcBorders>
          </w:tcPr>
          <w:p w:rsidR="0026702C" w:rsidRPr="0026702C" w:rsidRDefault="0026702C" w:rsidP="0026702C">
            <w:pPr>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 xml:space="preserve">Программа «От рождения до школы» Н.Е. </w:t>
            </w:r>
            <w:proofErr w:type="spellStart"/>
            <w:r w:rsidRPr="0026702C">
              <w:rPr>
                <w:rFonts w:ascii="Times New Roman" w:eastAsia="Calibri" w:hAnsi="Times New Roman" w:cs="Times New Roman"/>
                <w:sz w:val="28"/>
                <w:szCs w:val="28"/>
                <w:lang w:eastAsia="en-US"/>
              </w:rPr>
              <w:t>Веракса</w:t>
            </w:r>
            <w:proofErr w:type="spellEnd"/>
            <w:r w:rsidRPr="0026702C">
              <w:rPr>
                <w:rFonts w:ascii="Times New Roman" w:eastAsia="Calibri" w:hAnsi="Times New Roman" w:cs="Times New Roman"/>
                <w:sz w:val="28"/>
                <w:szCs w:val="28"/>
                <w:lang w:eastAsia="en-US"/>
              </w:rPr>
              <w:t>, Т.С. Комаровой, М.А. Васильевой</w:t>
            </w:r>
          </w:p>
        </w:tc>
        <w:tc>
          <w:tcPr>
            <w:tcW w:w="1985" w:type="dxa"/>
            <w:tcBorders>
              <w:top w:val="single" w:sz="4" w:space="0" w:color="auto"/>
              <w:left w:val="single" w:sz="4" w:space="0" w:color="auto"/>
              <w:bottom w:val="single" w:sz="4" w:space="0" w:color="auto"/>
              <w:right w:val="single" w:sz="4" w:space="0" w:color="auto"/>
            </w:tcBorders>
          </w:tcPr>
          <w:p w:rsidR="0026702C" w:rsidRPr="0026702C" w:rsidRDefault="0026702C" w:rsidP="0026702C">
            <w:pPr>
              <w:rPr>
                <w:rFonts w:ascii="Times New Roman" w:eastAsia="Calibri" w:hAnsi="Times New Roman" w:cs="Times New Roman"/>
                <w:sz w:val="28"/>
                <w:szCs w:val="28"/>
                <w:lang w:eastAsia="en-US"/>
              </w:rPr>
            </w:pPr>
          </w:p>
          <w:p w:rsidR="0026702C" w:rsidRPr="0026702C" w:rsidRDefault="006B546A" w:rsidP="0026702C">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w:t>
            </w:r>
            <w:r w:rsidR="0026702C" w:rsidRPr="0026702C">
              <w:rPr>
                <w:rFonts w:ascii="Times New Roman" w:eastAsia="Calibri" w:hAnsi="Times New Roman" w:cs="Times New Roman"/>
                <w:sz w:val="28"/>
                <w:szCs w:val="28"/>
                <w:lang w:eastAsia="en-US"/>
              </w:rPr>
              <w:t xml:space="preserve"> групп</w:t>
            </w: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tc>
        <w:tc>
          <w:tcPr>
            <w:tcW w:w="1435" w:type="dxa"/>
            <w:tcBorders>
              <w:top w:val="single" w:sz="4" w:space="0" w:color="auto"/>
              <w:left w:val="single" w:sz="4" w:space="0" w:color="auto"/>
              <w:bottom w:val="single" w:sz="4" w:space="0" w:color="auto"/>
              <w:right w:val="single" w:sz="4" w:space="0" w:color="auto"/>
            </w:tcBorders>
          </w:tcPr>
          <w:p w:rsidR="0026702C" w:rsidRPr="0026702C" w:rsidRDefault="0026702C" w:rsidP="0026702C">
            <w:pPr>
              <w:rPr>
                <w:rFonts w:ascii="Times New Roman" w:eastAsia="Calibri" w:hAnsi="Times New Roman" w:cs="Times New Roman"/>
                <w:sz w:val="28"/>
                <w:szCs w:val="28"/>
                <w:lang w:eastAsia="en-US"/>
              </w:rPr>
            </w:pPr>
          </w:p>
          <w:p w:rsidR="0026702C" w:rsidRPr="0026702C" w:rsidRDefault="00336A2F" w:rsidP="0026702C">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От 1.5</w:t>
            </w:r>
            <w:r w:rsidR="0026702C" w:rsidRPr="0026702C">
              <w:rPr>
                <w:rFonts w:ascii="Times New Roman" w:eastAsia="Calibri" w:hAnsi="Times New Roman" w:cs="Times New Roman"/>
                <w:sz w:val="28"/>
                <w:szCs w:val="28"/>
                <w:lang w:eastAsia="en-US"/>
              </w:rPr>
              <w:t xml:space="preserve"> до 7 лет</w:t>
            </w: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tc>
        <w:tc>
          <w:tcPr>
            <w:tcW w:w="1980" w:type="dxa"/>
            <w:tcBorders>
              <w:top w:val="single" w:sz="4" w:space="0" w:color="auto"/>
              <w:left w:val="single" w:sz="4" w:space="0" w:color="auto"/>
              <w:bottom w:val="single" w:sz="4" w:space="0" w:color="auto"/>
              <w:right w:val="single" w:sz="4" w:space="0" w:color="auto"/>
            </w:tcBorders>
          </w:tcPr>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100%</w:t>
            </w:r>
          </w:p>
        </w:tc>
      </w:tr>
      <w:tr w:rsidR="0026702C" w:rsidRPr="0026702C" w:rsidTr="00DE6D2D">
        <w:trPr>
          <w:cantSplit/>
          <w:trHeight w:val="777"/>
        </w:trPr>
        <w:tc>
          <w:tcPr>
            <w:tcW w:w="1857" w:type="dxa"/>
            <w:tcBorders>
              <w:top w:val="single" w:sz="4" w:space="0" w:color="auto"/>
              <w:left w:val="single" w:sz="4" w:space="0" w:color="auto"/>
              <w:bottom w:val="single" w:sz="4" w:space="0" w:color="auto"/>
              <w:right w:val="single" w:sz="4" w:space="0" w:color="auto"/>
            </w:tcBorders>
          </w:tcPr>
          <w:p w:rsidR="0026702C" w:rsidRPr="0026702C" w:rsidRDefault="0026702C" w:rsidP="0026702C">
            <w:pPr>
              <w:rPr>
                <w:rFonts w:ascii="Times New Roman" w:eastAsia="Calibri" w:hAnsi="Times New Roman" w:cs="Times New Roman"/>
                <w:bCs/>
                <w:sz w:val="28"/>
                <w:szCs w:val="28"/>
                <w:lang w:eastAsia="en-US"/>
              </w:rPr>
            </w:pPr>
            <w:r w:rsidRPr="0026702C">
              <w:rPr>
                <w:rFonts w:ascii="Times New Roman" w:eastAsia="Calibri" w:hAnsi="Times New Roman" w:cs="Times New Roman"/>
                <w:bCs/>
                <w:sz w:val="28"/>
                <w:szCs w:val="28"/>
                <w:lang w:eastAsia="en-US"/>
              </w:rPr>
              <w:lastRenderedPageBreak/>
              <w:t>2.Парциальные программы</w:t>
            </w:r>
          </w:p>
        </w:tc>
        <w:tc>
          <w:tcPr>
            <w:tcW w:w="2340" w:type="dxa"/>
            <w:tcBorders>
              <w:top w:val="single" w:sz="4" w:space="0" w:color="auto"/>
              <w:left w:val="single" w:sz="4" w:space="0" w:color="auto"/>
              <w:bottom w:val="single" w:sz="4" w:space="0" w:color="auto"/>
              <w:right w:val="single" w:sz="4" w:space="0" w:color="auto"/>
            </w:tcBorders>
          </w:tcPr>
          <w:p w:rsidR="0026702C" w:rsidRPr="0026702C" w:rsidRDefault="0026702C" w:rsidP="0026702C">
            <w:pPr>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 xml:space="preserve">Программа художественного воспитания, обучения и развития детей 2-7 лет «Цветные ладошки» </w:t>
            </w:r>
            <w:proofErr w:type="spellStart"/>
            <w:r w:rsidRPr="0026702C">
              <w:rPr>
                <w:rFonts w:ascii="Times New Roman" w:eastAsia="Calibri" w:hAnsi="Times New Roman" w:cs="Times New Roman"/>
                <w:sz w:val="28"/>
                <w:szCs w:val="28"/>
                <w:lang w:eastAsia="en-US"/>
              </w:rPr>
              <w:t>И.А.Лыкова</w:t>
            </w:r>
            <w:proofErr w:type="spellEnd"/>
            <w:r w:rsidRPr="0026702C">
              <w:rPr>
                <w:rFonts w:ascii="Times New Roman" w:eastAsia="Calibri" w:hAnsi="Times New Roman" w:cs="Times New Roman"/>
                <w:sz w:val="28"/>
                <w:szCs w:val="28"/>
                <w:lang w:eastAsia="en-US"/>
              </w:rPr>
              <w:t>;</w:t>
            </w:r>
          </w:p>
          <w:p w:rsidR="0026702C" w:rsidRPr="0026702C" w:rsidRDefault="0026702C" w:rsidP="0026702C">
            <w:pPr>
              <w:spacing w:after="0" w:line="240" w:lineRule="auto"/>
              <w:ind w:firstLine="357"/>
              <w:jc w:val="both"/>
              <w:rPr>
                <w:rFonts w:ascii="Times New Roman" w:eastAsia="Times New Roman" w:hAnsi="Times New Roman" w:cs="Times New Roman"/>
                <w:b/>
                <w:i/>
                <w:sz w:val="28"/>
                <w:szCs w:val="28"/>
                <w:lang w:eastAsia="en-US" w:bidi="en-US"/>
              </w:rPr>
            </w:pPr>
            <w:r w:rsidRPr="0026702C">
              <w:rPr>
                <w:rFonts w:ascii="Times New Roman" w:eastAsia="Times New Roman" w:hAnsi="Times New Roman" w:cs="Times New Roman"/>
                <w:i/>
                <w:iCs/>
                <w:sz w:val="28"/>
                <w:szCs w:val="28"/>
                <w:lang w:eastAsia="en-US" w:bidi="en-US"/>
              </w:rPr>
              <w:t xml:space="preserve">Математические ступеньки» </w:t>
            </w:r>
            <w:proofErr w:type="spellStart"/>
            <w:r w:rsidRPr="0026702C">
              <w:rPr>
                <w:rFonts w:ascii="Times New Roman" w:eastAsia="Times New Roman" w:hAnsi="Times New Roman" w:cs="Times New Roman"/>
                <w:i/>
                <w:iCs/>
                <w:sz w:val="28"/>
                <w:szCs w:val="28"/>
                <w:lang w:eastAsia="en-US" w:bidi="en-US"/>
              </w:rPr>
              <w:t>Е.В.Колесниковой</w:t>
            </w:r>
            <w:proofErr w:type="spellEnd"/>
            <w:proofErr w:type="gramStart"/>
            <w:r w:rsidRPr="0026702C">
              <w:rPr>
                <w:rFonts w:ascii="Times New Roman" w:eastAsia="Times New Roman" w:hAnsi="Times New Roman" w:cs="Times New Roman"/>
                <w:i/>
                <w:iCs/>
                <w:sz w:val="28"/>
                <w:szCs w:val="28"/>
                <w:lang w:eastAsia="en-US" w:bidi="en-US"/>
              </w:rPr>
              <w:t xml:space="preserve">, </w:t>
            </w:r>
            <w:r w:rsidRPr="0026702C">
              <w:rPr>
                <w:rFonts w:ascii="Times New Roman" w:eastAsia="Times New Roman" w:hAnsi="Times New Roman" w:cs="Times New Roman"/>
                <w:sz w:val="28"/>
                <w:szCs w:val="28"/>
                <w:lang w:eastAsia="en-US" w:bidi="en-US"/>
              </w:rPr>
              <w:t>«</w:t>
            </w:r>
            <w:proofErr w:type="gramEnd"/>
            <w:r w:rsidRPr="0026702C">
              <w:rPr>
                <w:rFonts w:ascii="Times New Roman" w:eastAsia="Times New Roman" w:hAnsi="Times New Roman" w:cs="Times New Roman"/>
                <w:i/>
                <w:sz w:val="28"/>
                <w:szCs w:val="28"/>
                <w:lang w:eastAsia="en-US" w:bidi="en-US"/>
              </w:rPr>
              <w:t>.</w:t>
            </w:r>
          </w:p>
          <w:p w:rsidR="0026702C" w:rsidRPr="0026702C" w:rsidRDefault="0026702C" w:rsidP="0026702C">
            <w:pPr>
              <w:rPr>
                <w:rFonts w:ascii="Times New Roman" w:eastAsia="Calibri" w:hAnsi="Times New Roman" w:cs="Times New Roman"/>
                <w:sz w:val="28"/>
                <w:szCs w:val="28"/>
                <w:lang w:eastAsia="en-US"/>
              </w:rPr>
            </w:pPr>
          </w:p>
        </w:tc>
        <w:tc>
          <w:tcPr>
            <w:tcW w:w="1985" w:type="dxa"/>
            <w:tcBorders>
              <w:top w:val="single" w:sz="4" w:space="0" w:color="auto"/>
              <w:left w:val="single" w:sz="4" w:space="0" w:color="auto"/>
              <w:bottom w:val="single" w:sz="4" w:space="0" w:color="auto"/>
              <w:right w:val="single" w:sz="4" w:space="0" w:color="auto"/>
            </w:tcBorders>
          </w:tcPr>
          <w:p w:rsidR="0026702C" w:rsidRPr="0026702C" w:rsidRDefault="0026702C" w:rsidP="0026702C">
            <w:pPr>
              <w:rPr>
                <w:rFonts w:ascii="Times New Roman" w:eastAsia="Calibri" w:hAnsi="Times New Roman" w:cs="Times New Roman"/>
                <w:b/>
                <w:bCs/>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6B546A" w:rsidP="0026702C">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w:t>
            </w:r>
            <w:r w:rsidR="0026702C" w:rsidRPr="0026702C">
              <w:rPr>
                <w:rFonts w:ascii="Times New Roman" w:eastAsia="Calibri" w:hAnsi="Times New Roman" w:cs="Times New Roman"/>
                <w:sz w:val="28"/>
                <w:szCs w:val="28"/>
                <w:lang w:eastAsia="en-US"/>
              </w:rPr>
              <w:t xml:space="preserve"> групп</w:t>
            </w: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6B546A" w:rsidP="0026702C">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0026702C" w:rsidRPr="0026702C">
              <w:rPr>
                <w:rFonts w:ascii="Times New Roman" w:eastAsia="Calibri" w:hAnsi="Times New Roman" w:cs="Times New Roman"/>
                <w:sz w:val="28"/>
                <w:szCs w:val="28"/>
                <w:lang w:eastAsia="en-US"/>
              </w:rPr>
              <w:t xml:space="preserve"> группы</w:t>
            </w:r>
          </w:p>
        </w:tc>
        <w:tc>
          <w:tcPr>
            <w:tcW w:w="1435" w:type="dxa"/>
            <w:tcBorders>
              <w:top w:val="single" w:sz="4" w:space="0" w:color="auto"/>
              <w:left w:val="single" w:sz="4" w:space="0" w:color="auto"/>
              <w:bottom w:val="single" w:sz="4" w:space="0" w:color="auto"/>
              <w:right w:val="single" w:sz="4" w:space="0" w:color="auto"/>
            </w:tcBorders>
          </w:tcPr>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336A2F" w:rsidP="0026702C">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От 1.5 </w:t>
            </w:r>
            <w:r w:rsidR="0026702C" w:rsidRPr="0026702C">
              <w:rPr>
                <w:rFonts w:ascii="Times New Roman" w:eastAsia="Calibri" w:hAnsi="Times New Roman" w:cs="Times New Roman"/>
                <w:sz w:val="28"/>
                <w:szCs w:val="28"/>
                <w:lang w:eastAsia="en-US"/>
              </w:rPr>
              <w:t>до 7 лет</w:t>
            </w: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57737A" w:rsidP="0026702C">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0026702C" w:rsidRPr="0026702C">
              <w:rPr>
                <w:rFonts w:ascii="Times New Roman" w:eastAsia="Calibri" w:hAnsi="Times New Roman" w:cs="Times New Roman"/>
                <w:sz w:val="28"/>
                <w:szCs w:val="28"/>
                <w:lang w:eastAsia="en-US"/>
              </w:rPr>
              <w:t>-7 лет</w:t>
            </w:r>
          </w:p>
          <w:p w:rsidR="0026702C" w:rsidRPr="0026702C" w:rsidRDefault="0026702C" w:rsidP="0026702C">
            <w:pPr>
              <w:rPr>
                <w:rFonts w:ascii="Times New Roman" w:eastAsia="Calibri" w:hAnsi="Times New Roman" w:cs="Times New Roman"/>
                <w:sz w:val="28"/>
                <w:szCs w:val="28"/>
                <w:lang w:eastAsia="en-US"/>
              </w:rPr>
            </w:pPr>
          </w:p>
        </w:tc>
        <w:tc>
          <w:tcPr>
            <w:tcW w:w="1980" w:type="dxa"/>
            <w:tcBorders>
              <w:top w:val="single" w:sz="4" w:space="0" w:color="auto"/>
              <w:left w:val="single" w:sz="4" w:space="0" w:color="auto"/>
              <w:bottom w:val="single" w:sz="4" w:space="0" w:color="auto"/>
              <w:right w:val="single" w:sz="4" w:space="0" w:color="auto"/>
            </w:tcBorders>
          </w:tcPr>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100%</w:t>
            </w: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26702C" w:rsidP="0026702C">
            <w:pPr>
              <w:rPr>
                <w:rFonts w:ascii="Times New Roman" w:eastAsia="Calibri" w:hAnsi="Times New Roman" w:cs="Times New Roman"/>
                <w:sz w:val="28"/>
                <w:szCs w:val="28"/>
                <w:lang w:eastAsia="en-US"/>
              </w:rPr>
            </w:pPr>
          </w:p>
          <w:p w:rsidR="0026702C" w:rsidRPr="0026702C" w:rsidRDefault="00987141" w:rsidP="0026702C">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90 </w:t>
            </w:r>
            <w:r w:rsidR="0026702C" w:rsidRPr="0026702C">
              <w:rPr>
                <w:rFonts w:ascii="Times New Roman" w:eastAsia="Calibri" w:hAnsi="Times New Roman" w:cs="Times New Roman"/>
                <w:sz w:val="28"/>
                <w:szCs w:val="28"/>
                <w:lang w:eastAsia="en-US"/>
              </w:rPr>
              <w:t>%</w:t>
            </w:r>
          </w:p>
        </w:tc>
      </w:tr>
    </w:tbl>
    <w:p w:rsidR="0026702C" w:rsidRPr="0026702C" w:rsidRDefault="0026702C" w:rsidP="0026702C">
      <w:pPr>
        <w:rPr>
          <w:rFonts w:ascii="Times New Roman" w:eastAsia="Calibri" w:hAnsi="Times New Roman" w:cs="Times New Roman"/>
          <w:sz w:val="28"/>
          <w:szCs w:val="28"/>
          <w:lang w:eastAsia="en-US"/>
        </w:rPr>
      </w:pPr>
    </w:p>
    <w:p w:rsidR="0026702C" w:rsidRPr="002A7E23" w:rsidRDefault="0026702C" w:rsidP="0026702C">
      <w:pPr>
        <w:rPr>
          <w:rFonts w:ascii="Times New Roman" w:eastAsia="Calibri" w:hAnsi="Times New Roman" w:cs="Times New Roman"/>
          <w:sz w:val="28"/>
          <w:szCs w:val="28"/>
          <w:lang w:eastAsia="en-US"/>
        </w:rPr>
      </w:pPr>
      <w:r w:rsidRPr="0026702C">
        <w:rPr>
          <w:rFonts w:ascii="Times New Roman" w:eastAsia="Calibri" w:hAnsi="Times New Roman" w:cs="Times New Roman"/>
          <w:sz w:val="28"/>
          <w:szCs w:val="28"/>
          <w:lang w:eastAsia="en-US"/>
        </w:rPr>
        <w:t xml:space="preserve">    Применяемые программы не нарушают целостности педагогического процесса, обеспечивают создание условий для развития личности ребенка, его творческих способностей, приобщение  детей к общечеловеческим ценностям. Программы предусматривают организацию детской жизни через непосредственно образовательную деятельность, включающую разнообразные виды детской деятельности в течение дня. Используемые в педагогическом процессе комплексные и парциальные программы </w:t>
      </w:r>
      <w:r w:rsidRPr="002A7E23">
        <w:rPr>
          <w:rFonts w:ascii="Times New Roman" w:eastAsia="Calibri" w:hAnsi="Times New Roman" w:cs="Times New Roman"/>
          <w:sz w:val="28"/>
          <w:szCs w:val="28"/>
          <w:lang w:eastAsia="en-US"/>
        </w:rPr>
        <w:t>дополняют друг друга и строятся на единых принципах, обеспечивают максимально допустимый объем образовательной нагрузки на ребенка.</w:t>
      </w:r>
    </w:p>
    <w:p w:rsidR="002A7E23" w:rsidRPr="002A7E23" w:rsidRDefault="0026702C" w:rsidP="002A7E23">
      <w:pPr>
        <w:rPr>
          <w:rFonts w:ascii="Times New Roman" w:eastAsia="Calibri" w:hAnsi="Times New Roman" w:cs="Times New Roman"/>
          <w:b/>
          <w:sz w:val="28"/>
          <w:szCs w:val="28"/>
          <w:u w:val="single"/>
          <w:lang w:eastAsia="en-US"/>
        </w:rPr>
      </w:pPr>
      <w:r w:rsidRPr="002A7E23">
        <w:rPr>
          <w:rFonts w:ascii="Times New Roman" w:eastAsia="Calibri" w:hAnsi="Times New Roman" w:cs="Times New Roman"/>
          <w:b/>
          <w:sz w:val="28"/>
          <w:szCs w:val="28"/>
          <w:lang w:eastAsia="en-US"/>
        </w:rPr>
        <w:t xml:space="preserve">        </w:t>
      </w:r>
      <w:r w:rsidRPr="002A7E23">
        <w:rPr>
          <w:rFonts w:ascii="Times New Roman" w:eastAsia="Calibri" w:hAnsi="Times New Roman" w:cs="Times New Roman"/>
          <w:b/>
          <w:sz w:val="28"/>
          <w:szCs w:val="28"/>
          <w:u w:val="single"/>
          <w:lang w:eastAsia="en-US"/>
        </w:rPr>
        <w:t xml:space="preserve"> 3. Состав воспитанников.  </w:t>
      </w:r>
    </w:p>
    <w:p w:rsidR="002A7E23" w:rsidRPr="002A7E23" w:rsidRDefault="002A7E23" w:rsidP="002A7E23">
      <w:pPr>
        <w:spacing w:after="0" w:line="240" w:lineRule="auto"/>
        <w:ind w:left="283" w:right="567"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По проектной мощности учреждение рассчитано на 7 групп. В 202</w:t>
      </w:r>
      <w:r w:rsidR="000F6F6A">
        <w:rPr>
          <w:rFonts w:ascii="Times New Roman" w:eastAsia="Times New Roman" w:hAnsi="Times New Roman" w:cs="Times New Roman"/>
          <w:sz w:val="28"/>
          <w:szCs w:val="28"/>
        </w:rPr>
        <w:t>4-2025</w:t>
      </w:r>
      <w:r w:rsidRPr="002A7E23">
        <w:rPr>
          <w:rFonts w:ascii="Times New Roman" w:eastAsia="Times New Roman" w:hAnsi="Times New Roman" w:cs="Times New Roman"/>
          <w:sz w:val="28"/>
          <w:szCs w:val="28"/>
        </w:rPr>
        <w:t xml:space="preserve"> учеб</w:t>
      </w:r>
      <w:r w:rsidR="000F6F6A">
        <w:rPr>
          <w:rFonts w:ascii="Times New Roman" w:eastAsia="Times New Roman" w:hAnsi="Times New Roman" w:cs="Times New Roman"/>
          <w:sz w:val="28"/>
          <w:szCs w:val="28"/>
        </w:rPr>
        <w:t>ном году время функционировало 4</w:t>
      </w:r>
      <w:r w:rsidRPr="002A7E23">
        <w:rPr>
          <w:rFonts w:ascii="Times New Roman" w:eastAsia="Times New Roman" w:hAnsi="Times New Roman" w:cs="Times New Roman"/>
          <w:sz w:val="28"/>
          <w:szCs w:val="28"/>
        </w:rPr>
        <w:t xml:space="preserve"> групп (в связи с необходимостью 1 группа переоборудована в физкультурный зал) с пребыванием в них  </w:t>
      </w:r>
      <w:r w:rsidR="000F6F6A">
        <w:rPr>
          <w:rFonts w:ascii="Times New Roman" w:eastAsia="Times New Roman" w:hAnsi="Times New Roman" w:cs="Times New Roman"/>
          <w:color w:val="000000" w:themeColor="text1"/>
          <w:sz w:val="28"/>
          <w:szCs w:val="28"/>
        </w:rPr>
        <w:t>70</w:t>
      </w:r>
      <w:r w:rsidRPr="002A7E23">
        <w:rPr>
          <w:rFonts w:ascii="Times New Roman" w:eastAsia="Times New Roman" w:hAnsi="Times New Roman" w:cs="Times New Roman"/>
          <w:sz w:val="28"/>
          <w:szCs w:val="28"/>
        </w:rPr>
        <w:t xml:space="preserve"> детей:</w:t>
      </w:r>
    </w:p>
    <w:p w:rsidR="002A7E23" w:rsidRPr="002A7E23" w:rsidRDefault="002A7E23" w:rsidP="002A7E23">
      <w:pPr>
        <w:spacing w:after="0" w:line="240" w:lineRule="auto"/>
        <w:ind w:left="283"/>
        <w:jc w:val="both"/>
        <w:rPr>
          <w:rFonts w:ascii="Times New Roman" w:eastAsia="Times New Roman" w:hAnsi="Times New Roman" w:cs="Times New Roman"/>
          <w:sz w:val="28"/>
          <w:szCs w:val="28"/>
        </w:rPr>
      </w:pPr>
    </w:p>
    <w:tbl>
      <w:tblPr>
        <w:tblW w:w="9495" w:type="dxa"/>
        <w:tblCellSpacing w:w="0" w:type="dxa"/>
        <w:tblInd w:w="39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3517"/>
        <w:gridCol w:w="1750"/>
        <w:gridCol w:w="1949"/>
        <w:gridCol w:w="2279"/>
      </w:tblGrid>
      <w:tr w:rsidR="002A7E23" w:rsidRPr="002A7E23" w:rsidTr="00E97B1E">
        <w:trPr>
          <w:tblCellSpacing w:w="0" w:type="dxa"/>
        </w:trPr>
        <w:tc>
          <w:tcPr>
            <w:tcW w:w="3517"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Наименование группы</w:t>
            </w:r>
          </w:p>
        </w:tc>
        <w:tc>
          <w:tcPr>
            <w:tcW w:w="1750"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Возраст</w:t>
            </w:r>
          </w:p>
        </w:tc>
        <w:tc>
          <w:tcPr>
            <w:tcW w:w="194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Кол-во детей</w:t>
            </w:r>
          </w:p>
        </w:tc>
        <w:tc>
          <w:tcPr>
            <w:tcW w:w="227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Кол-во групп</w:t>
            </w:r>
          </w:p>
        </w:tc>
      </w:tr>
      <w:tr w:rsidR="002A7E23" w:rsidRPr="002A7E23" w:rsidTr="00E97B1E">
        <w:trPr>
          <w:tblCellSpacing w:w="0" w:type="dxa"/>
        </w:trPr>
        <w:tc>
          <w:tcPr>
            <w:tcW w:w="3517"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 xml:space="preserve">  Младшая группа</w:t>
            </w:r>
          </w:p>
        </w:tc>
        <w:tc>
          <w:tcPr>
            <w:tcW w:w="1750" w:type="dxa"/>
            <w:tcBorders>
              <w:top w:val="outset" w:sz="6" w:space="0" w:color="000000"/>
              <w:left w:val="outset" w:sz="6" w:space="0" w:color="000000"/>
              <w:bottom w:val="outset" w:sz="6" w:space="0" w:color="000000"/>
              <w:right w:val="outset" w:sz="6" w:space="0" w:color="000000"/>
            </w:tcBorders>
            <w:hideMark/>
          </w:tcPr>
          <w:p w:rsidR="002A7E23" w:rsidRPr="002A7E23" w:rsidRDefault="000F6F6A"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1.5-3  лет</w:t>
            </w:r>
          </w:p>
        </w:tc>
        <w:tc>
          <w:tcPr>
            <w:tcW w:w="1949" w:type="dxa"/>
            <w:tcBorders>
              <w:top w:val="outset" w:sz="6" w:space="0" w:color="000000"/>
              <w:left w:val="outset" w:sz="6" w:space="0" w:color="000000"/>
              <w:bottom w:val="outset" w:sz="6" w:space="0" w:color="000000"/>
              <w:right w:val="outset" w:sz="6" w:space="0" w:color="000000"/>
            </w:tcBorders>
            <w:hideMark/>
          </w:tcPr>
          <w:p w:rsidR="002A7E23" w:rsidRPr="002A7E23" w:rsidRDefault="000F6F6A" w:rsidP="002A7E23">
            <w:pPr>
              <w:spacing w:before="100" w:beforeAutospacing="1" w:after="100" w:afterAutospacing="1"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13</w:t>
            </w:r>
            <w:r w:rsidR="002A7E23" w:rsidRPr="002A7E23">
              <w:rPr>
                <w:rFonts w:ascii="Times New Roman" w:eastAsia="Times New Roman" w:hAnsi="Times New Roman" w:cs="Times New Roman"/>
                <w:b/>
                <w:bCs/>
                <w:color w:val="000000" w:themeColor="text1"/>
                <w:sz w:val="28"/>
                <w:szCs w:val="28"/>
              </w:rPr>
              <w:t xml:space="preserve"> ребенка</w:t>
            </w:r>
          </w:p>
        </w:tc>
        <w:tc>
          <w:tcPr>
            <w:tcW w:w="227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1 группа</w:t>
            </w:r>
          </w:p>
        </w:tc>
      </w:tr>
      <w:tr w:rsidR="002A7E23" w:rsidRPr="002A7E23" w:rsidTr="00E97B1E">
        <w:trPr>
          <w:tblCellSpacing w:w="0" w:type="dxa"/>
        </w:trPr>
        <w:tc>
          <w:tcPr>
            <w:tcW w:w="3517"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Средняя группа</w:t>
            </w:r>
          </w:p>
        </w:tc>
        <w:tc>
          <w:tcPr>
            <w:tcW w:w="1750" w:type="dxa"/>
            <w:tcBorders>
              <w:top w:val="outset" w:sz="6" w:space="0" w:color="000000"/>
              <w:left w:val="outset" w:sz="6" w:space="0" w:color="000000"/>
              <w:bottom w:val="outset" w:sz="6" w:space="0" w:color="000000"/>
              <w:right w:val="outset" w:sz="6" w:space="0" w:color="000000"/>
            </w:tcBorders>
            <w:hideMark/>
          </w:tcPr>
          <w:p w:rsidR="002A7E23" w:rsidRPr="002A7E23" w:rsidRDefault="000F6F6A"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2A7E23" w:rsidRPr="002A7E23">
              <w:rPr>
                <w:rFonts w:ascii="Times New Roman" w:eastAsia="Times New Roman" w:hAnsi="Times New Roman" w:cs="Times New Roman"/>
                <w:b/>
                <w:bCs/>
                <w:sz w:val="28"/>
                <w:szCs w:val="28"/>
              </w:rPr>
              <w:t>-5 лет</w:t>
            </w:r>
          </w:p>
        </w:tc>
        <w:tc>
          <w:tcPr>
            <w:tcW w:w="1949" w:type="dxa"/>
            <w:tcBorders>
              <w:top w:val="outset" w:sz="6" w:space="0" w:color="000000"/>
              <w:left w:val="outset" w:sz="6" w:space="0" w:color="000000"/>
              <w:bottom w:val="outset" w:sz="6" w:space="0" w:color="000000"/>
              <w:right w:val="outset" w:sz="6" w:space="0" w:color="000000"/>
            </w:tcBorders>
            <w:hideMark/>
          </w:tcPr>
          <w:p w:rsidR="002A7E23" w:rsidRPr="002A7E23" w:rsidRDefault="000F6F6A" w:rsidP="002A7E23">
            <w:pPr>
              <w:spacing w:before="100" w:beforeAutospacing="1" w:after="100" w:afterAutospacing="1"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18</w:t>
            </w:r>
            <w:r w:rsidR="002A7E23" w:rsidRPr="002A7E23">
              <w:rPr>
                <w:rFonts w:ascii="Times New Roman" w:eastAsia="Times New Roman" w:hAnsi="Times New Roman" w:cs="Times New Roman"/>
                <w:b/>
                <w:bCs/>
                <w:color w:val="000000" w:themeColor="text1"/>
                <w:sz w:val="28"/>
                <w:szCs w:val="28"/>
              </w:rPr>
              <w:t xml:space="preserve"> ребенок</w:t>
            </w:r>
          </w:p>
        </w:tc>
        <w:tc>
          <w:tcPr>
            <w:tcW w:w="227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1 группа</w:t>
            </w:r>
          </w:p>
        </w:tc>
      </w:tr>
      <w:tr w:rsidR="002A7E23" w:rsidRPr="002A7E23" w:rsidTr="00E97B1E">
        <w:trPr>
          <w:tblCellSpacing w:w="0" w:type="dxa"/>
        </w:trPr>
        <w:tc>
          <w:tcPr>
            <w:tcW w:w="3517"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Старшая группа</w:t>
            </w:r>
          </w:p>
        </w:tc>
        <w:tc>
          <w:tcPr>
            <w:tcW w:w="1750"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5-6 лет</w:t>
            </w:r>
          </w:p>
        </w:tc>
        <w:tc>
          <w:tcPr>
            <w:tcW w:w="1949" w:type="dxa"/>
            <w:tcBorders>
              <w:top w:val="outset" w:sz="6" w:space="0" w:color="000000"/>
              <w:left w:val="outset" w:sz="6" w:space="0" w:color="000000"/>
              <w:bottom w:val="outset" w:sz="6" w:space="0" w:color="000000"/>
              <w:right w:val="outset" w:sz="6" w:space="0" w:color="000000"/>
            </w:tcBorders>
            <w:hideMark/>
          </w:tcPr>
          <w:p w:rsidR="002A7E23" w:rsidRPr="002A7E23" w:rsidRDefault="000F6F6A" w:rsidP="002A7E23">
            <w:pPr>
              <w:spacing w:before="100" w:beforeAutospacing="1" w:after="100" w:afterAutospacing="1"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17</w:t>
            </w:r>
            <w:r w:rsidR="002A7E23" w:rsidRPr="002A7E23">
              <w:rPr>
                <w:rFonts w:ascii="Times New Roman" w:eastAsia="Times New Roman" w:hAnsi="Times New Roman" w:cs="Times New Roman"/>
                <w:b/>
                <w:bCs/>
                <w:color w:val="000000" w:themeColor="text1"/>
                <w:sz w:val="28"/>
                <w:szCs w:val="28"/>
              </w:rPr>
              <w:t xml:space="preserve"> ребенок</w:t>
            </w:r>
          </w:p>
        </w:tc>
        <w:tc>
          <w:tcPr>
            <w:tcW w:w="227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1 группа</w:t>
            </w:r>
          </w:p>
        </w:tc>
      </w:tr>
      <w:tr w:rsidR="002A7E23" w:rsidRPr="002A7E23" w:rsidTr="00E97B1E">
        <w:trPr>
          <w:tblCellSpacing w:w="0" w:type="dxa"/>
        </w:trPr>
        <w:tc>
          <w:tcPr>
            <w:tcW w:w="3517"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lastRenderedPageBreak/>
              <w:t>Подготовительная</w:t>
            </w:r>
          </w:p>
        </w:tc>
        <w:tc>
          <w:tcPr>
            <w:tcW w:w="1750"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6-7 лет</w:t>
            </w:r>
          </w:p>
        </w:tc>
        <w:tc>
          <w:tcPr>
            <w:tcW w:w="1949" w:type="dxa"/>
            <w:tcBorders>
              <w:top w:val="outset" w:sz="6" w:space="0" w:color="000000"/>
              <w:left w:val="outset" w:sz="6" w:space="0" w:color="000000"/>
              <w:bottom w:val="outset" w:sz="6" w:space="0" w:color="000000"/>
              <w:right w:val="outset" w:sz="6" w:space="0" w:color="000000"/>
            </w:tcBorders>
            <w:hideMark/>
          </w:tcPr>
          <w:p w:rsidR="002A7E23" w:rsidRPr="002A7E23" w:rsidRDefault="000F6F6A" w:rsidP="002A7E23">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22</w:t>
            </w:r>
            <w:r w:rsidR="002A7E23" w:rsidRPr="002A7E23">
              <w:rPr>
                <w:rFonts w:ascii="Times New Roman" w:eastAsia="Times New Roman" w:hAnsi="Times New Roman" w:cs="Times New Roman"/>
                <w:b/>
                <w:bCs/>
                <w:color w:val="000000" w:themeColor="text1"/>
                <w:sz w:val="28"/>
                <w:szCs w:val="28"/>
              </w:rPr>
              <w:t xml:space="preserve"> ребенка</w:t>
            </w:r>
          </w:p>
        </w:tc>
        <w:tc>
          <w:tcPr>
            <w:tcW w:w="227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jc w:val="both"/>
              <w:rPr>
                <w:rFonts w:ascii="Times New Roman" w:eastAsia="Times New Roman" w:hAnsi="Times New Roman" w:cs="Times New Roman"/>
                <w:sz w:val="28"/>
                <w:szCs w:val="28"/>
              </w:rPr>
            </w:pPr>
            <w:r w:rsidRPr="002A7E23">
              <w:rPr>
                <w:rFonts w:ascii="Times New Roman" w:eastAsia="Times New Roman" w:hAnsi="Times New Roman" w:cs="Times New Roman"/>
                <w:b/>
                <w:bCs/>
                <w:sz w:val="28"/>
                <w:szCs w:val="28"/>
              </w:rPr>
              <w:t xml:space="preserve">       1 группа</w:t>
            </w:r>
          </w:p>
        </w:tc>
      </w:tr>
    </w:tbl>
    <w:p w:rsidR="002A7E23" w:rsidRPr="002A7E23" w:rsidRDefault="002A7E23" w:rsidP="002A7E23">
      <w:pPr>
        <w:spacing w:after="0" w:line="240" w:lineRule="auto"/>
        <w:ind w:left="283" w:firstLine="363"/>
        <w:jc w:val="both"/>
        <w:rPr>
          <w:rFonts w:ascii="Times New Roman" w:eastAsia="Times New Roman" w:hAnsi="Times New Roman" w:cs="Times New Roman"/>
          <w:b/>
          <w:sz w:val="28"/>
          <w:szCs w:val="28"/>
        </w:rPr>
      </w:pPr>
      <w:r w:rsidRPr="002A7E23">
        <w:rPr>
          <w:rFonts w:ascii="Times New Roman" w:eastAsia="Times New Roman" w:hAnsi="Times New Roman" w:cs="Times New Roman"/>
          <w:b/>
          <w:sz w:val="28"/>
          <w:szCs w:val="28"/>
        </w:rPr>
        <w:t>Вывод:</w:t>
      </w:r>
      <w:r w:rsidRPr="002A7E23">
        <w:rPr>
          <w:sz w:val="28"/>
          <w:szCs w:val="28"/>
        </w:rPr>
        <w:t xml:space="preserve"> </w:t>
      </w:r>
      <w:r w:rsidRPr="002A7E23">
        <w:rPr>
          <w:rFonts w:ascii="Times New Roman" w:hAnsi="Times New Roman" w:cs="Times New Roman"/>
          <w:sz w:val="28"/>
          <w:szCs w:val="28"/>
        </w:rPr>
        <w:t>структура групп соответствует требованиям, предъявляемым к дошкольному образовательному учреждению данного вида – МКДОУ ДС №13 «Сказка» с. Николина Балка. Формирование групп организуется в заявительном порядке на основании договора с родителями (законными представителями). Родители (законные представители) знакомятся с лицензией, Уставом и другими локальными актами МКДОУ.</w:t>
      </w:r>
    </w:p>
    <w:p w:rsidR="0057737A" w:rsidRDefault="0057737A" w:rsidP="00F33AAD">
      <w:pPr>
        <w:spacing w:after="0" w:line="240" w:lineRule="auto"/>
        <w:jc w:val="both"/>
        <w:rPr>
          <w:rFonts w:ascii="Times New Roman" w:eastAsia="Times New Roman" w:hAnsi="Times New Roman" w:cs="Times New Roman"/>
          <w:sz w:val="28"/>
          <w:szCs w:val="28"/>
        </w:rPr>
      </w:pPr>
    </w:p>
    <w:p w:rsidR="00B0211E" w:rsidRPr="008B0EC0" w:rsidRDefault="00926EA9" w:rsidP="00926EA9">
      <w:pPr>
        <w:spacing w:after="0" w:line="240" w:lineRule="auto"/>
        <w:contextualSpacing/>
        <w:rPr>
          <w:rFonts w:ascii="Times New Roman" w:eastAsia="Calibri" w:hAnsi="Times New Roman" w:cs="Times New Roman"/>
          <w:b/>
          <w:sz w:val="28"/>
          <w:szCs w:val="28"/>
          <w:lang w:eastAsia="en-US"/>
        </w:rPr>
      </w:pPr>
      <w:r>
        <w:rPr>
          <w:rFonts w:ascii="Times New Roman" w:hAnsi="Times New Roman" w:cs="Times New Roman"/>
          <w:b/>
          <w:bCs/>
          <w:sz w:val="28"/>
          <w:szCs w:val="28"/>
          <w:lang w:val="en-US"/>
        </w:rPr>
        <w:t>IV</w:t>
      </w:r>
      <w:r w:rsidRPr="00926EA9">
        <w:rPr>
          <w:rFonts w:ascii="Times New Roman" w:hAnsi="Times New Roman" w:cs="Times New Roman"/>
          <w:b/>
          <w:bCs/>
          <w:sz w:val="28"/>
          <w:szCs w:val="28"/>
        </w:rPr>
        <w:t xml:space="preserve">. </w:t>
      </w:r>
      <w:r w:rsidR="008B0EC0" w:rsidRPr="008B0EC0">
        <w:rPr>
          <w:rFonts w:ascii="Times New Roman" w:hAnsi="Times New Roman" w:cs="Times New Roman"/>
          <w:b/>
          <w:bCs/>
          <w:sz w:val="28"/>
          <w:szCs w:val="28"/>
        </w:rPr>
        <w:t xml:space="preserve">Внутренняя система оценки качества образования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8B0EC0">
        <w:rPr>
          <w:rFonts w:ascii="Times New Roman" w:hAnsi="Times New Roman" w:cs="Times New Roman"/>
          <w:color w:val="000000"/>
          <w:sz w:val="28"/>
          <w:szCs w:val="28"/>
        </w:rPr>
        <w:t>На основании годового плана ДОО проведен мониторинг</w:t>
      </w:r>
      <w:r w:rsidRPr="00B0211E">
        <w:rPr>
          <w:rFonts w:ascii="Times New Roman" w:hAnsi="Times New Roman" w:cs="Times New Roman"/>
          <w:color w:val="000000"/>
          <w:sz w:val="28"/>
          <w:szCs w:val="28"/>
        </w:rPr>
        <w:t xml:space="preserve"> результатов реализации основной образовательной программы дошкольного образования, в рамках педагогической диагностики (оценки индивидуального развития детей) воспитанников по пяти образовательным областям. Педагогическая диагностика проводилась в ходе наблюдений за активностью детей в спонтанной и специально организованной деятельности.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Результаты педагогической диагностики используются исключительно для решения следующих образовательных задач: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2) оптимизации работы с группой детей.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Форма организации мониторинга – диагностическая карта.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Мониторинг был проведен в каждой возрастно</w:t>
      </w:r>
      <w:r w:rsidR="00003CAF">
        <w:rPr>
          <w:rFonts w:ascii="Times New Roman" w:hAnsi="Times New Roman" w:cs="Times New Roman"/>
          <w:color w:val="000000"/>
          <w:sz w:val="28"/>
          <w:szCs w:val="28"/>
        </w:rPr>
        <w:t>й группе ДО</w:t>
      </w:r>
      <w:r w:rsidR="000F6F6A">
        <w:rPr>
          <w:rFonts w:ascii="Times New Roman" w:hAnsi="Times New Roman" w:cs="Times New Roman"/>
          <w:color w:val="000000"/>
          <w:sz w:val="28"/>
          <w:szCs w:val="28"/>
        </w:rPr>
        <w:t>О в период с 01.10.2023г. по 15.10.2023г.; с 15.04.24г. по 20.05.24</w:t>
      </w:r>
      <w:r w:rsidRPr="00B0211E">
        <w:rPr>
          <w:rFonts w:ascii="Times New Roman" w:hAnsi="Times New Roman" w:cs="Times New Roman"/>
          <w:color w:val="000000"/>
          <w:sz w:val="28"/>
          <w:szCs w:val="28"/>
        </w:rPr>
        <w:t xml:space="preserve">г., осуществлялся воспитателями и специалистами ДОО по основным направлениям основной образовательной программы ДОУ: </w:t>
      </w:r>
    </w:p>
    <w:p w:rsidR="00B0211E" w:rsidRPr="00B0211E" w:rsidRDefault="00B0211E" w:rsidP="00B0211E">
      <w:pPr>
        <w:autoSpaceDE w:val="0"/>
        <w:autoSpaceDN w:val="0"/>
        <w:adjustRightInd w:val="0"/>
        <w:spacing w:after="3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социально-коммуникативное развитие; </w:t>
      </w:r>
    </w:p>
    <w:p w:rsidR="00B0211E" w:rsidRPr="00B0211E" w:rsidRDefault="00B0211E" w:rsidP="00B0211E">
      <w:pPr>
        <w:autoSpaceDE w:val="0"/>
        <w:autoSpaceDN w:val="0"/>
        <w:adjustRightInd w:val="0"/>
        <w:spacing w:after="3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познавательное развитие; </w:t>
      </w:r>
    </w:p>
    <w:p w:rsidR="00B0211E" w:rsidRPr="00B0211E" w:rsidRDefault="00B0211E" w:rsidP="00B0211E">
      <w:pPr>
        <w:autoSpaceDE w:val="0"/>
        <w:autoSpaceDN w:val="0"/>
        <w:adjustRightInd w:val="0"/>
        <w:spacing w:after="3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речевое развитие; </w:t>
      </w:r>
    </w:p>
    <w:p w:rsidR="00B0211E" w:rsidRPr="00B0211E" w:rsidRDefault="00B0211E" w:rsidP="00B0211E">
      <w:pPr>
        <w:autoSpaceDE w:val="0"/>
        <w:autoSpaceDN w:val="0"/>
        <w:adjustRightInd w:val="0"/>
        <w:spacing w:after="3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художественно-эстетическое развитие;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-физическое развитие.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p>
    <w:p w:rsidR="00B0211E" w:rsidRPr="00B0211E" w:rsidRDefault="00003CAF" w:rsidP="00B0211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Всего обследовано 5</w:t>
      </w:r>
      <w:r w:rsidR="00B0211E" w:rsidRPr="00B0211E">
        <w:rPr>
          <w:rFonts w:ascii="Times New Roman" w:hAnsi="Times New Roman" w:cs="Times New Roman"/>
          <w:color w:val="000000"/>
          <w:sz w:val="28"/>
          <w:szCs w:val="28"/>
        </w:rPr>
        <w:t xml:space="preserve"> групп (</w:t>
      </w:r>
      <w:r w:rsidR="002A7E23">
        <w:rPr>
          <w:rFonts w:ascii="Times New Roman" w:hAnsi="Times New Roman" w:cs="Times New Roman"/>
          <w:color w:val="000000" w:themeColor="text1"/>
          <w:sz w:val="28"/>
          <w:szCs w:val="28"/>
        </w:rPr>
        <w:t>79</w:t>
      </w:r>
      <w:r w:rsidR="003E4F3A">
        <w:rPr>
          <w:rFonts w:ascii="Times New Roman" w:hAnsi="Times New Roman" w:cs="Times New Roman"/>
          <w:color w:val="000000"/>
          <w:sz w:val="28"/>
          <w:szCs w:val="28"/>
        </w:rPr>
        <w:t>воспитанников</w:t>
      </w:r>
      <w:r w:rsidR="00B0211E" w:rsidRPr="00B0211E">
        <w:rPr>
          <w:rFonts w:ascii="Times New Roman" w:hAnsi="Times New Roman" w:cs="Times New Roman"/>
          <w:color w:val="000000"/>
          <w:sz w:val="28"/>
          <w:szCs w:val="28"/>
        </w:rPr>
        <w:t xml:space="preserve">).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Анализ качества по отдельным областям следует выстроить следующий рейтинговый порядок:</w:t>
      </w:r>
    </w:p>
    <w:p w:rsidR="002A7E23" w:rsidRPr="002A7E23" w:rsidRDefault="00B0211E" w:rsidP="002A7E23">
      <w:pPr>
        <w:spacing w:after="0" w:line="240" w:lineRule="auto"/>
        <w:ind w:firstLine="284"/>
        <w:jc w:val="both"/>
        <w:rPr>
          <w:rFonts w:ascii="Times New Roman" w:hAnsi="Times New Roman" w:cs="Times New Roman"/>
          <w:sz w:val="28"/>
          <w:szCs w:val="28"/>
        </w:rPr>
      </w:pPr>
      <w:r w:rsidRPr="00B0211E">
        <w:rPr>
          <w:rFonts w:ascii="Times New Roman" w:hAnsi="Times New Roman" w:cs="Times New Roman"/>
          <w:sz w:val="28"/>
          <w:szCs w:val="28"/>
        </w:rPr>
        <w:t xml:space="preserve"> </w:t>
      </w:r>
    </w:p>
    <w:p w:rsidR="002A7E23" w:rsidRPr="002A7E23" w:rsidRDefault="002A7E23" w:rsidP="00957F57">
      <w:pPr>
        <w:spacing w:after="0" w:line="240" w:lineRule="auto"/>
        <w:jc w:val="center"/>
        <w:rPr>
          <w:rFonts w:ascii="Times New Roman" w:hAnsi="Times New Roman" w:cs="Times New Roman"/>
          <w:b/>
          <w:sz w:val="28"/>
          <w:szCs w:val="28"/>
          <w:lang w:bidi="en-US"/>
        </w:rPr>
      </w:pPr>
    </w:p>
    <w:p w:rsidR="002A7E23" w:rsidRPr="002A7E23" w:rsidRDefault="002A7E23" w:rsidP="002A7E23">
      <w:pPr>
        <w:spacing w:after="0" w:line="240" w:lineRule="auto"/>
        <w:jc w:val="center"/>
        <w:rPr>
          <w:rFonts w:ascii="Times New Roman" w:hAnsi="Times New Roman" w:cs="Times New Roman"/>
          <w:b/>
          <w:sz w:val="28"/>
          <w:szCs w:val="28"/>
        </w:rPr>
      </w:pPr>
      <w:r w:rsidRPr="002A7E23">
        <w:rPr>
          <w:rFonts w:ascii="Times New Roman" w:hAnsi="Times New Roman" w:cs="Times New Roman"/>
          <w:b/>
          <w:sz w:val="28"/>
          <w:szCs w:val="28"/>
        </w:rPr>
        <w:t xml:space="preserve">Результаты обследования </w:t>
      </w:r>
    </w:p>
    <w:p w:rsidR="002A7E23" w:rsidRPr="002A7E23" w:rsidRDefault="002A7E23" w:rsidP="002A7E23">
      <w:pPr>
        <w:spacing w:after="0" w:line="240" w:lineRule="auto"/>
        <w:jc w:val="center"/>
        <w:rPr>
          <w:rFonts w:ascii="Times New Roman" w:hAnsi="Times New Roman" w:cs="Times New Roman"/>
          <w:b/>
          <w:sz w:val="28"/>
          <w:szCs w:val="28"/>
        </w:rPr>
      </w:pPr>
      <w:r w:rsidRPr="002A7E23">
        <w:rPr>
          <w:rFonts w:ascii="Times New Roman" w:hAnsi="Times New Roman" w:cs="Times New Roman"/>
          <w:b/>
          <w:sz w:val="28"/>
          <w:szCs w:val="28"/>
        </w:rPr>
        <w:t xml:space="preserve">уровня развития детей   дошкольного возраста МКДОУ ДС № 13 «Сказка» </w:t>
      </w:r>
    </w:p>
    <w:p w:rsidR="002A7E23" w:rsidRPr="002A7E23" w:rsidRDefault="002A7E23" w:rsidP="002A7E23">
      <w:pPr>
        <w:spacing w:after="0" w:line="240" w:lineRule="auto"/>
        <w:jc w:val="center"/>
        <w:rPr>
          <w:rFonts w:ascii="Times New Roman" w:hAnsi="Times New Roman" w:cs="Times New Roman"/>
          <w:b/>
          <w:sz w:val="28"/>
          <w:szCs w:val="28"/>
        </w:rPr>
      </w:pPr>
      <w:r w:rsidRPr="002A7E23">
        <w:rPr>
          <w:rFonts w:ascii="Times New Roman" w:hAnsi="Times New Roman" w:cs="Times New Roman"/>
          <w:b/>
          <w:sz w:val="28"/>
          <w:szCs w:val="28"/>
        </w:rPr>
        <w:t>с. Николина Балка</w:t>
      </w:r>
    </w:p>
    <w:p w:rsidR="002A7E23" w:rsidRPr="002A7E23" w:rsidRDefault="000F6F6A" w:rsidP="002A7E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конец года  2023 – 2024</w:t>
      </w:r>
      <w:r w:rsidR="002A7E23" w:rsidRPr="002A7E23">
        <w:rPr>
          <w:rFonts w:ascii="Times New Roman" w:hAnsi="Times New Roman" w:cs="Times New Roman"/>
          <w:b/>
          <w:sz w:val="28"/>
          <w:szCs w:val="28"/>
        </w:rPr>
        <w:t xml:space="preserve"> учебный год </w:t>
      </w:r>
    </w:p>
    <w:tbl>
      <w:tblPr>
        <w:tblStyle w:val="3"/>
        <w:tblW w:w="9571" w:type="dxa"/>
        <w:tblLook w:val="04A0" w:firstRow="1" w:lastRow="0" w:firstColumn="1" w:lastColumn="0" w:noHBand="0" w:noVBand="1"/>
      </w:tblPr>
      <w:tblGrid>
        <w:gridCol w:w="2365"/>
        <w:gridCol w:w="5203"/>
        <w:gridCol w:w="1089"/>
        <w:gridCol w:w="914"/>
      </w:tblGrid>
      <w:tr w:rsidR="002A7E23" w:rsidRPr="002A7E23" w:rsidTr="00E97B1E">
        <w:trPr>
          <w:trHeight w:val="300"/>
        </w:trPr>
        <w:tc>
          <w:tcPr>
            <w:tcW w:w="23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 xml:space="preserve">Образовательные </w:t>
            </w:r>
            <w:r w:rsidRPr="002A7E23">
              <w:rPr>
                <w:rFonts w:ascii="Times New Roman" w:hAnsi="Times New Roman" w:cs="Times New Roman"/>
                <w:color w:val="000000"/>
                <w:sz w:val="28"/>
                <w:szCs w:val="28"/>
              </w:rPr>
              <w:lastRenderedPageBreak/>
              <w:t>области</w:t>
            </w:r>
          </w:p>
        </w:tc>
        <w:tc>
          <w:tcPr>
            <w:tcW w:w="52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lastRenderedPageBreak/>
              <w:t>Виды  образовательной деятельности</w:t>
            </w:r>
          </w:p>
        </w:tc>
        <w:tc>
          <w:tcPr>
            <w:tcW w:w="20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Результат</w:t>
            </w:r>
          </w:p>
        </w:tc>
      </w:tr>
      <w:tr w:rsidR="002A7E23" w:rsidRPr="002A7E23" w:rsidTr="00E97B1E">
        <w:trPr>
          <w:trHeight w:val="25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1089" w:type="dxa"/>
            <w:tcBorders>
              <w:top w:val="single" w:sz="4" w:space="0" w:color="auto"/>
              <w:left w:val="single" w:sz="4" w:space="0" w:color="000000" w:themeColor="text1"/>
              <w:bottom w:val="single" w:sz="4" w:space="0" w:color="000000" w:themeColor="text1"/>
              <w:right w:val="single" w:sz="4" w:space="0" w:color="auto"/>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балл</w:t>
            </w:r>
          </w:p>
        </w:tc>
        <w:tc>
          <w:tcPr>
            <w:tcW w:w="914" w:type="dxa"/>
            <w:tcBorders>
              <w:top w:val="single" w:sz="4" w:space="0" w:color="auto"/>
              <w:left w:val="single" w:sz="4" w:space="0" w:color="auto"/>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w:t>
            </w:r>
          </w:p>
        </w:tc>
      </w:tr>
      <w:tr w:rsidR="002A7E23" w:rsidRPr="002A7E23" w:rsidTr="00E97B1E">
        <w:tc>
          <w:tcPr>
            <w:tcW w:w="23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lastRenderedPageBreak/>
              <w:t>Познавательное развитие</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ФЭМП</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87</w:t>
            </w:r>
          </w:p>
        </w:tc>
      </w:tr>
      <w:tr w:rsidR="002A7E23" w:rsidRPr="002A7E23" w:rsidTr="00E97B1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rPr>
                <w:rFonts w:ascii="Times New Roman" w:hAnsi="Times New Roman" w:cs="Times New Roman"/>
                <w:color w:val="000000"/>
                <w:sz w:val="28"/>
                <w:szCs w:val="28"/>
              </w:rPr>
            </w:pPr>
            <w:r w:rsidRPr="002A7E23">
              <w:rPr>
                <w:rFonts w:ascii="Times New Roman" w:hAnsi="Times New Roman" w:cs="Times New Roman"/>
                <w:color w:val="000000"/>
                <w:sz w:val="28"/>
                <w:szCs w:val="28"/>
              </w:rPr>
              <w:t>Развитие  познавательно-исследовател</w:t>
            </w:r>
            <w:proofErr w:type="gramStart"/>
            <w:r w:rsidRPr="002A7E23">
              <w:rPr>
                <w:rFonts w:ascii="Times New Roman" w:hAnsi="Times New Roman" w:cs="Times New Roman"/>
                <w:color w:val="000000"/>
                <w:sz w:val="28"/>
                <w:szCs w:val="28"/>
              </w:rPr>
              <w:t>ь-</w:t>
            </w:r>
            <w:proofErr w:type="gramEnd"/>
            <w:r w:rsidRPr="002A7E23">
              <w:rPr>
                <w:rFonts w:ascii="Times New Roman" w:hAnsi="Times New Roman" w:cs="Times New Roman"/>
                <w:color w:val="000000"/>
                <w:sz w:val="28"/>
                <w:szCs w:val="28"/>
              </w:rPr>
              <w:t xml:space="preserve"> </w:t>
            </w:r>
            <w:proofErr w:type="spellStart"/>
            <w:r w:rsidRPr="002A7E23">
              <w:rPr>
                <w:rFonts w:ascii="Times New Roman" w:hAnsi="Times New Roman" w:cs="Times New Roman"/>
                <w:color w:val="000000"/>
                <w:sz w:val="28"/>
                <w:szCs w:val="28"/>
              </w:rPr>
              <w:t>ской</w:t>
            </w:r>
            <w:proofErr w:type="spellEnd"/>
            <w:r w:rsidRPr="002A7E23">
              <w:rPr>
                <w:rFonts w:ascii="Times New Roman" w:hAnsi="Times New Roman" w:cs="Times New Roman"/>
                <w:color w:val="000000"/>
                <w:sz w:val="28"/>
                <w:szCs w:val="28"/>
              </w:rPr>
              <w:t xml:space="preserve">  деятельности        (сенсорное)</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87</w:t>
            </w:r>
          </w:p>
        </w:tc>
      </w:tr>
      <w:tr w:rsidR="002A7E23" w:rsidRPr="002A7E23" w:rsidTr="00E97B1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 xml:space="preserve">Ознакомление с предметным окружением </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2.7</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90</w:t>
            </w:r>
          </w:p>
        </w:tc>
      </w:tr>
      <w:tr w:rsidR="002A7E23" w:rsidRPr="002A7E23" w:rsidTr="00E97B1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Ознакомление с социальным миром</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87</w:t>
            </w:r>
          </w:p>
        </w:tc>
      </w:tr>
      <w:tr w:rsidR="002A7E23" w:rsidRPr="002A7E23" w:rsidTr="00E97B1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Ознакомление с миром природы</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87</w:t>
            </w:r>
          </w:p>
        </w:tc>
      </w:tr>
      <w:tr w:rsidR="002A7E23" w:rsidRPr="002A7E23" w:rsidTr="00E97B1E">
        <w:tc>
          <w:tcPr>
            <w:tcW w:w="75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b/>
                <w:sz w:val="28"/>
                <w:szCs w:val="28"/>
              </w:rPr>
            </w:pPr>
            <w:r w:rsidRPr="002A7E23">
              <w:rPr>
                <w:rFonts w:ascii="Times New Roman" w:hAnsi="Times New Roman" w:cs="Times New Roman"/>
                <w:b/>
                <w:sz w:val="28"/>
                <w:szCs w:val="28"/>
              </w:rPr>
              <w:t>87</w:t>
            </w:r>
          </w:p>
        </w:tc>
      </w:tr>
      <w:tr w:rsidR="002A7E23" w:rsidRPr="002A7E23" w:rsidTr="00E97B1E">
        <w:tc>
          <w:tcPr>
            <w:tcW w:w="2365" w:type="dxa"/>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Речевое развитие</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Развитие речи</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87</w:t>
            </w:r>
          </w:p>
        </w:tc>
      </w:tr>
      <w:tr w:rsidR="002A7E23" w:rsidRPr="002A7E23" w:rsidTr="00E97B1E">
        <w:tc>
          <w:tcPr>
            <w:tcW w:w="2365" w:type="dxa"/>
            <w:tcBorders>
              <w:top w:val="single" w:sz="4" w:space="0" w:color="auto"/>
              <w:left w:val="single" w:sz="4" w:space="0" w:color="000000" w:themeColor="text1"/>
              <w:bottom w:val="single" w:sz="4" w:space="0" w:color="auto"/>
              <w:right w:val="single" w:sz="4" w:space="0" w:color="000000" w:themeColor="text1"/>
            </w:tcBorders>
          </w:tcPr>
          <w:p w:rsidR="002A7E23" w:rsidRPr="002A7E23" w:rsidRDefault="002A7E23" w:rsidP="002A7E23">
            <w:pPr>
              <w:jc w:val="center"/>
              <w:rPr>
                <w:rFonts w:ascii="Times New Roman" w:hAnsi="Times New Roman" w:cs="Times New Roman"/>
                <w:sz w:val="28"/>
                <w:szCs w:val="28"/>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 xml:space="preserve">Художественная литература </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87</w:t>
            </w:r>
          </w:p>
        </w:tc>
      </w:tr>
      <w:tr w:rsidR="002A7E23" w:rsidRPr="002A7E23" w:rsidTr="00E97B1E">
        <w:tc>
          <w:tcPr>
            <w:tcW w:w="75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b/>
                <w:sz w:val="28"/>
                <w:szCs w:val="28"/>
              </w:rPr>
            </w:pPr>
            <w:r w:rsidRPr="002A7E23">
              <w:rPr>
                <w:rFonts w:ascii="Times New Roman" w:hAnsi="Times New Roman" w:cs="Times New Roman"/>
                <w:b/>
                <w:sz w:val="28"/>
                <w:szCs w:val="28"/>
              </w:rPr>
              <w:t>87</w:t>
            </w:r>
          </w:p>
        </w:tc>
      </w:tr>
      <w:tr w:rsidR="002A7E23" w:rsidRPr="002A7E23" w:rsidTr="00E97B1E">
        <w:tc>
          <w:tcPr>
            <w:tcW w:w="2365"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Художественно-эстетическое развитие</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b/>
                <w:color w:val="000000"/>
                <w:sz w:val="28"/>
                <w:szCs w:val="28"/>
              </w:rPr>
            </w:pPr>
            <w:proofErr w:type="spellStart"/>
            <w:r w:rsidRPr="002A7E23">
              <w:rPr>
                <w:rFonts w:ascii="Times New Roman" w:hAnsi="Times New Roman" w:cs="Times New Roman"/>
                <w:sz w:val="28"/>
                <w:szCs w:val="28"/>
              </w:rPr>
              <w:t>Изодеятельност</w:t>
            </w:r>
            <w:proofErr w:type="gramStart"/>
            <w:r w:rsidRPr="002A7E23">
              <w:rPr>
                <w:rFonts w:ascii="Times New Roman" w:hAnsi="Times New Roman" w:cs="Times New Roman"/>
                <w:sz w:val="28"/>
                <w:szCs w:val="28"/>
              </w:rPr>
              <w:t>ь</w:t>
            </w:r>
            <w:proofErr w:type="spellEnd"/>
            <w:r w:rsidRPr="002A7E23">
              <w:rPr>
                <w:rFonts w:ascii="Times New Roman" w:hAnsi="Times New Roman" w:cs="Times New Roman"/>
                <w:sz w:val="28"/>
                <w:szCs w:val="28"/>
              </w:rPr>
              <w:t>(</w:t>
            </w:r>
            <w:proofErr w:type="gramEnd"/>
            <w:r w:rsidRPr="002A7E23">
              <w:rPr>
                <w:rFonts w:ascii="Times New Roman" w:hAnsi="Times New Roman" w:cs="Times New Roman"/>
                <w:sz w:val="28"/>
                <w:szCs w:val="28"/>
              </w:rPr>
              <w:t>рисование + лепка +аппликация =</w:t>
            </w:r>
            <w:proofErr w:type="spellStart"/>
            <w:r w:rsidRPr="002A7E23">
              <w:rPr>
                <w:rFonts w:ascii="Times New Roman" w:hAnsi="Times New Roman" w:cs="Times New Roman"/>
                <w:sz w:val="28"/>
                <w:szCs w:val="28"/>
              </w:rPr>
              <w:t>ср.значение</w:t>
            </w:r>
            <w:proofErr w:type="spellEnd"/>
            <w:r w:rsidRPr="002A7E23">
              <w:rPr>
                <w:rFonts w:ascii="Times New Roman" w:hAnsi="Times New Roman" w:cs="Times New Roman"/>
                <w:sz w:val="28"/>
                <w:szCs w:val="28"/>
              </w:rPr>
              <w:t>)</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87</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color w:val="000000"/>
                <w:sz w:val="28"/>
                <w:szCs w:val="28"/>
              </w:rPr>
              <w:t>Конструктивно-модельная деятельность</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87</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Музыкальная деятельность</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87</w:t>
            </w:r>
          </w:p>
        </w:tc>
      </w:tr>
      <w:tr w:rsidR="002A7E23" w:rsidRPr="002A7E23" w:rsidTr="00E97B1E">
        <w:tc>
          <w:tcPr>
            <w:tcW w:w="75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87</w:t>
            </w:r>
          </w:p>
        </w:tc>
      </w:tr>
      <w:tr w:rsidR="002A7E23" w:rsidRPr="002A7E23" w:rsidTr="00E97B1E">
        <w:tc>
          <w:tcPr>
            <w:tcW w:w="2365"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Физическое</w:t>
            </w:r>
          </w:p>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развитие</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Физическая культура</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87</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Формирование основ ЗОЖ</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87</w:t>
            </w:r>
          </w:p>
        </w:tc>
      </w:tr>
      <w:tr w:rsidR="002A7E23" w:rsidRPr="002A7E23" w:rsidTr="00E97B1E">
        <w:tc>
          <w:tcPr>
            <w:tcW w:w="75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b/>
                <w:sz w:val="28"/>
                <w:szCs w:val="28"/>
              </w:rPr>
            </w:pPr>
            <w:r w:rsidRPr="002A7E23">
              <w:rPr>
                <w:rFonts w:ascii="Times New Roman" w:hAnsi="Times New Roman" w:cs="Times New Roman"/>
                <w:b/>
                <w:sz w:val="28"/>
                <w:szCs w:val="28"/>
              </w:rPr>
              <w:t>87</w:t>
            </w:r>
          </w:p>
        </w:tc>
      </w:tr>
      <w:tr w:rsidR="002A7E23" w:rsidRPr="002A7E23" w:rsidTr="00E97B1E">
        <w:tc>
          <w:tcPr>
            <w:tcW w:w="2365"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Социально-коммуникативное развитие</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Социализация, развитие общения, нравственное воспитание</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2.7</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90</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Ребенок в семье и сообществе</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2.7</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90</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Самообслуживание, самостоятельность, трудовое воспитание</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2.8</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93</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Формирование основ безопасной жизнедеятельности (ОБЖ)</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2.7</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90</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Формирование  и  закрепление знаний  безопасности дорожного движения (ПДД)</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2.7</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90</w:t>
            </w:r>
          </w:p>
        </w:tc>
      </w:tr>
      <w:tr w:rsidR="002A7E23" w:rsidRPr="002A7E23" w:rsidTr="00E97B1E">
        <w:tc>
          <w:tcPr>
            <w:tcW w:w="75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2.7</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b/>
                <w:sz w:val="28"/>
                <w:szCs w:val="28"/>
              </w:rPr>
            </w:pPr>
            <w:r w:rsidRPr="002A7E23">
              <w:rPr>
                <w:rFonts w:ascii="Times New Roman" w:hAnsi="Times New Roman" w:cs="Times New Roman"/>
                <w:b/>
                <w:sz w:val="28"/>
                <w:szCs w:val="28"/>
              </w:rPr>
              <w:t>90</w:t>
            </w:r>
          </w:p>
        </w:tc>
      </w:tr>
      <w:tr w:rsidR="002A7E23" w:rsidRPr="002A7E23" w:rsidTr="00E97B1E">
        <w:tc>
          <w:tcPr>
            <w:tcW w:w="75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Итоговый 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2.6</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87</w:t>
            </w:r>
          </w:p>
        </w:tc>
      </w:tr>
    </w:tbl>
    <w:p w:rsidR="002A7E23" w:rsidRPr="002A7E23" w:rsidRDefault="002A7E23" w:rsidP="002A7E23">
      <w:pPr>
        <w:spacing w:after="0" w:line="240" w:lineRule="auto"/>
        <w:rPr>
          <w:rFonts w:ascii="Times New Roman" w:hAnsi="Times New Roman" w:cs="Times New Roman"/>
          <w:sz w:val="28"/>
          <w:szCs w:val="28"/>
        </w:rPr>
      </w:pPr>
    </w:p>
    <w:p w:rsidR="002A7E23" w:rsidRPr="002A7E23" w:rsidRDefault="002A7E23" w:rsidP="002A7E23">
      <w:pPr>
        <w:spacing w:after="0" w:line="240" w:lineRule="auto"/>
        <w:jc w:val="center"/>
        <w:rPr>
          <w:rFonts w:ascii="Times New Roman" w:hAnsi="Times New Roman" w:cs="Times New Roman"/>
          <w:b/>
          <w:sz w:val="28"/>
          <w:szCs w:val="28"/>
        </w:rPr>
      </w:pPr>
    </w:p>
    <w:p w:rsidR="002A7E23" w:rsidRPr="002A7E23" w:rsidRDefault="002A7E23" w:rsidP="002A7E23">
      <w:pPr>
        <w:spacing w:after="0" w:line="240" w:lineRule="auto"/>
        <w:jc w:val="center"/>
        <w:rPr>
          <w:rFonts w:ascii="Times New Roman" w:hAnsi="Times New Roman" w:cs="Times New Roman"/>
          <w:b/>
          <w:sz w:val="28"/>
          <w:szCs w:val="28"/>
        </w:rPr>
      </w:pPr>
      <w:r w:rsidRPr="002A7E23">
        <w:rPr>
          <w:rFonts w:ascii="Times New Roman" w:hAnsi="Times New Roman" w:cs="Times New Roman"/>
          <w:b/>
          <w:sz w:val="28"/>
          <w:szCs w:val="28"/>
        </w:rPr>
        <w:t xml:space="preserve">Результаты обследования </w:t>
      </w:r>
    </w:p>
    <w:p w:rsidR="002A7E23" w:rsidRPr="002A7E23" w:rsidRDefault="002A7E23" w:rsidP="002A7E23">
      <w:pPr>
        <w:spacing w:after="0" w:line="240" w:lineRule="auto"/>
        <w:jc w:val="center"/>
        <w:rPr>
          <w:rFonts w:ascii="Times New Roman" w:hAnsi="Times New Roman" w:cs="Times New Roman"/>
          <w:b/>
          <w:sz w:val="28"/>
          <w:szCs w:val="28"/>
        </w:rPr>
      </w:pPr>
      <w:r w:rsidRPr="002A7E23">
        <w:rPr>
          <w:rFonts w:ascii="Times New Roman" w:hAnsi="Times New Roman" w:cs="Times New Roman"/>
          <w:b/>
          <w:sz w:val="28"/>
          <w:szCs w:val="28"/>
        </w:rPr>
        <w:t xml:space="preserve">уровня развития детей   </w:t>
      </w:r>
      <w:proofErr w:type="spellStart"/>
      <w:r w:rsidRPr="002A7E23">
        <w:rPr>
          <w:rFonts w:ascii="Times New Roman" w:hAnsi="Times New Roman" w:cs="Times New Roman"/>
          <w:b/>
          <w:sz w:val="28"/>
          <w:szCs w:val="28"/>
        </w:rPr>
        <w:t>преддошкольного</w:t>
      </w:r>
      <w:proofErr w:type="spellEnd"/>
      <w:r w:rsidRPr="002A7E23">
        <w:rPr>
          <w:rFonts w:ascii="Times New Roman" w:hAnsi="Times New Roman" w:cs="Times New Roman"/>
          <w:b/>
          <w:sz w:val="28"/>
          <w:szCs w:val="28"/>
        </w:rPr>
        <w:t xml:space="preserve"> возраста МКДОУ ДС № 13 «Сказка» </w:t>
      </w:r>
    </w:p>
    <w:p w:rsidR="002A7E23" w:rsidRPr="002A7E23" w:rsidRDefault="002A7E23" w:rsidP="002A7E23">
      <w:pPr>
        <w:spacing w:after="0" w:line="240" w:lineRule="auto"/>
        <w:jc w:val="center"/>
        <w:rPr>
          <w:rFonts w:ascii="Times New Roman" w:hAnsi="Times New Roman" w:cs="Times New Roman"/>
          <w:b/>
          <w:sz w:val="28"/>
          <w:szCs w:val="28"/>
        </w:rPr>
      </w:pPr>
      <w:r w:rsidRPr="002A7E23">
        <w:rPr>
          <w:rFonts w:ascii="Times New Roman" w:hAnsi="Times New Roman" w:cs="Times New Roman"/>
          <w:b/>
          <w:sz w:val="28"/>
          <w:szCs w:val="28"/>
        </w:rPr>
        <w:t>с. Николина Балка</w:t>
      </w:r>
    </w:p>
    <w:p w:rsidR="002A7E23" w:rsidRPr="002A7E23" w:rsidRDefault="000F6F6A" w:rsidP="002A7E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на конец года   2023 – 2024</w:t>
      </w:r>
      <w:r w:rsidR="002A7E23" w:rsidRPr="002A7E23">
        <w:rPr>
          <w:rFonts w:ascii="Times New Roman" w:hAnsi="Times New Roman" w:cs="Times New Roman"/>
          <w:b/>
          <w:sz w:val="28"/>
          <w:szCs w:val="28"/>
        </w:rPr>
        <w:t xml:space="preserve"> учебный год </w:t>
      </w:r>
    </w:p>
    <w:tbl>
      <w:tblPr>
        <w:tblStyle w:val="3"/>
        <w:tblW w:w="0" w:type="auto"/>
        <w:tblLook w:val="04A0" w:firstRow="1" w:lastRow="0" w:firstColumn="1" w:lastColumn="0" w:noHBand="0" w:noVBand="1"/>
      </w:tblPr>
      <w:tblGrid>
        <w:gridCol w:w="2365"/>
        <w:gridCol w:w="5203"/>
        <w:gridCol w:w="1089"/>
        <w:gridCol w:w="914"/>
      </w:tblGrid>
      <w:tr w:rsidR="002A7E23" w:rsidRPr="002A7E23" w:rsidTr="00E97B1E">
        <w:trPr>
          <w:trHeight w:val="300"/>
        </w:trPr>
        <w:tc>
          <w:tcPr>
            <w:tcW w:w="23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Образовательные области</w:t>
            </w:r>
          </w:p>
        </w:tc>
        <w:tc>
          <w:tcPr>
            <w:tcW w:w="52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Виды  образовательной деятельности</w:t>
            </w:r>
          </w:p>
        </w:tc>
        <w:tc>
          <w:tcPr>
            <w:tcW w:w="20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Результат</w:t>
            </w:r>
          </w:p>
        </w:tc>
      </w:tr>
      <w:tr w:rsidR="002A7E23" w:rsidRPr="002A7E23" w:rsidTr="00E97B1E">
        <w:trPr>
          <w:trHeight w:val="25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1089" w:type="dxa"/>
            <w:tcBorders>
              <w:top w:val="single" w:sz="4" w:space="0" w:color="auto"/>
              <w:left w:val="single" w:sz="4" w:space="0" w:color="000000" w:themeColor="text1"/>
              <w:bottom w:val="single" w:sz="4" w:space="0" w:color="000000" w:themeColor="text1"/>
              <w:right w:val="single" w:sz="4" w:space="0" w:color="auto"/>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балл</w:t>
            </w:r>
          </w:p>
        </w:tc>
        <w:tc>
          <w:tcPr>
            <w:tcW w:w="914" w:type="dxa"/>
            <w:tcBorders>
              <w:top w:val="single" w:sz="4" w:space="0" w:color="auto"/>
              <w:left w:val="single" w:sz="4" w:space="0" w:color="auto"/>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w:t>
            </w:r>
          </w:p>
        </w:tc>
      </w:tr>
      <w:tr w:rsidR="002A7E23" w:rsidRPr="002A7E23" w:rsidTr="00E97B1E">
        <w:tc>
          <w:tcPr>
            <w:tcW w:w="23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Познавательное развитие</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ФЭМП</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70</w:t>
            </w:r>
          </w:p>
        </w:tc>
      </w:tr>
      <w:tr w:rsidR="002A7E23" w:rsidRPr="002A7E23" w:rsidTr="00E97B1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rPr>
                <w:rFonts w:ascii="Times New Roman" w:hAnsi="Times New Roman" w:cs="Times New Roman"/>
                <w:color w:val="000000"/>
                <w:sz w:val="28"/>
                <w:szCs w:val="28"/>
              </w:rPr>
            </w:pPr>
            <w:r w:rsidRPr="002A7E23">
              <w:rPr>
                <w:rFonts w:ascii="Times New Roman" w:hAnsi="Times New Roman" w:cs="Times New Roman"/>
                <w:color w:val="000000"/>
                <w:sz w:val="28"/>
                <w:szCs w:val="28"/>
              </w:rPr>
              <w:t>Развитие  познавательно-исследовател</w:t>
            </w:r>
            <w:proofErr w:type="gramStart"/>
            <w:r w:rsidRPr="002A7E23">
              <w:rPr>
                <w:rFonts w:ascii="Times New Roman" w:hAnsi="Times New Roman" w:cs="Times New Roman"/>
                <w:color w:val="000000"/>
                <w:sz w:val="28"/>
                <w:szCs w:val="28"/>
              </w:rPr>
              <w:t>ь-</w:t>
            </w:r>
            <w:proofErr w:type="gramEnd"/>
            <w:r w:rsidRPr="002A7E23">
              <w:rPr>
                <w:rFonts w:ascii="Times New Roman" w:hAnsi="Times New Roman" w:cs="Times New Roman"/>
                <w:color w:val="000000"/>
                <w:sz w:val="28"/>
                <w:szCs w:val="28"/>
              </w:rPr>
              <w:t xml:space="preserve"> </w:t>
            </w:r>
            <w:proofErr w:type="spellStart"/>
            <w:r w:rsidRPr="002A7E23">
              <w:rPr>
                <w:rFonts w:ascii="Times New Roman" w:hAnsi="Times New Roman" w:cs="Times New Roman"/>
                <w:color w:val="000000"/>
                <w:sz w:val="28"/>
                <w:szCs w:val="28"/>
              </w:rPr>
              <w:lastRenderedPageBreak/>
              <w:t>ской</w:t>
            </w:r>
            <w:proofErr w:type="spellEnd"/>
            <w:r w:rsidRPr="002A7E23">
              <w:rPr>
                <w:rFonts w:ascii="Times New Roman" w:hAnsi="Times New Roman" w:cs="Times New Roman"/>
                <w:color w:val="000000"/>
                <w:sz w:val="28"/>
                <w:szCs w:val="28"/>
              </w:rPr>
              <w:t xml:space="preserve">  деятельности        (сенсорное)</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lastRenderedPageBreak/>
              <w:t>2.2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73</w:t>
            </w:r>
          </w:p>
        </w:tc>
      </w:tr>
      <w:tr w:rsidR="002A7E23" w:rsidRPr="002A7E23" w:rsidTr="00E97B1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 xml:space="preserve">Ознакомление с предметным окружением </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73</w:t>
            </w:r>
          </w:p>
        </w:tc>
      </w:tr>
      <w:tr w:rsidR="002A7E23" w:rsidRPr="002A7E23" w:rsidTr="00E97B1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Ознакомление с социальным миром</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70</w:t>
            </w:r>
          </w:p>
        </w:tc>
      </w:tr>
      <w:tr w:rsidR="002A7E23" w:rsidRPr="002A7E23" w:rsidTr="00E97B1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Ознакомление с миром природы</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2.3</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76</w:t>
            </w:r>
          </w:p>
        </w:tc>
      </w:tr>
      <w:tr w:rsidR="002A7E23" w:rsidRPr="002A7E23" w:rsidTr="00E97B1E">
        <w:tc>
          <w:tcPr>
            <w:tcW w:w="75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73</w:t>
            </w:r>
          </w:p>
        </w:tc>
      </w:tr>
      <w:tr w:rsidR="002A7E23" w:rsidRPr="002A7E23" w:rsidTr="00E97B1E">
        <w:tc>
          <w:tcPr>
            <w:tcW w:w="2365" w:type="dxa"/>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Речевое развитие</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Развитие речи</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2.0</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66</w:t>
            </w:r>
          </w:p>
        </w:tc>
      </w:tr>
      <w:tr w:rsidR="002A7E23" w:rsidRPr="002A7E23" w:rsidTr="00E97B1E">
        <w:tc>
          <w:tcPr>
            <w:tcW w:w="2365" w:type="dxa"/>
            <w:tcBorders>
              <w:top w:val="single" w:sz="4" w:space="0" w:color="auto"/>
              <w:left w:val="single" w:sz="4" w:space="0" w:color="000000" w:themeColor="text1"/>
              <w:bottom w:val="single" w:sz="4" w:space="0" w:color="auto"/>
              <w:right w:val="single" w:sz="4" w:space="0" w:color="000000" w:themeColor="text1"/>
            </w:tcBorders>
          </w:tcPr>
          <w:p w:rsidR="002A7E23" w:rsidRPr="002A7E23" w:rsidRDefault="002A7E23" w:rsidP="002A7E23">
            <w:pPr>
              <w:jc w:val="center"/>
              <w:rPr>
                <w:rFonts w:ascii="Times New Roman" w:hAnsi="Times New Roman" w:cs="Times New Roman"/>
                <w:sz w:val="28"/>
                <w:szCs w:val="28"/>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 xml:space="preserve">Художественная литература </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2.0</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66</w:t>
            </w:r>
          </w:p>
        </w:tc>
      </w:tr>
      <w:tr w:rsidR="002A7E23" w:rsidRPr="002A7E23" w:rsidTr="00E97B1E">
        <w:tc>
          <w:tcPr>
            <w:tcW w:w="75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2.0</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66</w:t>
            </w:r>
          </w:p>
        </w:tc>
      </w:tr>
      <w:tr w:rsidR="002A7E23" w:rsidRPr="002A7E23" w:rsidTr="00E97B1E">
        <w:tc>
          <w:tcPr>
            <w:tcW w:w="2365"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Художественно-эстетическое развитие</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b/>
                <w:color w:val="000000"/>
                <w:sz w:val="28"/>
                <w:szCs w:val="28"/>
              </w:rPr>
            </w:pPr>
            <w:proofErr w:type="spellStart"/>
            <w:r w:rsidRPr="002A7E23">
              <w:rPr>
                <w:rFonts w:ascii="Times New Roman" w:hAnsi="Times New Roman" w:cs="Times New Roman"/>
                <w:sz w:val="28"/>
                <w:szCs w:val="28"/>
              </w:rPr>
              <w:t>Изодеятельност</w:t>
            </w:r>
            <w:proofErr w:type="gramStart"/>
            <w:r w:rsidRPr="002A7E23">
              <w:rPr>
                <w:rFonts w:ascii="Times New Roman" w:hAnsi="Times New Roman" w:cs="Times New Roman"/>
                <w:sz w:val="28"/>
                <w:szCs w:val="28"/>
              </w:rPr>
              <w:t>ь</w:t>
            </w:r>
            <w:proofErr w:type="spellEnd"/>
            <w:r w:rsidRPr="002A7E23">
              <w:rPr>
                <w:rFonts w:ascii="Times New Roman" w:hAnsi="Times New Roman" w:cs="Times New Roman"/>
                <w:sz w:val="28"/>
                <w:szCs w:val="28"/>
              </w:rPr>
              <w:t>(</w:t>
            </w:r>
            <w:proofErr w:type="gramEnd"/>
            <w:r w:rsidRPr="002A7E23">
              <w:rPr>
                <w:rFonts w:ascii="Times New Roman" w:hAnsi="Times New Roman" w:cs="Times New Roman"/>
                <w:sz w:val="28"/>
                <w:szCs w:val="28"/>
              </w:rPr>
              <w:t>рисование + лепка +аппликация =</w:t>
            </w:r>
            <w:proofErr w:type="spellStart"/>
            <w:r w:rsidRPr="002A7E23">
              <w:rPr>
                <w:rFonts w:ascii="Times New Roman" w:hAnsi="Times New Roman" w:cs="Times New Roman"/>
                <w:sz w:val="28"/>
                <w:szCs w:val="28"/>
              </w:rPr>
              <w:t>ср.значение</w:t>
            </w:r>
            <w:proofErr w:type="spellEnd"/>
            <w:r w:rsidRPr="002A7E23">
              <w:rPr>
                <w:rFonts w:ascii="Times New Roman" w:hAnsi="Times New Roman" w:cs="Times New Roman"/>
                <w:sz w:val="28"/>
                <w:szCs w:val="28"/>
              </w:rPr>
              <w:t>)</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73</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color w:val="000000"/>
                <w:sz w:val="28"/>
                <w:szCs w:val="28"/>
              </w:rPr>
              <w:t>Конструктивно-модельная деятельность</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73</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Музыкальная деятельность</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70</w:t>
            </w:r>
          </w:p>
        </w:tc>
      </w:tr>
      <w:tr w:rsidR="002A7E23" w:rsidRPr="002A7E23" w:rsidTr="00E97B1E">
        <w:tc>
          <w:tcPr>
            <w:tcW w:w="75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73</w:t>
            </w:r>
          </w:p>
        </w:tc>
      </w:tr>
      <w:tr w:rsidR="002A7E23" w:rsidRPr="002A7E23" w:rsidTr="00E97B1E">
        <w:tc>
          <w:tcPr>
            <w:tcW w:w="2365"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Физическое</w:t>
            </w:r>
          </w:p>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развитие</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Физическая культура</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70</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eastAsiaTheme="minorHAnsi" w:hAnsi="Times New Roman" w:cs="Times New Roman"/>
                <w:sz w:val="28"/>
                <w:szCs w:val="28"/>
                <w:lang w:eastAsia="en-US"/>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Формирование основ ЗОЖ</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2.1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70</w:t>
            </w:r>
          </w:p>
        </w:tc>
      </w:tr>
      <w:tr w:rsidR="002A7E23" w:rsidRPr="002A7E23" w:rsidTr="00E97B1E">
        <w:tc>
          <w:tcPr>
            <w:tcW w:w="75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70</w:t>
            </w:r>
          </w:p>
        </w:tc>
      </w:tr>
      <w:tr w:rsidR="002A7E23" w:rsidRPr="002A7E23" w:rsidTr="00E97B1E">
        <w:tc>
          <w:tcPr>
            <w:tcW w:w="2365" w:type="dxa"/>
            <w:vMerge w:val="restart"/>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autoSpaceDE w:val="0"/>
              <w:autoSpaceDN w:val="0"/>
              <w:adjustRightInd w:val="0"/>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Социально-коммуникативное развитие</w:t>
            </w: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Социализация, развитие общения, нравственное воспитание</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1.9</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63</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Ребенок в семье и сообществе</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73</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Самообслуживание, самостоятельность, трудовое воспитание</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70</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Формирование основ безопасной жизнедеятельности (ОБЖ)</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2.2</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73</w:t>
            </w:r>
          </w:p>
        </w:tc>
      </w:tr>
      <w:tr w:rsidR="002A7E23" w:rsidRPr="002A7E23" w:rsidTr="00E97B1E">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2A7E23" w:rsidRPr="002A7E23" w:rsidRDefault="002A7E23" w:rsidP="002A7E23">
            <w:pPr>
              <w:rPr>
                <w:rFonts w:ascii="Times New Roman" w:hAnsi="Times New Roman" w:cs="Times New Roman"/>
                <w:color w:val="000000"/>
                <w:sz w:val="28"/>
                <w:szCs w:val="28"/>
              </w:rPr>
            </w:pPr>
          </w:p>
        </w:tc>
        <w:tc>
          <w:tcPr>
            <w:tcW w:w="5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autoSpaceDE w:val="0"/>
              <w:autoSpaceDN w:val="0"/>
              <w:adjustRightInd w:val="0"/>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Формирование  и  закрепление знаний  безопасности дорожного движения (ПДД)</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tabs>
                <w:tab w:val="left" w:pos="566"/>
              </w:tabs>
              <w:rPr>
                <w:rFonts w:ascii="Times New Roman" w:hAnsi="Times New Roman" w:cs="Times New Roman"/>
                <w:sz w:val="28"/>
                <w:szCs w:val="28"/>
                <w:lang w:eastAsia="en-US"/>
              </w:rPr>
            </w:pPr>
            <w:r w:rsidRPr="002A7E23">
              <w:rPr>
                <w:rFonts w:ascii="Times New Roman" w:hAnsi="Times New Roman" w:cs="Times New Roman"/>
                <w:sz w:val="28"/>
                <w:szCs w:val="28"/>
                <w:lang w:eastAsia="en-US"/>
              </w:rPr>
              <w:t>2.1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sz w:val="28"/>
                <w:szCs w:val="28"/>
              </w:rPr>
            </w:pPr>
            <w:r w:rsidRPr="002A7E23">
              <w:rPr>
                <w:rFonts w:ascii="Times New Roman" w:hAnsi="Times New Roman" w:cs="Times New Roman"/>
                <w:sz w:val="28"/>
                <w:szCs w:val="28"/>
              </w:rPr>
              <w:t>70</w:t>
            </w:r>
          </w:p>
        </w:tc>
      </w:tr>
      <w:tr w:rsidR="002A7E23" w:rsidRPr="002A7E23" w:rsidTr="00E97B1E">
        <w:tc>
          <w:tcPr>
            <w:tcW w:w="75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70</w:t>
            </w:r>
          </w:p>
        </w:tc>
      </w:tr>
      <w:tr w:rsidR="002A7E23" w:rsidRPr="002A7E23" w:rsidTr="00E97B1E">
        <w:tc>
          <w:tcPr>
            <w:tcW w:w="75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Итоговый результат</w:t>
            </w:r>
          </w:p>
        </w:tc>
        <w:tc>
          <w:tcPr>
            <w:tcW w:w="1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2.1</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7E23" w:rsidRPr="002A7E23" w:rsidRDefault="002A7E23" w:rsidP="002A7E23">
            <w:pPr>
              <w:jc w:val="center"/>
              <w:rPr>
                <w:rFonts w:ascii="Times New Roman" w:hAnsi="Times New Roman" w:cs="Times New Roman"/>
                <w:b/>
                <w:sz w:val="28"/>
                <w:szCs w:val="28"/>
              </w:rPr>
            </w:pPr>
            <w:r w:rsidRPr="002A7E23">
              <w:rPr>
                <w:rFonts w:ascii="Times New Roman" w:hAnsi="Times New Roman" w:cs="Times New Roman"/>
                <w:b/>
                <w:sz w:val="28"/>
                <w:szCs w:val="28"/>
              </w:rPr>
              <w:t>70</w:t>
            </w:r>
          </w:p>
        </w:tc>
      </w:tr>
    </w:tbl>
    <w:p w:rsidR="00E55F4C" w:rsidRPr="00B0211E" w:rsidRDefault="00E55F4C" w:rsidP="002A7E23">
      <w:pPr>
        <w:spacing w:after="0" w:line="240" w:lineRule="auto"/>
        <w:jc w:val="both"/>
        <w:rPr>
          <w:rFonts w:ascii="Times New Roman" w:hAnsi="Times New Roman"/>
          <w:sz w:val="28"/>
          <w:szCs w:val="28"/>
        </w:rPr>
      </w:pPr>
    </w:p>
    <w:p w:rsidR="00B0211E" w:rsidRPr="00B0211E" w:rsidRDefault="00B0211E" w:rsidP="00B0211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B0211E">
        <w:rPr>
          <w:rFonts w:ascii="Times New Roman" w:eastAsia="Times New Roman" w:hAnsi="Times New Roman" w:cs="Times New Roman"/>
          <w:b/>
          <w:color w:val="000000"/>
          <w:sz w:val="28"/>
          <w:szCs w:val="28"/>
        </w:rPr>
        <w:tab/>
        <w:t>Социально-коммуникативное развитие</w:t>
      </w:r>
      <w:r w:rsidRPr="00B0211E">
        <w:rPr>
          <w:rFonts w:ascii="Times New Roman" w:eastAsia="Times New Roman" w:hAnsi="Times New Roman" w:cs="Times New Roman"/>
          <w:color w:val="000000"/>
          <w:sz w:val="28"/>
          <w:szCs w:val="28"/>
        </w:rPr>
        <w:t xml:space="preserve">. </w:t>
      </w:r>
      <w:r w:rsidRPr="00B0211E">
        <w:rPr>
          <w:rFonts w:ascii="Times New Roman" w:eastAsia="Times New Roman" w:hAnsi="Times New Roman" w:cs="Times New Roman"/>
          <w:bCs/>
          <w:color w:val="000000"/>
          <w:sz w:val="28"/>
          <w:szCs w:val="28"/>
        </w:rPr>
        <w:t xml:space="preserve"> </w:t>
      </w:r>
      <w:r w:rsidRPr="00B0211E">
        <w:rPr>
          <w:rFonts w:ascii="Times New Roman" w:eastAsia="Times New Roman" w:hAnsi="Times New Roman" w:cs="Times New Roman"/>
          <w:color w:val="000000"/>
          <w:sz w:val="28"/>
          <w:szCs w:val="28"/>
        </w:rPr>
        <w:t xml:space="preserve">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Задачи социально-коммуникативного развития: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усвоение норм и ценностей, принятых в обществе, включая моральные нравственные ценности;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общения и взаимодействия ребенка </w:t>
      </w:r>
      <w:proofErr w:type="gramStart"/>
      <w:r w:rsidRPr="00B0211E">
        <w:rPr>
          <w:rFonts w:ascii="Times New Roman" w:hAnsi="Times New Roman" w:cs="Times New Roman"/>
          <w:color w:val="000000"/>
          <w:sz w:val="28"/>
          <w:szCs w:val="28"/>
        </w:rPr>
        <w:t>со</w:t>
      </w:r>
      <w:proofErr w:type="gramEnd"/>
      <w:r w:rsidRPr="00B0211E">
        <w:rPr>
          <w:rFonts w:ascii="Times New Roman" w:hAnsi="Times New Roman" w:cs="Times New Roman"/>
          <w:color w:val="000000"/>
          <w:sz w:val="28"/>
          <w:szCs w:val="28"/>
        </w:rPr>
        <w:t xml:space="preserve"> взрослыми и сверстниками;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развитие социального и эмоционального интеллекта, эмоциональной отзывчивости, сопереживания;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формирование готовности к совместной деятельности со сверстниками;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формирование уважительного отношения и чувства принадлежности к своей семье и к сообществу детей и взрослых в Организации;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формирование позитивных установок к различным видам труда и творчества; формирование основ безопасного поведения в быту, социуме, природе.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lastRenderedPageBreak/>
        <w:t xml:space="preserve">Работа по реализации образовательной области «Социально-коммуникативное развитие» была направлена </w:t>
      </w:r>
      <w:proofErr w:type="gramStart"/>
      <w:r w:rsidRPr="00B0211E">
        <w:rPr>
          <w:rFonts w:ascii="Times New Roman" w:hAnsi="Times New Roman" w:cs="Times New Roman"/>
          <w:sz w:val="28"/>
          <w:szCs w:val="28"/>
        </w:rPr>
        <w:t>на</w:t>
      </w:r>
      <w:proofErr w:type="gramEnd"/>
      <w:r w:rsidRPr="00B0211E">
        <w:rPr>
          <w:rFonts w:ascii="Times New Roman" w:hAnsi="Times New Roman" w:cs="Times New Roman"/>
          <w:sz w:val="28"/>
          <w:szCs w:val="28"/>
        </w:rPr>
        <w:t xml:space="preserve">: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1. Освоение первоначальных представлений социального характера и включения детей в систему социальных отношений с помощью решения следующих задач: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развитие игровой деятельности детей;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приобщение к элементарным общепринятым нормам и правилам взаимоотношения со сверстниками и взрослыми (в том числе моральным);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формирование гендерной, семейной, гражданской принадлежности, патриотических чувств, чувства принадлежности к мировому сообществу.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2. Формирование основ безопасности собственной жизнедеятельности и формирования предпосылок экологического сознания (безопасности окружающего мира):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формирование представлений об опасных для человека и окружающего мира природы ситуациях и способах поведения в них;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приобщение к правилам безопасного для человека и окружающего мира природы поведения;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передача детям знаний о правилах безопасности дорожного движения в качестве пешехода и пассажира транспортного средства;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формирование осторожного и осмотрительного отношения к потенциально опасным для человека и окружающего мира природы ситуациям.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3. Достижение цели формирования положительного отношения к труду через решение следующих задач: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развитие трудовой деятельности;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воспитание ценностного отношения к собственному труду, труду других людей и его результатам;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формирование первичных представлений о труде взрослых, его роли в обществе и жизни каждого человека.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В детском саду дети регулярно выполняли различные виды работ: коллективная уборка группы, стирка кукольного белья, мытье строительного материала, разные виды дежурства, труд в природе.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Дети в игре и в быту стремились подражать взрослым, охотно принимали на себя роли массажиста, водолаза, окулиста, спасателя и других знакомых им профессий. Успешно выполняли несложные обязанности по обслуживанию коллектива, обладают элементарной ответственностью за порученное дело, преодолевают небольшие трудности в работе.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В детском саду имеются возможности для наиболее рациональной организации бытового труда взрослых с помощью различных путей: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1. Непосредственной организации совместной деятельности детей и взрослых.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2. Показа детям разнообразного труда взрослых и объяснение его назначения.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Тем самым формируется у детей положительное отношение к труду. При ознакомлении детей с трудом взрослых использовались иллюстрации различных профессий, орудий и продуктов труда, дидактические игры типа </w:t>
      </w:r>
      <w:r w:rsidRPr="00B0211E">
        <w:rPr>
          <w:rFonts w:ascii="Times New Roman" w:hAnsi="Times New Roman" w:cs="Times New Roman"/>
          <w:sz w:val="28"/>
          <w:szCs w:val="28"/>
        </w:rPr>
        <w:lastRenderedPageBreak/>
        <w:t xml:space="preserve">«Подбери пару», «Играем в профессии» и др. Дети в группах рассматривали тематические презентации. Воспитатели в своей работе активно использовали литературу с рассказами о профессиях и труде взрослых.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Проводились беседы, наблюдения за трудом взрослых.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Хозяйственно-бытовой труд был разнообразен по своему содержанию: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color w:val="000000"/>
          <w:sz w:val="28"/>
          <w:szCs w:val="28"/>
        </w:rPr>
        <w:t>хозяйственно-бытовой труд был разнообразен по своему содержанию</w:t>
      </w:r>
    </w:p>
    <w:p w:rsidR="00B0211E" w:rsidRPr="00B0211E" w:rsidRDefault="00B0211E" w:rsidP="00B0211E">
      <w:pPr>
        <w:spacing w:after="0"/>
        <w:jc w:val="both"/>
        <w:rPr>
          <w:rFonts w:ascii="Times New Roman" w:hAnsi="Times New Roman" w:cs="Times New Roman"/>
          <w:sz w:val="28"/>
          <w:szCs w:val="28"/>
        </w:rPr>
      </w:pPr>
      <w:r w:rsidRPr="00B0211E">
        <w:rPr>
          <w:rFonts w:ascii="Times New Roman" w:hAnsi="Times New Roman" w:cs="Times New Roman"/>
          <w:sz w:val="28"/>
          <w:szCs w:val="28"/>
        </w:rPr>
        <w:t>- это труд как в детском саду</w:t>
      </w:r>
      <w:proofErr w:type="gramStart"/>
      <w:r w:rsidRPr="00B0211E">
        <w:rPr>
          <w:rFonts w:ascii="Times New Roman" w:hAnsi="Times New Roman" w:cs="Times New Roman"/>
          <w:sz w:val="28"/>
          <w:szCs w:val="28"/>
        </w:rPr>
        <w:t xml:space="preserve"> ,</w:t>
      </w:r>
      <w:proofErr w:type="gramEnd"/>
      <w:r w:rsidRPr="00B0211E">
        <w:rPr>
          <w:rFonts w:ascii="Times New Roman" w:hAnsi="Times New Roman" w:cs="Times New Roman"/>
          <w:sz w:val="28"/>
          <w:szCs w:val="28"/>
        </w:rPr>
        <w:t xml:space="preserve"> так и на участке детского сада</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-Наведение порядка в групповой, раздевальной, умывальной и спальной комнатах.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-Поручения, дежурства, коллективный труд.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proofErr w:type="gramStart"/>
      <w:r w:rsidRPr="00B0211E">
        <w:rPr>
          <w:rFonts w:ascii="Times New Roman" w:hAnsi="Times New Roman" w:cs="Times New Roman"/>
          <w:sz w:val="28"/>
          <w:szCs w:val="28"/>
        </w:rPr>
        <w:t xml:space="preserve">- Хозяйственно-бытового труд на участке: наведение порядка в беседке (весной, летом, осенью подметали пол вениками, зимой – очищали от снега лопатами; осенью – уборка листвы, летом – перекопка песка). </w:t>
      </w:r>
      <w:proofErr w:type="gramEnd"/>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Труд в природе: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Сезонные работы на огороде; уход за растениями в группе.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Ручной труд: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 Изготовление предметов своими руками, где дети проявляли фантазию, творчество.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Развитие социальных представлений о мире людей, нормах взаимоотношений с взрослыми и сверстниками дошкольников осуществлялось также через этические беседы, «Уроки вежливости», художественную литературу. Дети знакомились с понятиями «добро», «дружба», «взаимопомощь» и т.д.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Формированию навыков культуры общения способствовала «Азбука общения», проводимая еженедельно педагогом-психологом со старшими дошкольниками, тесное сотрудничество с родителями по данной проблеме (через индивидуальные беседы, оформление наглядного материала).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В дошкольном учреждении уделяется большое внимание патриотическому воспитанию. Накануне 9 мая был проведен месячник, посвященный Дню Победы. В ходе месячника с детьми проведены экскурсии в парк к памятникам; «Пусть всегда будет мир»; были проведены тематические занятия, викторины, конкурс рисунков на асфальте «Мы рисуем мир». Воспитанники ДОУ ежегодно принимают участие в сельских мероприятиях, посвященных Дню Победы.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Задачи безопасности жизнедеятельности детей решаются во всех видах детской деятельности, в различных формах обучения детей. В групповых пространствах имеются: сборники иллюстраций с ситуациями, картинный материал, информационно-методическое оснащение: методические сборники, циклы тематических занятий с детьми по </w:t>
      </w:r>
      <w:proofErr w:type="spellStart"/>
      <w:r w:rsidRPr="00B0211E">
        <w:rPr>
          <w:rFonts w:ascii="Times New Roman" w:hAnsi="Times New Roman" w:cs="Times New Roman"/>
          <w:sz w:val="28"/>
          <w:szCs w:val="28"/>
        </w:rPr>
        <w:t>валеологии</w:t>
      </w:r>
      <w:proofErr w:type="spellEnd"/>
      <w:r w:rsidRPr="00B0211E">
        <w:rPr>
          <w:rFonts w:ascii="Times New Roman" w:hAnsi="Times New Roman" w:cs="Times New Roman"/>
          <w:sz w:val="28"/>
          <w:szCs w:val="28"/>
        </w:rPr>
        <w:t xml:space="preserve"> и безопасности. Элементы </w:t>
      </w:r>
      <w:proofErr w:type="spellStart"/>
      <w:r w:rsidRPr="00B0211E">
        <w:rPr>
          <w:rFonts w:ascii="Times New Roman" w:hAnsi="Times New Roman" w:cs="Times New Roman"/>
          <w:sz w:val="28"/>
          <w:szCs w:val="28"/>
        </w:rPr>
        <w:t>здоровьесбережения</w:t>
      </w:r>
      <w:proofErr w:type="spellEnd"/>
      <w:r w:rsidRPr="00B0211E">
        <w:rPr>
          <w:rFonts w:ascii="Times New Roman" w:hAnsi="Times New Roman" w:cs="Times New Roman"/>
          <w:sz w:val="28"/>
          <w:szCs w:val="28"/>
        </w:rPr>
        <w:t xml:space="preserve"> включены в каждый вид детской деятельности независимо от формы организации и возраста детей. Проводимые мероприятия, включая ознакомление с «Правилами дорожного движения», основами «Пожарной безопасности», помогают дошкольникам в повседневной жизни, повышают уверенность в адекватной реакции при </w:t>
      </w:r>
      <w:r w:rsidRPr="00B0211E">
        <w:rPr>
          <w:rFonts w:ascii="Times New Roman" w:hAnsi="Times New Roman" w:cs="Times New Roman"/>
          <w:sz w:val="28"/>
          <w:szCs w:val="28"/>
        </w:rPr>
        <w:lastRenderedPageBreak/>
        <w:t xml:space="preserve">экстремальных ситуациях. Проводились мероприятия: «Азбуку дорожную детям знать положено», «Знаки дорожные помни всегда». </w:t>
      </w:r>
    </w:p>
    <w:p w:rsidR="00B0211E" w:rsidRPr="00B0211E" w:rsidRDefault="00B0211E" w:rsidP="00B0211E">
      <w:pPr>
        <w:autoSpaceDE w:val="0"/>
        <w:autoSpaceDN w:val="0"/>
        <w:adjustRightInd w:val="0"/>
        <w:spacing w:after="0" w:line="240" w:lineRule="auto"/>
        <w:jc w:val="both"/>
        <w:rPr>
          <w:rFonts w:ascii="Times New Roman" w:eastAsia="Times New Roman" w:hAnsi="Times New Roman" w:cs="Times New Roman"/>
          <w:sz w:val="28"/>
          <w:szCs w:val="28"/>
        </w:rPr>
      </w:pPr>
      <w:r w:rsidRPr="00B0211E">
        <w:rPr>
          <w:rFonts w:ascii="Times New Roman" w:hAnsi="Times New Roman" w:cs="Times New Roman"/>
          <w:sz w:val="28"/>
          <w:szCs w:val="28"/>
        </w:rPr>
        <w:t>Вся работа по социально-коммуникативному развитию велась на диагностической основе. По результатам диагностики наблюдается положительная динамика качественного овладения детьми данного раздела программы.</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eastAsia="Times New Roman" w:hAnsi="Times New Roman" w:cs="Times New Roman"/>
          <w:b/>
          <w:color w:val="000000"/>
          <w:sz w:val="28"/>
          <w:szCs w:val="28"/>
        </w:rPr>
        <w:t xml:space="preserve">Вывод: </w:t>
      </w:r>
      <w:r w:rsidRPr="00B0211E">
        <w:rPr>
          <w:rFonts w:ascii="Times New Roman" w:hAnsi="Times New Roman" w:cs="Times New Roman"/>
          <w:color w:val="000000"/>
          <w:sz w:val="28"/>
          <w:szCs w:val="28"/>
        </w:rPr>
        <w:t xml:space="preserve">работа по социально - коммуникативному развитию в ДОУ ведется планомерно и целенаправленно, диагностические данные свидетельствуют о положительной динамике этой деятельности. Однако наряду с положительными результатами имеются определенные затруднения. Педагоги отмечают, что в поступках детей, наблюдаются проявления негативного, равнодушного поведения по отношению к другим (сверстникам, малышам, близким взрослым). Хотя дети имеют представления о правилах культуры поведения и общения, привычка самостоятельно следовать им не сложилась. Дети испытывают трудности в общении и взаимодействии со сверстниками, связанные с неумением или нежеланием учитывать интересы и позицию партнеров, найти взаимопонимание. Поведение детей неустойчиво, ситуативное, часто определяется непосредственными побуждениями. Наша задача состоит в том, чтобы из стен детского сада вышли воспитанники не только с определенным запасом знаний, умений и навыков, но и самостоятельные, обладающие определенным набором нравственных качеств, необходимых для дальнейшей жизни.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Перспектива работы: </w:t>
      </w:r>
    </w:p>
    <w:p w:rsidR="00B0211E" w:rsidRPr="00B0211E" w:rsidRDefault="00B0211E" w:rsidP="00B0211E">
      <w:pPr>
        <w:autoSpaceDE w:val="0"/>
        <w:autoSpaceDN w:val="0"/>
        <w:adjustRightInd w:val="0"/>
        <w:spacing w:after="49"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совершенствование предметно-развивающей среды для игровой и познавательной деятельности в соответствии с возрастными и гендерными потребностями детей;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более активное внедрение ИКТ технологий в образовательный процесс.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shd w:val="clear" w:color="auto" w:fill="FFFFFF"/>
        </w:rPr>
      </w:pPr>
      <w:r w:rsidRPr="00B0211E">
        <w:rPr>
          <w:rFonts w:ascii="Times New Roman" w:eastAsia="Times New Roman" w:hAnsi="Times New Roman" w:cs="Times New Roman"/>
          <w:b/>
          <w:bCs/>
          <w:sz w:val="28"/>
          <w:szCs w:val="28"/>
        </w:rPr>
        <w:t xml:space="preserve">Познавательное развитие. </w:t>
      </w:r>
      <w:r w:rsidRPr="00B0211E">
        <w:rPr>
          <w:rFonts w:ascii="Times New Roman" w:eastAsia="Times New Roman" w:hAnsi="Times New Roman" w:cs="Times New Roman"/>
          <w:bCs/>
          <w:sz w:val="28"/>
          <w:szCs w:val="28"/>
        </w:rPr>
        <w:t xml:space="preserve">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eastAsia="Times New Roman" w:hAnsi="Times New Roman" w:cs="Times New Roman"/>
          <w:color w:val="000000"/>
          <w:sz w:val="28"/>
          <w:szCs w:val="28"/>
        </w:rPr>
        <w:t xml:space="preserve"> </w:t>
      </w:r>
      <w:r w:rsidRPr="00B0211E">
        <w:rPr>
          <w:rFonts w:ascii="Times New Roman" w:hAnsi="Times New Roman" w:cs="Times New Roman"/>
          <w:color w:val="000000"/>
          <w:sz w:val="24"/>
          <w:szCs w:val="24"/>
        </w:rPr>
        <w:t xml:space="preserve"> </w:t>
      </w:r>
      <w:r w:rsidRPr="00B0211E">
        <w:rPr>
          <w:rFonts w:ascii="Times New Roman" w:hAnsi="Times New Roman" w:cs="Times New Roman"/>
          <w:color w:val="000000"/>
          <w:sz w:val="28"/>
          <w:szCs w:val="28"/>
        </w:rPr>
        <w:t xml:space="preserve">Задачи познавательного развития по ФГОС </w:t>
      </w:r>
      <w:proofErr w:type="gramStart"/>
      <w:r w:rsidRPr="00B0211E">
        <w:rPr>
          <w:rFonts w:ascii="Times New Roman" w:hAnsi="Times New Roman" w:cs="Times New Roman"/>
          <w:color w:val="000000"/>
          <w:sz w:val="28"/>
          <w:szCs w:val="28"/>
        </w:rPr>
        <w:t>ДО</w:t>
      </w:r>
      <w:proofErr w:type="gramEnd"/>
      <w:r w:rsidRPr="00B0211E">
        <w:rPr>
          <w:rFonts w:ascii="Times New Roman" w:hAnsi="Times New Roman" w:cs="Times New Roman"/>
          <w:color w:val="000000"/>
          <w:sz w:val="28"/>
          <w:szCs w:val="28"/>
        </w:rPr>
        <w:t xml:space="preserve">: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интересов детей, любознательности и познавательной мотивации;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формирование познавательных действий, становление сознания;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воображения и творческой активности;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формирование первичных представлений о себе, других людях;</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eastAsia="Times New Roman" w:hAnsi="Times New Roman" w:cs="Times New Roman"/>
          <w:color w:val="000000"/>
          <w:sz w:val="28"/>
          <w:szCs w:val="28"/>
        </w:rPr>
        <w:t xml:space="preserve"> </w:t>
      </w:r>
      <w:r w:rsidRPr="00B0211E">
        <w:rPr>
          <w:rFonts w:ascii="Times New Roman" w:hAnsi="Times New Roman" w:cs="Times New Roman"/>
          <w:color w:val="000000"/>
          <w:sz w:val="28"/>
          <w:szCs w:val="28"/>
        </w:rPr>
        <w:t xml:space="preserve"> </w:t>
      </w:r>
      <w:proofErr w:type="gramStart"/>
      <w:r w:rsidRPr="00B0211E">
        <w:rPr>
          <w:rFonts w:ascii="Times New Roman" w:hAnsi="Times New Roman" w:cs="Times New Roman"/>
          <w:color w:val="000000"/>
          <w:sz w:val="28"/>
          <w:szCs w:val="28"/>
        </w:rPr>
        <w:t xml:space="preserve">формирование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формирование представлений о малой родине и Отечестве; представления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Работа по реализации образовательной области «Познание» была направлена на достижение целей развития у детей познавательных интересов, интеллектуального развития детей через решение следующих задач: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lastRenderedPageBreak/>
        <w:t xml:space="preserve">- сенсорное развитие;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познавательно-исследовательской и продуктивной (конструктивной) деятельности;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формирование элементарных математических представлений;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формирование целостной картины мира, расширение кругозора детей.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Содержание образовательной области «Познавательное развитие» направлено на достижение целей развития у детей познавательных интересов, интеллектуального развития детей через решение следующих задач: сенсорное развитие, развитие познавательно-исследовательской, формирование элементарных математических представлений, формирование целостной картины мира, расширение кругозора детей.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B0211E">
        <w:rPr>
          <w:rFonts w:ascii="Times New Roman" w:hAnsi="Times New Roman" w:cs="Times New Roman"/>
          <w:color w:val="000000"/>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B0211E">
        <w:rPr>
          <w:rFonts w:ascii="Times New Roman" w:hAnsi="Times New Roman" w:cs="Times New Roman"/>
          <w:color w:val="000000"/>
          <w:sz w:val="28"/>
          <w:szCs w:val="28"/>
        </w:rPr>
        <w:t xml:space="preserve"> </w:t>
      </w:r>
      <w:proofErr w:type="gramStart"/>
      <w:r w:rsidRPr="00B0211E">
        <w:rPr>
          <w:rFonts w:ascii="Times New Roman" w:hAnsi="Times New Roman" w:cs="Times New Roman"/>
          <w:color w:val="000000"/>
          <w:sz w:val="28"/>
          <w:szCs w:val="28"/>
        </w:rPr>
        <w:t>общем</w:t>
      </w:r>
      <w:proofErr w:type="gramEnd"/>
      <w:r w:rsidRPr="00B0211E">
        <w:rPr>
          <w:rFonts w:ascii="Times New Roman" w:hAnsi="Times New Roman" w:cs="Times New Roman"/>
          <w:color w:val="000000"/>
          <w:sz w:val="28"/>
          <w:szCs w:val="28"/>
        </w:rPr>
        <w:t xml:space="preserve"> доме людей, об особенностях ее природы, многообразии стран и народов мира.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Педагоги в своей деятельности использовали разнообразные формы организации детской деятельности, с целью развития познавательных способностей дошкольников: образовательную деятельность, решение проблемных ситуаций, чтение художественной литературы, экспериментальную и продуктивную деятельность, культурно - досуговую деятельность, экологические экскурсии и походы, работу на экологической тропе, труд в природе, праздники и развлечения.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b/>
          <w:bCs/>
          <w:color w:val="000000"/>
          <w:sz w:val="28"/>
          <w:szCs w:val="28"/>
        </w:rPr>
        <w:t xml:space="preserve">Формирование элементарных математических представлений.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В рамках образовательной области «Познавательное развитие» закладываются основы элементарных математических представлений, развивается математическое, логическое мышление, математическая речь, воспитывается ценностное отношение к математическим знаниям и умениям.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Процесс формирования элементарных математических представлений в нашем ДОУ осуществляется под руководством педагогов в результате систематически проводимой работы в организованной образовательной деятельности, совместной деятельности ребенка </w:t>
      </w:r>
      <w:proofErr w:type="gramStart"/>
      <w:r w:rsidRPr="00B0211E">
        <w:rPr>
          <w:rFonts w:ascii="Times New Roman" w:hAnsi="Times New Roman" w:cs="Times New Roman"/>
          <w:color w:val="000000"/>
          <w:sz w:val="28"/>
          <w:szCs w:val="28"/>
        </w:rPr>
        <w:t>со</w:t>
      </w:r>
      <w:proofErr w:type="gramEnd"/>
      <w:r w:rsidRPr="00B0211E">
        <w:rPr>
          <w:rFonts w:ascii="Times New Roman" w:hAnsi="Times New Roman" w:cs="Times New Roman"/>
          <w:color w:val="000000"/>
          <w:sz w:val="28"/>
          <w:szCs w:val="28"/>
        </w:rPr>
        <w:t xml:space="preserve"> взрослым в ходе режимных моментов, в той деятельности, которая наилучшим образом этому способствует: экскурсии, ознакомление с литературными произведениями и малыми фольклорными формами, игры с природным материалом, игровые упражнения с сенсорными эталонами, бытовыми предметами, конструктивные и дидактические, логические игры, творческие игровые задания, направленных на ознакомление детей с количественными, </w:t>
      </w:r>
      <w:r w:rsidRPr="00B0211E">
        <w:rPr>
          <w:rFonts w:ascii="Times New Roman" w:hAnsi="Times New Roman" w:cs="Times New Roman"/>
          <w:color w:val="000000"/>
          <w:sz w:val="28"/>
          <w:szCs w:val="28"/>
        </w:rPr>
        <w:lastRenderedPageBreak/>
        <w:t xml:space="preserve">пространственными и временными отношениями с помощью разнообразных средств.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В развитии элементарно-математических представлений педагог настраивают детей на сотрудничество, начинают ведение нового материала с постановки проблемы,   </w:t>
      </w:r>
      <w:proofErr w:type="gramStart"/>
      <w:r w:rsidRPr="00B0211E">
        <w:rPr>
          <w:rFonts w:ascii="Times New Roman" w:hAnsi="Times New Roman" w:cs="Times New Roman"/>
          <w:sz w:val="28"/>
          <w:szCs w:val="28"/>
        </w:rPr>
        <w:t>участвуют в диалоге участвуют</w:t>
      </w:r>
      <w:proofErr w:type="gramEnd"/>
      <w:r w:rsidRPr="00B0211E">
        <w:rPr>
          <w:rFonts w:ascii="Times New Roman" w:hAnsi="Times New Roman" w:cs="Times New Roman"/>
          <w:sz w:val="28"/>
          <w:szCs w:val="28"/>
        </w:rPr>
        <w:t xml:space="preserve"> в диалоге наравне с детьми, используют на занятиях драматизацию, как средство обсуждения проблемы с разных точек зрения. Широко используются разнообразные математические игры: головоломки, дидактические игры, настольно-печатные, лото.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С младшими детьми воспитатели начинали работу с самого простого: с </w:t>
      </w:r>
      <w:proofErr w:type="spellStart"/>
      <w:r w:rsidRPr="00B0211E">
        <w:rPr>
          <w:rFonts w:ascii="Times New Roman" w:hAnsi="Times New Roman" w:cs="Times New Roman"/>
          <w:color w:val="000000"/>
          <w:sz w:val="28"/>
          <w:szCs w:val="28"/>
        </w:rPr>
        <w:t>сенсорики</w:t>
      </w:r>
      <w:proofErr w:type="spellEnd"/>
      <w:r w:rsidRPr="00B0211E">
        <w:rPr>
          <w:rFonts w:ascii="Times New Roman" w:hAnsi="Times New Roman" w:cs="Times New Roman"/>
          <w:color w:val="000000"/>
          <w:sz w:val="28"/>
          <w:szCs w:val="28"/>
        </w:rPr>
        <w:t xml:space="preserve">, классификации, </w:t>
      </w:r>
      <w:proofErr w:type="spellStart"/>
      <w:r w:rsidRPr="00B0211E">
        <w:rPr>
          <w:rFonts w:ascii="Times New Roman" w:hAnsi="Times New Roman" w:cs="Times New Roman"/>
          <w:color w:val="000000"/>
          <w:sz w:val="28"/>
          <w:szCs w:val="28"/>
        </w:rPr>
        <w:t>сериации</w:t>
      </w:r>
      <w:proofErr w:type="spellEnd"/>
      <w:r w:rsidRPr="00B0211E">
        <w:rPr>
          <w:rFonts w:ascii="Times New Roman" w:hAnsi="Times New Roman" w:cs="Times New Roman"/>
          <w:color w:val="000000"/>
          <w:sz w:val="28"/>
          <w:szCs w:val="28"/>
        </w:rPr>
        <w:t xml:space="preserve"> предметов по разным признакам. Чрезвычайно важный момент в их работе - это эмоциональный фон. Педагоги успешно справлялись с этим за счет продуманной мотивации. Вся работа в течение года проводилась на хорошем методическом уровне, строилась в занимательной игровой форме. С детьми среднего возраста включали математическое содержание в контекст разнообразной продуктивной деятельности детей, использовали математические игры, повышали мотивацию посредством создания информативных образов. С детьми старшей группы совершенствовали навыки обработки информации, умения сравнивать, классифицировать, устанавливать причинно-следственные зависимости, отражать обратимость и необратимости процессов. При такой системе дети проявляли высокую познавательную активность, исследуя предметы, их свойства и качества, дети пользовались разнообразными обследовательскими действиями; научились группировать объекты по цвету, форме величине, назначению, количеству; составлять целое из 4-6 частей; осваивали счет. Дети усваивали представления о числе, как точке числовой прямой, отрицательных числах, измерении, сохранении количества и т.д.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Работая творчески с детьми подготовительной группы, воспитатели в течение года формировали у них систему элементарных представлений, предпосылки математического мышления и отдельных логических структур, необходимых для овладения математикой в школе и общего умственного развития. Педагоги использовали методы и приемы обучения, стимулирующие познавательную активность детей, наводя на поиск нестандартных решений. Познавательный материал не давался детям в готовом виде, а постигался путем самостоятельного анализа, выявления существенных признаков. Этому способствовало создание развивающей среды в группе, предполагающей разнообразное самостоятельное экспериментирование детей. Воспитатели расширяли активный и пассивный словарь детей, вводя в него математические термины, формируя навыки учебной деятельности, используя современные формы организации обучения, такие как, организация сотрудничества с детьми, поиск решений поставленных задач совместно </w:t>
      </w:r>
      <w:proofErr w:type="gramStart"/>
      <w:r w:rsidRPr="00B0211E">
        <w:rPr>
          <w:rFonts w:ascii="Times New Roman" w:hAnsi="Times New Roman" w:cs="Times New Roman"/>
          <w:color w:val="000000"/>
          <w:sz w:val="28"/>
          <w:szCs w:val="28"/>
        </w:rPr>
        <w:t>со</w:t>
      </w:r>
      <w:proofErr w:type="gramEnd"/>
      <w:r w:rsidRPr="00B0211E">
        <w:rPr>
          <w:rFonts w:ascii="Times New Roman" w:hAnsi="Times New Roman" w:cs="Times New Roman"/>
          <w:color w:val="000000"/>
          <w:sz w:val="28"/>
          <w:szCs w:val="28"/>
        </w:rPr>
        <w:t xml:space="preserve"> взрослыми и сверстниками. На занятиях по математике воспитатели использовали разнообразный дидактический </w:t>
      </w:r>
      <w:r w:rsidRPr="00B0211E">
        <w:rPr>
          <w:rFonts w:ascii="Times New Roman" w:hAnsi="Times New Roman" w:cs="Times New Roman"/>
          <w:color w:val="000000"/>
          <w:sz w:val="28"/>
          <w:szCs w:val="28"/>
        </w:rPr>
        <w:lastRenderedPageBreak/>
        <w:t xml:space="preserve">материал, развивающий игры </w:t>
      </w:r>
      <w:proofErr w:type="spellStart"/>
      <w:r w:rsidRPr="00B0211E">
        <w:rPr>
          <w:rFonts w:ascii="Times New Roman" w:hAnsi="Times New Roman" w:cs="Times New Roman"/>
          <w:color w:val="000000"/>
          <w:sz w:val="28"/>
          <w:szCs w:val="28"/>
        </w:rPr>
        <w:t>Дьенеша</w:t>
      </w:r>
      <w:proofErr w:type="spellEnd"/>
      <w:r w:rsidRPr="00B0211E">
        <w:rPr>
          <w:rFonts w:ascii="Times New Roman" w:hAnsi="Times New Roman" w:cs="Times New Roman"/>
          <w:color w:val="000000"/>
          <w:sz w:val="28"/>
          <w:szCs w:val="28"/>
        </w:rPr>
        <w:t xml:space="preserve">, палочки </w:t>
      </w:r>
      <w:proofErr w:type="spellStart"/>
      <w:r w:rsidRPr="00B0211E">
        <w:rPr>
          <w:rFonts w:ascii="Times New Roman" w:hAnsi="Times New Roman" w:cs="Times New Roman"/>
          <w:color w:val="000000"/>
          <w:sz w:val="28"/>
          <w:szCs w:val="28"/>
        </w:rPr>
        <w:t>Кь</w:t>
      </w:r>
      <w:r w:rsidR="002A7E23">
        <w:rPr>
          <w:rFonts w:ascii="Times New Roman" w:hAnsi="Times New Roman" w:cs="Times New Roman"/>
          <w:color w:val="000000"/>
          <w:sz w:val="28"/>
          <w:szCs w:val="28"/>
        </w:rPr>
        <w:t>ю</w:t>
      </w:r>
      <w:r w:rsidRPr="00B0211E">
        <w:rPr>
          <w:rFonts w:ascii="Times New Roman" w:hAnsi="Times New Roman" w:cs="Times New Roman"/>
          <w:color w:val="000000"/>
          <w:sz w:val="28"/>
          <w:szCs w:val="28"/>
        </w:rPr>
        <w:t>зенера</w:t>
      </w:r>
      <w:proofErr w:type="spellEnd"/>
      <w:r w:rsidRPr="00B0211E">
        <w:rPr>
          <w:rFonts w:ascii="Times New Roman" w:hAnsi="Times New Roman" w:cs="Times New Roman"/>
          <w:color w:val="000000"/>
          <w:sz w:val="28"/>
          <w:szCs w:val="28"/>
        </w:rPr>
        <w:t xml:space="preserve">, учебные приборы (счеты, мерные кружки, весы, таблицы, схемы, индивидуальные рабочие тетради). Детей учили работать с моделями, знаками, строить продуманный план действий, подчиняться заданным правилам. В соответствии с возможностями ребенка воспитатели создавали условия для развития графических навыков детей.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Исходя из этого, развитие элементарных математических представлений дошкольников осуществляется планомерно и системно, что подтверждается данными мониторинговых исследований.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b/>
          <w:bCs/>
          <w:color w:val="000000"/>
          <w:sz w:val="28"/>
          <w:szCs w:val="28"/>
        </w:rPr>
        <w:t xml:space="preserve">Развитие кругозора и познавательно-исследовательская деятельность в природе.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Во всех группах оборудованы «Экологические уголки», где дети занимаются проведением несложных опытов и экспериментов. В уголках краеведения, которые оборудованы в старших группах, воспитатели знакомят детей с историей родного села, с моделью земли - глобусом, с природой родного края. В детском саду имеется много познавательной, энциклопедической литературы для детей и воспитателей.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Воспитателями, детьми и родителями оформлены альбомы, которые помогают детям познать окружающий мир: «Времена года», «Мир растений и животных», гербарии, коллекция овощных и злаковых семян, растений нашего края. В зимнее время детей привлекает работа на опытном участке на подоконнике, где они выращивают зеленый лук, рассаду овощей и цветов для последующего высаживания их на свой огород и клумбы.</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Анализ экологического развития показал, что педагоги много внимания уделяли формированию осознанного, созидательного отношения к природе, нормам поведения в природе, желанию беречь и охранять её.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На современном этапе изменились условия получения информации: и педагоги, и родители активно используют информационные технологии (зачастую вместе с детьми). Дети получают огромное «информационное поле» дома, в детском саду, но не всегда знания получают применение на практике, так как у дошкольников не сформировано экологическое сознание. В связи с этим в построении совместной и самостоятельной деятельности детей и взрослых в следующем учебном году преобладающим должно стать детское экспериментирование как одно из условий развития у детей познавательной активности, любознательности, стремлении к самостоятельному познанию и размышлению. Экспериментальная деятельность позволяет детям применять свои знания на практике и в повседневной жизни, искать и находить ответы на поставленные проблемы, а не получать «Готовые» знания, применять их в практической жизни.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t xml:space="preserve">Анализ самостоятельной деятельности детей показывает, что детское исследование стало потребностью старших дошкольников, они могут самостоятельно выполнять исследовательские действия, решать исследовательские задачи. </w:t>
      </w:r>
    </w:p>
    <w:p w:rsidR="00B0211E" w:rsidRPr="00B0211E" w:rsidRDefault="00B0211E" w:rsidP="00B0211E">
      <w:pPr>
        <w:autoSpaceDE w:val="0"/>
        <w:autoSpaceDN w:val="0"/>
        <w:adjustRightInd w:val="0"/>
        <w:spacing w:after="0" w:line="240" w:lineRule="auto"/>
        <w:jc w:val="both"/>
        <w:rPr>
          <w:rFonts w:ascii="Times New Roman" w:hAnsi="Times New Roman" w:cs="Times New Roman"/>
          <w:sz w:val="28"/>
          <w:szCs w:val="28"/>
        </w:rPr>
      </w:pPr>
      <w:r w:rsidRPr="00B0211E">
        <w:rPr>
          <w:rFonts w:ascii="Times New Roman" w:hAnsi="Times New Roman" w:cs="Times New Roman"/>
          <w:sz w:val="28"/>
          <w:szCs w:val="28"/>
        </w:rPr>
        <w:lastRenderedPageBreak/>
        <w:t>Большая роль в познавательном развитии детей отводится конструированию. В детском саду имеются напольные мягкие модули, наборы конструктора «</w:t>
      </w:r>
      <w:proofErr w:type="spellStart"/>
      <w:r w:rsidRPr="00B0211E">
        <w:rPr>
          <w:rFonts w:ascii="Times New Roman" w:hAnsi="Times New Roman" w:cs="Times New Roman"/>
          <w:sz w:val="28"/>
          <w:szCs w:val="28"/>
        </w:rPr>
        <w:t>Лего</w:t>
      </w:r>
      <w:proofErr w:type="spellEnd"/>
      <w:r w:rsidRPr="00B0211E">
        <w:rPr>
          <w:rFonts w:ascii="Times New Roman" w:hAnsi="Times New Roman" w:cs="Times New Roman"/>
          <w:sz w:val="28"/>
          <w:szCs w:val="28"/>
        </w:rPr>
        <w:t xml:space="preserve">», деревянные конструкторы. Диагностические данные показывают, что дети усваивают программные требования у них, не вызывает сложность конструирование по замыслу. Дети умеют работать по шаблонам, владеют приемами творческого мышления. </w:t>
      </w:r>
    </w:p>
    <w:p w:rsidR="00B0211E" w:rsidRPr="00B0211E" w:rsidRDefault="00B0211E" w:rsidP="00B0211E">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B0211E">
        <w:rPr>
          <w:rFonts w:ascii="Times New Roman" w:hAnsi="Times New Roman" w:cs="Times New Roman"/>
          <w:sz w:val="28"/>
          <w:szCs w:val="28"/>
        </w:rPr>
        <w:t>Вся работа по познавательному развитию велась на диагностической основе. По результатам диагностики наблюдается положительная динамика качественного овладения детьми данного раздела программы.</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b/>
          <w:color w:val="000000"/>
          <w:sz w:val="28"/>
          <w:szCs w:val="28"/>
        </w:rPr>
        <w:t>Вывод:</w:t>
      </w:r>
      <w:r w:rsidRPr="00B0211E">
        <w:rPr>
          <w:rFonts w:ascii="Times New Roman" w:hAnsi="Times New Roman" w:cs="Times New Roman"/>
          <w:color w:val="000000"/>
          <w:sz w:val="28"/>
          <w:szCs w:val="28"/>
        </w:rPr>
        <w:t xml:space="preserve"> анализ результатов говорит о стабильности проводимой работы.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Перспектива работы: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совершенствование форм и методов организации познавательно-речевой деятельности;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использование современных инновационных технологий в работе с детьми;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преемственных связей детского сада с другими социальными институтами по познавательно-речевому развитию дошкольников; </w:t>
      </w:r>
    </w:p>
    <w:p w:rsidR="00B0211E" w:rsidRPr="00B0211E" w:rsidRDefault="00B0211E" w:rsidP="00B0211E">
      <w:pPr>
        <w:spacing w:after="0" w:line="240" w:lineRule="auto"/>
        <w:jc w:val="both"/>
        <w:rPr>
          <w:rFonts w:ascii="Times New Roman" w:hAnsi="Times New Roman"/>
          <w:sz w:val="28"/>
          <w:szCs w:val="28"/>
        </w:rPr>
      </w:pPr>
      <w:r w:rsidRPr="00B0211E">
        <w:rPr>
          <w:rFonts w:ascii="Times New Roman" w:hAnsi="Times New Roman" w:cs="Times New Roman"/>
          <w:color w:val="000000"/>
          <w:sz w:val="28"/>
          <w:szCs w:val="28"/>
        </w:rPr>
        <w:t>- широкое использование экскурсий, игр-путешествий, форм элементарно-поисковой деятельности</w:t>
      </w:r>
      <w:r w:rsidRPr="00B0211E">
        <w:rPr>
          <w:rFonts w:ascii="Times New Roman" w:hAnsi="Times New Roman" w:cs="Times New Roman"/>
          <w:color w:val="000000"/>
          <w:sz w:val="23"/>
          <w:szCs w:val="23"/>
        </w:rPr>
        <w:t>.</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b/>
          <w:sz w:val="28"/>
          <w:szCs w:val="28"/>
        </w:rPr>
        <w:tab/>
        <w:t>Речевое развитие</w:t>
      </w:r>
      <w:r w:rsidRPr="00B0211E">
        <w:rPr>
          <w:rFonts w:ascii="Times New Roman" w:hAnsi="Times New Roman"/>
          <w:sz w:val="28"/>
          <w:szCs w:val="28"/>
        </w:rPr>
        <w:t xml:space="preserve">. </w:t>
      </w:r>
      <w:r w:rsidRPr="00B0211E">
        <w:rPr>
          <w:rFonts w:ascii="Times New Roman" w:eastAsia="Times New Roman" w:hAnsi="Times New Roman" w:cs="Times New Roman"/>
          <w:bCs/>
          <w:sz w:val="28"/>
          <w:szCs w:val="28"/>
        </w:rPr>
        <w:t xml:space="preserve"> </w:t>
      </w:r>
      <w:r w:rsidRPr="00B0211E">
        <w:rPr>
          <w:rFonts w:ascii="Times New Roman" w:hAnsi="Times New Roman" w:cs="Times New Roman"/>
          <w:color w:val="000000"/>
          <w:sz w:val="28"/>
          <w:szCs w:val="28"/>
        </w:rPr>
        <w:t xml:space="preserve">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Задачи речевого развития по ФГОС </w:t>
      </w:r>
      <w:proofErr w:type="gramStart"/>
      <w:r w:rsidRPr="00B0211E">
        <w:rPr>
          <w:rFonts w:ascii="Times New Roman" w:hAnsi="Times New Roman" w:cs="Times New Roman"/>
          <w:color w:val="000000"/>
          <w:sz w:val="28"/>
          <w:szCs w:val="28"/>
        </w:rPr>
        <w:t>ДО</w:t>
      </w:r>
      <w:proofErr w:type="gramEnd"/>
      <w:r w:rsidRPr="00B0211E">
        <w:rPr>
          <w:rFonts w:ascii="Times New Roman" w:hAnsi="Times New Roman" w:cs="Times New Roman"/>
          <w:color w:val="000000"/>
          <w:sz w:val="28"/>
          <w:szCs w:val="28"/>
        </w:rPr>
        <w:t xml:space="preserve">: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владение речью как средством общения и культуры;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обогащение активного словаря;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связной, грамматически правильной диалогической и монологической речи;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речевого творчества;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звуковой и интонационной культуры речи, фонематического слуха;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знакомство с книжной культурой, детской литературой, понимание на слух текстов различных жанров детской литературы;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формирование звуковой аналитико-синтетической активности как предпосылки обучения грамоте.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Работа по реализации образовательной области «Речевое развитие» была направлена </w:t>
      </w:r>
      <w:proofErr w:type="gramStart"/>
      <w:r w:rsidRPr="00B0211E">
        <w:rPr>
          <w:rFonts w:ascii="Times New Roman" w:hAnsi="Times New Roman" w:cs="Times New Roman"/>
          <w:color w:val="000000"/>
          <w:sz w:val="28"/>
          <w:szCs w:val="28"/>
        </w:rPr>
        <w:t>на</w:t>
      </w:r>
      <w:proofErr w:type="gramEnd"/>
      <w:r w:rsidRPr="00B0211E">
        <w:rPr>
          <w:rFonts w:ascii="Times New Roman" w:hAnsi="Times New Roman" w:cs="Times New Roman"/>
          <w:color w:val="000000"/>
          <w:sz w:val="28"/>
          <w:szCs w:val="28"/>
        </w:rPr>
        <w:t xml:space="preserve">: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1. Достижение целей овладения конструктивными способами и средствами взаимодействия с окружающими людьми через решение следующих задач: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свободного общения </w:t>
      </w:r>
      <w:proofErr w:type="gramStart"/>
      <w:r w:rsidRPr="00B0211E">
        <w:rPr>
          <w:rFonts w:ascii="Times New Roman" w:hAnsi="Times New Roman" w:cs="Times New Roman"/>
          <w:color w:val="000000"/>
          <w:sz w:val="28"/>
          <w:szCs w:val="28"/>
        </w:rPr>
        <w:t>со</w:t>
      </w:r>
      <w:proofErr w:type="gramEnd"/>
      <w:r w:rsidRPr="00B0211E">
        <w:rPr>
          <w:rFonts w:ascii="Times New Roman" w:hAnsi="Times New Roman" w:cs="Times New Roman"/>
          <w:color w:val="000000"/>
          <w:sz w:val="28"/>
          <w:szCs w:val="28"/>
        </w:rPr>
        <w:t xml:space="preserve"> взрослыми и детьми;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деятельности;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практическое овладение воспитанниками нормами речи.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2. Достижение цели формирования интереса и потребности в чтении (восприятии) книг через решение следующих задач: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lastRenderedPageBreak/>
        <w:t xml:space="preserve">• формирование целостной картины мира, в том числе первичных ценностных представлений;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литературной речи;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приобщение к словесному искусству, в том числе развитие художественного восприятия и эстетического вкуса.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eastAsia="Times New Roman" w:hAnsi="Times New Roman" w:cs="Times New Roman"/>
          <w:color w:val="000000"/>
          <w:sz w:val="28"/>
          <w:szCs w:val="28"/>
        </w:rPr>
        <w:t xml:space="preserve">В ДОУ созданы необходимые условия: в соответствии с возрастными особенностями оформлены книжные уголки, центры творчества, собраны и изготовлены педагогами различные виды театров. Педагоги всех возрастных групп обеспечивали возможности для обогащения совершенствования звуковой культуры, образной и грамматической Совместная деятельность с детьми по развитию речи проходили в форме </w:t>
      </w:r>
      <w:r w:rsidRPr="00B0211E">
        <w:rPr>
          <w:rFonts w:ascii="Times New Roman" w:hAnsi="Times New Roman" w:cs="Times New Roman"/>
          <w:color w:val="000000"/>
          <w:sz w:val="28"/>
          <w:szCs w:val="28"/>
        </w:rPr>
        <w:t>увлекательной игры. С младшими детьми воспитатели проводили речевую работу, используя разнообразный материал и приемы - песни, рифмовки, речитативы, мимические игры, помогающие в запоминании новых слов и песен. В звукоподражательных играх они успешно развивали чувствительность к смысловой стороне языка. Воспитатели погружали дошкольников в языковую среду, проводя большую работу над звукопроизношением, развивая речевой с</w:t>
      </w:r>
      <w:r w:rsidR="00CE12D9">
        <w:rPr>
          <w:rFonts w:ascii="Times New Roman" w:hAnsi="Times New Roman" w:cs="Times New Roman"/>
          <w:color w:val="000000"/>
          <w:sz w:val="28"/>
          <w:szCs w:val="28"/>
        </w:rPr>
        <w:t xml:space="preserve">лух, формируя правильное  </w:t>
      </w:r>
      <w:proofErr w:type="spellStart"/>
      <w:r w:rsidR="00CE12D9">
        <w:rPr>
          <w:rFonts w:ascii="Times New Roman" w:hAnsi="Times New Roman" w:cs="Times New Roman"/>
          <w:color w:val="000000"/>
          <w:sz w:val="28"/>
          <w:szCs w:val="28"/>
        </w:rPr>
        <w:t>звуко</w:t>
      </w:r>
      <w:proofErr w:type="spellEnd"/>
      <w:r w:rsidR="00CE12D9">
        <w:rPr>
          <w:rFonts w:ascii="Times New Roman" w:hAnsi="Times New Roman" w:cs="Times New Roman"/>
          <w:color w:val="000000"/>
          <w:sz w:val="28"/>
          <w:szCs w:val="28"/>
        </w:rPr>
        <w:t xml:space="preserve"> </w:t>
      </w:r>
      <w:r w:rsidRPr="00B0211E">
        <w:rPr>
          <w:rFonts w:ascii="Times New Roman" w:hAnsi="Times New Roman" w:cs="Times New Roman"/>
          <w:color w:val="000000"/>
          <w:sz w:val="28"/>
          <w:szCs w:val="28"/>
        </w:rPr>
        <w:t xml:space="preserve"> и слово</w:t>
      </w:r>
      <w:r w:rsidR="00CE12D9">
        <w:rPr>
          <w:rFonts w:ascii="Times New Roman" w:hAnsi="Times New Roman" w:cs="Times New Roman"/>
          <w:color w:val="000000"/>
          <w:sz w:val="28"/>
          <w:szCs w:val="28"/>
        </w:rPr>
        <w:t xml:space="preserve"> </w:t>
      </w:r>
      <w:r w:rsidRPr="00B0211E">
        <w:rPr>
          <w:rFonts w:ascii="Times New Roman" w:hAnsi="Times New Roman" w:cs="Times New Roman"/>
          <w:color w:val="000000"/>
          <w:sz w:val="28"/>
          <w:szCs w:val="28"/>
        </w:rPr>
        <w:t xml:space="preserve">произношение. Дети среднего возраста понимают речь, отражающую игровую, учебную, бытовую сферу деятельности. Детям старшего возраста уделялось большое внимание развитию монологической речи: планированию индивидуальной и совместной деятельности, обмену мнениями и информацией, осуждению общих дел. Работа по формированию грамматического строя речи у детей также проводилась в повседневной жизни, в общении </w:t>
      </w:r>
      <w:proofErr w:type="gramStart"/>
      <w:r w:rsidRPr="00B0211E">
        <w:rPr>
          <w:rFonts w:ascii="Times New Roman" w:hAnsi="Times New Roman" w:cs="Times New Roman"/>
          <w:color w:val="000000"/>
          <w:sz w:val="28"/>
          <w:szCs w:val="28"/>
        </w:rPr>
        <w:t>со</w:t>
      </w:r>
      <w:proofErr w:type="gramEnd"/>
      <w:r w:rsidRPr="00B0211E">
        <w:rPr>
          <w:rFonts w:ascii="Times New Roman" w:hAnsi="Times New Roman" w:cs="Times New Roman"/>
          <w:color w:val="000000"/>
          <w:sz w:val="28"/>
          <w:szCs w:val="28"/>
        </w:rPr>
        <w:t xml:space="preserve"> взрослыми, друг с другом. Трудности у дошкольников составляют сюжетное рассказывание по картинам, описание картин природы, использование в речи прилагательных, числительных. Особое внимание педагоги для этого уделяли внимание словесным играм, которые проводились с детьми ежедневно.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В детском саду нет логопеда, что затрудняет работу воспитателей, </w:t>
      </w:r>
      <w:proofErr w:type="spellStart"/>
      <w:r w:rsidRPr="00B0211E">
        <w:rPr>
          <w:rFonts w:ascii="Times New Roman" w:hAnsi="Times New Roman" w:cs="Times New Roman"/>
          <w:color w:val="000000"/>
          <w:sz w:val="28"/>
          <w:szCs w:val="28"/>
        </w:rPr>
        <w:t>т</w:t>
      </w:r>
      <w:proofErr w:type="gramStart"/>
      <w:r w:rsidRPr="00B0211E">
        <w:rPr>
          <w:rFonts w:ascii="Times New Roman" w:hAnsi="Times New Roman" w:cs="Times New Roman"/>
          <w:color w:val="000000"/>
          <w:sz w:val="28"/>
          <w:szCs w:val="28"/>
        </w:rPr>
        <w:t>.к</w:t>
      </w:r>
      <w:proofErr w:type="spellEnd"/>
      <w:proofErr w:type="gramEnd"/>
      <w:r w:rsidRPr="00B0211E">
        <w:rPr>
          <w:rFonts w:ascii="Times New Roman" w:hAnsi="Times New Roman" w:cs="Times New Roman"/>
          <w:color w:val="000000"/>
          <w:sz w:val="28"/>
          <w:szCs w:val="28"/>
        </w:rPr>
        <w:t xml:space="preserve"> на сегодняшний день многие дети имеют проблемы в звукопроизношении. Поэтому педагогам старшего дошкольного возраста необходимо больше внимания уделять коррекции звукопроизношения детей. В ДОУ уделяется внимание ознакомлению с художественной литературой. В каждой группе у воспитателей и в методическом кабинете имеется детская библиотека, которая содержит произведения разных жанров для детей дошкольного возраста.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Работа ведется в системе, направлена на знакомство детей с литературными произведениями посредством разных жанров фольклора, литературной прозы и поэзии. Однако в группах необходимо постоянно пополнять художественную литературу по программе. Систематически вести работу по ознакомлению с детскими писателями через книжные уголки.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В работе по реализации направления «Чтение художественной литературы» мы ставили следующие задачи: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приобщить детей к высокохудожественной литературе;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lastRenderedPageBreak/>
        <w:t xml:space="preserve">• формировать запас литературных и художественных впечатлений;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формировать у детей представления о характерной структуре, типичных персонажах и сюжетно-тематических единицах литературных произведений (в частности, сказок) и способы их творческого применения;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развивать такие формы воображения, в основе которых лежит интерпретация детьми литературного образа;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формировать у детей динамичные представления о развитии и изменении художественного образа, его многозначности и много связности;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развивать отношение детей к книге как к произведению эстетической культуры (бережное отношение к книге, стремление самостоятельно и повторно рассматривать иллюстрации). </w:t>
      </w:r>
    </w:p>
    <w:p w:rsidR="00B0211E" w:rsidRPr="00B0211E" w:rsidRDefault="00B0211E" w:rsidP="00B0211E">
      <w:pPr>
        <w:spacing w:after="0" w:line="240" w:lineRule="auto"/>
        <w:jc w:val="both"/>
        <w:rPr>
          <w:rFonts w:ascii="Times New Roman" w:eastAsia="Times New Roman" w:hAnsi="Times New Roman" w:cs="Times New Roman"/>
          <w:bCs/>
          <w:sz w:val="28"/>
          <w:szCs w:val="28"/>
        </w:rPr>
      </w:pPr>
      <w:r w:rsidRPr="00B0211E">
        <w:rPr>
          <w:rFonts w:ascii="Times New Roman" w:hAnsi="Times New Roman" w:cs="Times New Roman"/>
          <w:color w:val="000000"/>
          <w:sz w:val="28"/>
          <w:szCs w:val="28"/>
        </w:rPr>
        <w:t xml:space="preserve">Вся работа по речевому развитию велась на диагностической основе. По результатам диагностики наблюдается положительная динамика качественного овладения детьми данного раздела программы.  </w:t>
      </w:r>
    </w:p>
    <w:p w:rsidR="00B0211E" w:rsidRPr="00B0211E" w:rsidRDefault="00B0211E" w:rsidP="00B0211E">
      <w:pPr>
        <w:jc w:val="both"/>
        <w:rPr>
          <w:rFonts w:ascii="Times New Roman" w:eastAsia="Times New Roman" w:hAnsi="Times New Roman" w:cs="Times New Roman"/>
          <w:sz w:val="28"/>
          <w:szCs w:val="28"/>
        </w:rPr>
      </w:pPr>
      <w:r w:rsidRPr="00B0211E">
        <w:rPr>
          <w:rFonts w:ascii="Times New Roman" w:eastAsia="Times New Roman" w:hAnsi="Times New Roman" w:cs="Times New Roman"/>
          <w:b/>
          <w:sz w:val="28"/>
          <w:szCs w:val="28"/>
        </w:rPr>
        <w:t xml:space="preserve">Вывод: </w:t>
      </w:r>
      <w:r w:rsidRPr="00B0211E">
        <w:rPr>
          <w:rFonts w:ascii="Times New Roman" w:eastAsia="Times New Roman" w:hAnsi="Times New Roman" w:cs="Times New Roman"/>
          <w:sz w:val="28"/>
          <w:szCs w:val="28"/>
        </w:rPr>
        <w:t>Систематическая работа в данном направлении дает положительные результаты. Воспитатели всех возрастных групп уделяют достаточное внимание на развитие артикуляционного аппарата</w:t>
      </w:r>
      <w:proofErr w:type="gramStart"/>
      <w:r w:rsidRPr="00B0211E">
        <w:rPr>
          <w:rFonts w:ascii="Times New Roman" w:eastAsia="Times New Roman" w:hAnsi="Times New Roman" w:cs="Times New Roman"/>
          <w:sz w:val="28"/>
          <w:szCs w:val="28"/>
        </w:rPr>
        <w:t xml:space="preserve"> ,</w:t>
      </w:r>
      <w:proofErr w:type="gramEnd"/>
      <w:r w:rsidRPr="00B0211E">
        <w:rPr>
          <w:rFonts w:ascii="Times New Roman" w:hAnsi="Times New Roman" w:cs="Times New Roman"/>
          <w:sz w:val="28"/>
          <w:szCs w:val="28"/>
        </w:rPr>
        <w:t xml:space="preserve"> речевого дыхания и автоматизации звуков, о чем свидетельствуют результаты мониторинга.</w:t>
      </w:r>
    </w:p>
    <w:p w:rsidR="00B0211E" w:rsidRPr="00B0211E" w:rsidRDefault="00B0211E" w:rsidP="00B0211E">
      <w:pPr>
        <w:jc w:val="both"/>
        <w:rPr>
          <w:rFonts w:ascii="Times New Roman" w:eastAsia="Times New Roman" w:hAnsi="Times New Roman" w:cs="Times New Roman"/>
          <w:sz w:val="28"/>
          <w:szCs w:val="28"/>
        </w:rPr>
      </w:pPr>
      <w:r w:rsidRPr="00B0211E">
        <w:rPr>
          <w:rFonts w:ascii="Times New Roman" w:eastAsia="Times New Roman" w:hAnsi="Times New Roman" w:cs="Times New Roman"/>
          <w:sz w:val="28"/>
          <w:szCs w:val="28"/>
        </w:rPr>
        <w:t>Перспектива работы:</w:t>
      </w:r>
    </w:p>
    <w:p w:rsidR="00B0211E" w:rsidRPr="00B0211E" w:rsidRDefault="00B0211E" w:rsidP="00B0211E">
      <w:pPr>
        <w:jc w:val="both"/>
        <w:rPr>
          <w:rFonts w:ascii="Times New Roman" w:eastAsia="Times New Roman" w:hAnsi="Times New Roman" w:cs="Times New Roman"/>
          <w:sz w:val="28"/>
          <w:szCs w:val="28"/>
        </w:rPr>
      </w:pPr>
      <w:r w:rsidRPr="00B0211E">
        <w:rPr>
          <w:rFonts w:ascii="Times New Roman" w:eastAsia="Times New Roman" w:hAnsi="Times New Roman" w:cs="Times New Roman"/>
          <w:sz w:val="28"/>
          <w:szCs w:val="28"/>
        </w:rPr>
        <w:t>-совершенствование форм и методов организации познавательн</w:t>
      </w:r>
      <w:proofErr w:type="gramStart"/>
      <w:r w:rsidRPr="00B0211E">
        <w:rPr>
          <w:rFonts w:ascii="Times New Roman" w:eastAsia="Times New Roman" w:hAnsi="Times New Roman" w:cs="Times New Roman"/>
          <w:sz w:val="28"/>
          <w:szCs w:val="28"/>
        </w:rPr>
        <w:t>о-</w:t>
      </w:r>
      <w:proofErr w:type="gramEnd"/>
      <w:r w:rsidRPr="00B0211E">
        <w:rPr>
          <w:rFonts w:ascii="Times New Roman" w:eastAsia="Times New Roman" w:hAnsi="Times New Roman" w:cs="Times New Roman"/>
          <w:sz w:val="28"/>
          <w:szCs w:val="28"/>
        </w:rPr>
        <w:t xml:space="preserve"> речевой деятельности.</w:t>
      </w:r>
    </w:p>
    <w:p w:rsidR="00B0211E" w:rsidRPr="00B0211E" w:rsidRDefault="00B0211E" w:rsidP="00B0211E">
      <w:pPr>
        <w:jc w:val="both"/>
        <w:rPr>
          <w:rFonts w:ascii="Times New Roman" w:eastAsia="Times New Roman" w:hAnsi="Times New Roman" w:cs="Times New Roman"/>
          <w:sz w:val="28"/>
          <w:szCs w:val="28"/>
        </w:rPr>
      </w:pPr>
      <w:r w:rsidRPr="00B0211E">
        <w:rPr>
          <w:rFonts w:ascii="Times New Roman" w:eastAsia="Times New Roman" w:hAnsi="Times New Roman" w:cs="Times New Roman"/>
          <w:sz w:val="28"/>
          <w:szCs w:val="28"/>
        </w:rPr>
        <w:t>- использование современных инновационных технологий в работе с детьми.</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sz w:val="28"/>
          <w:szCs w:val="28"/>
        </w:rPr>
        <w:t xml:space="preserve"> </w:t>
      </w:r>
      <w:r w:rsidRPr="00B0211E">
        <w:rPr>
          <w:rFonts w:ascii="Times New Roman" w:eastAsia="Times New Roman" w:hAnsi="Times New Roman" w:cs="Times New Roman"/>
          <w:b/>
          <w:bCs/>
          <w:sz w:val="28"/>
          <w:szCs w:val="28"/>
        </w:rPr>
        <w:t xml:space="preserve">Художественно-эстетическое развитие. </w:t>
      </w:r>
      <w:r w:rsidRPr="00B0211E">
        <w:rPr>
          <w:rFonts w:ascii="Times New Roman" w:eastAsia="Times New Roman" w:hAnsi="Times New Roman" w:cs="Times New Roman"/>
          <w:bCs/>
          <w:sz w:val="28"/>
          <w:szCs w:val="28"/>
        </w:rPr>
        <w:t xml:space="preserve"> </w:t>
      </w:r>
      <w:r w:rsidRPr="00B0211E">
        <w:rPr>
          <w:rFonts w:ascii="Times New Roman" w:hAnsi="Times New Roman" w:cs="Times New Roman"/>
          <w:color w:val="000000"/>
          <w:sz w:val="28"/>
          <w:szCs w:val="28"/>
        </w:rPr>
        <w:t xml:space="preserve">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Задачи художественно-эстетического развития по ФГОС </w:t>
      </w:r>
      <w:proofErr w:type="gramStart"/>
      <w:r w:rsidRPr="00B0211E">
        <w:rPr>
          <w:rFonts w:ascii="Times New Roman" w:hAnsi="Times New Roman" w:cs="Times New Roman"/>
          <w:color w:val="000000"/>
          <w:sz w:val="28"/>
          <w:szCs w:val="28"/>
        </w:rPr>
        <w:t>ДО</w:t>
      </w:r>
      <w:proofErr w:type="gramEnd"/>
      <w:r w:rsidRPr="00B0211E">
        <w:rPr>
          <w:rFonts w:ascii="Times New Roman" w:hAnsi="Times New Roman" w:cs="Times New Roman"/>
          <w:color w:val="000000"/>
          <w:sz w:val="28"/>
          <w:szCs w:val="28"/>
        </w:rPr>
        <w:t xml:space="preserve">: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становление эстетического отношения к окружающему миру;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формирование элементарных представлений о видах искусства;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восприятие музыки, художественной литературы, фольклора;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стимулирование сопереживания персонажам художественных произведений;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реализация самостоятельной творческой деятельности детей (изобразительной, конструктивно-модельной, музыкальной и др.).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Работа по реализации образовательной области «Художественно-эстетическое развитие» была направлена </w:t>
      </w:r>
      <w:proofErr w:type="gramStart"/>
      <w:r w:rsidRPr="00B0211E">
        <w:rPr>
          <w:rFonts w:ascii="Times New Roman" w:hAnsi="Times New Roman" w:cs="Times New Roman"/>
          <w:color w:val="000000"/>
          <w:sz w:val="28"/>
          <w:szCs w:val="28"/>
        </w:rPr>
        <w:t>на</w:t>
      </w:r>
      <w:proofErr w:type="gramEnd"/>
      <w:r w:rsidRPr="00B0211E">
        <w:rPr>
          <w:rFonts w:ascii="Times New Roman" w:hAnsi="Times New Roman" w:cs="Times New Roman"/>
          <w:color w:val="000000"/>
          <w:sz w:val="28"/>
          <w:szCs w:val="28"/>
        </w:rPr>
        <w:t xml:space="preserve">: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1. Достижение целей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продуктивной деятельности детей (рисование, лепка, аппликация, художественный труд);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lastRenderedPageBreak/>
        <w:t xml:space="preserve">• развитие детского творчества;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приобщение к изобразительному искусству.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2. Достижение цели развития музыкальности детей, способности эмоционально воспринимать музыку через решение следующих задач: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развитие музыкально-художественной деятельности;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приобщение к музыкальному искусству.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Педагоги ДОУ создают условия для художественно-эстетического развития детей в процессе изобразительной, музыкальной, театрализованной, а также свободной деятельности.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Для развития творчества детей в ДОУ.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Планирование образовательной деятельности осуществляется в соответствии с комплексно-тематическим принципом и интеграцией образовательных областей. Большое место отводится освоению регионального компонента, отражению в рисунках природы родного края.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eastAsia="Times New Roman" w:hAnsi="Times New Roman" w:cs="Times New Roman"/>
          <w:color w:val="000000"/>
          <w:sz w:val="28"/>
          <w:szCs w:val="28"/>
        </w:rPr>
        <w:t xml:space="preserve">При организации образовательной деятельности по музыке осуществляется дифференцированный подход к обучению, учитываются возрастные и индивидуальные особенностей детей. Сформировано положительное отношение и творческий интерес к </w:t>
      </w:r>
      <w:r w:rsidRPr="00B0211E">
        <w:rPr>
          <w:rFonts w:ascii="Times New Roman" w:hAnsi="Times New Roman" w:cs="Times New Roman"/>
          <w:color w:val="000000"/>
          <w:sz w:val="28"/>
          <w:szCs w:val="28"/>
        </w:rPr>
        <w:t xml:space="preserve">музыке. Дети различают и знают музыкальные жанры в соответствии с возрастом. Регулярно проводятся праздники, развлечения, театрализованные представления воспитанников.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b/>
          <w:bCs/>
          <w:color w:val="000000"/>
          <w:sz w:val="28"/>
          <w:szCs w:val="28"/>
        </w:rPr>
        <w:t xml:space="preserve">Вывод: </w:t>
      </w:r>
      <w:r w:rsidRPr="00B0211E">
        <w:rPr>
          <w:rFonts w:ascii="Times New Roman" w:hAnsi="Times New Roman" w:cs="Times New Roman"/>
          <w:color w:val="000000"/>
          <w:sz w:val="28"/>
          <w:szCs w:val="28"/>
        </w:rPr>
        <w:t>по результатам выполнения программы, анализа выполнения детских работ по изобразительной деятельности, воспитатели отметили, что дети справились с требованиями программы своей возрастной группы</w:t>
      </w:r>
      <w:r w:rsidRPr="00B0211E">
        <w:rPr>
          <w:rFonts w:ascii="Times New Roman" w:hAnsi="Times New Roman" w:cs="Times New Roman"/>
          <w:i/>
          <w:iCs/>
          <w:color w:val="000000"/>
          <w:sz w:val="28"/>
          <w:szCs w:val="28"/>
        </w:rPr>
        <w:t xml:space="preserve">. </w:t>
      </w:r>
      <w:r w:rsidRPr="00B0211E">
        <w:rPr>
          <w:rFonts w:ascii="Times New Roman" w:hAnsi="Times New Roman" w:cs="Times New Roman"/>
          <w:color w:val="000000"/>
          <w:sz w:val="28"/>
          <w:szCs w:val="28"/>
        </w:rPr>
        <w:t xml:space="preserve">ОД по рисованию, лепке, аппликации всегда находит положительный отклик у детей, желание рисовать, раскрашивать.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Перспектива работы: </w:t>
      </w:r>
    </w:p>
    <w:p w:rsidR="00B0211E" w:rsidRPr="00B0211E" w:rsidRDefault="00B0211E" w:rsidP="00B0211E">
      <w:pPr>
        <w:autoSpaceDE w:val="0"/>
        <w:autoSpaceDN w:val="0"/>
        <w:adjustRightInd w:val="0"/>
        <w:spacing w:after="33" w:line="240" w:lineRule="auto"/>
        <w:jc w:val="both"/>
        <w:rPr>
          <w:rFonts w:ascii="Times New Roman" w:hAnsi="Times New Roman" w:cs="Times New Roman"/>
          <w:color w:val="000000"/>
          <w:sz w:val="28"/>
          <w:szCs w:val="28"/>
        </w:rPr>
      </w:pPr>
      <w:r w:rsidRPr="00B0211E">
        <w:rPr>
          <w:rFonts w:ascii="Times New Roman" w:hAnsi="Times New Roman" w:cs="Times New Roman"/>
          <w:color w:val="000000"/>
          <w:sz w:val="28"/>
          <w:szCs w:val="28"/>
        </w:rPr>
        <w:t xml:space="preserve">- продолжать работу по формированию основ творческого проявления ребенка в художественно-эстетическом развитии с использованием современных педагогических технологий; </w:t>
      </w:r>
    </w:p>
    <w:p w:rsidR="00B0211E" w:rsidRPr="00B0211E" w:rsidRDefault="00B0211E" w:rsidP="00B0211E">
      <w:pPr>
        <w:autoSpaceDE w:val="0"/>
        <w:autoSpaceDN w:val="0"/>
        <w:adjustRightInd w:val="0"/>
        <w:spacing w:after="0" w:line="240" w:lineRule="auto"/>
        <w:jc w:val="both"/>
        <w:rPr>
          <w:rFonts w:ascii="Times New Roman" w:hAnsi="Times New Roman" w:cs="Times New Roman"/>
          <w:color w:val="000000"/>
          <w:sz w:val="23"/>
          <w:szCs w:val="23"/>
        </w:rPr>
      </w:pPr>
      <w:r w:rsidRPr="00B0211E">
        <w:rPr>
          <w:rFonts w:ascii="Times New Roman" w:hAnsi="Times New Roman" w:cs="Times New Roman"/>
          <w:color w:val="000000"/>
          <w:sz w:val="28"/>
          <w:szCs w:val="28"/>
        </w:rPr>
        <w:t xml:space="preserve">- внедрять в практику современные педагогические технологии: проектный метод, проблемный метод, </w:t>
      </w:r>
      <w:proofErr w:type="gramStart"/>
      <w:r w:rsidRPr="00B0211E">
        <w:rPr>
          <w:rFonts w:ascii="Times New Roman" w:hAnsi="Times New Roman" w:cs="Times New Roman"/>
          <w:color w:val="000000"/>
          <w:sz w:val="28"/>
          <w:szCs w:val="28"/>
        </w:rPr>
        <w:t>ИКТ-технологии</w:t>
      </w:r>
      <w:proofErr w:type="gramEnd"/>
      <w:r w:rsidRPr="00B0211E">
        <w:rPr>
          <w:rFonts w:ascii="Times New Roman" w:hAnsi="Times New Roman" w:cs="Times New Roman"/>
          <w:color w:val="000000"/>
          <w:sz w:val="23"/>
          <w:szCs w:val="23"/>
        </w:rPr>
        <w:t xml:space="preserve">. </w:t>
      </w:r>
    </w:p>
    <w:p w:rsidR="00B0211E" w:rsidRPr="00B0211E" w:rsidRDefault="00B0211E" w:rsidP="00B0211E">
      <w:pPr>
        <w:spacing w:after="0" w:line="240" w:lineRule="auto"/>
        <w:jc w:val="both"/>
        <w:rPr>
          <w:rFonts w:ascii="Times New Roman" w:eastAsia="Times New Roman" w:hAnsi="Times New Roman" w:cs="Times New Roman"/>
          <w:sz w:val="28"/>
          <w:szCs w:val="28"/>
        </w:rPr>
      </w:pPr>
      <w:r w:rsidRPr="00B0211E">
        <w:rPr>
          <w:rFonts w:ascii="Times New Roman" w:eastAsia="Times New Roman" w:hAnsi="Times New Roman" w:cs="Times New Roman"/>
          <w:b/>
          <w:bCs/>
          <w:sz w:val="28"/>
          <w:szCs w:val="28"/>
        </w:rPr>
        <w:tab/>
        <w:t xml:space="preserve">Физическое развитие. </w:t>
      </w:r>
      <w:r w:rsidRPr="00B0211E">
        <w:rPr>
          <w:rFonts w:ascii="Times New Roman" w:eastAsia="Times New Roman" w:hAnsi="Times New Roman" w:cs="Times New Roman"/>
          <w:bCs/>
          <w:sz w:val="28"/>
          <w:szCs w:val="28"/>
        </w:rPr>
        <w:t>Воспитатели  используют разнообразные формы организации физической активности детей: проводят утреннюю гимнастику, физкультурные занятия, физкультминутки, физические упражнения после сна, подвижные игры в помещении и на воздухе, спортивные игры и развлечения, физкультурные праздники и Дни здоровья. Во всех возрастных группах  ведется работа по профилактике и снижению заболеваемости детей: используются разные виды закаливания, дыхательная гимнастика, воздушные и солнечные ванны,  самомассаж, корригирующая гимнастика,  ведется систематическая работа с часто и длительно болеющими детьми.</w:t>
      </w:r>
    </w:p>
    <w:p w:rsidR="00B0211E" w:rsidRPr="00B0211E" w:rsidRDefault="00B0211E" w:rsidP="00B0211E">
      <w:pPr>
        <w:spacing w:after="0" w:line="240" w:lineRule="auto"/>
        <w:jc w:val="both"/>
        <w:rPr>
          <w:rFonts w:ascii="Times New Roman" w:hAnsi="Times New Roman"/>
          <w:sz w:val="28"/>
          <w:szCs w:val="28"/>
        </w:rPr>
      </w:pPr>
      <w:r w:rsidRPr="00B0211E">
        <w:rPr>
          <w:rFonts w:ascii="Times New Roman" w:eastAsia="Times New Roman" w:hAnsi="Times New Roman" w:cs="Times New Roman"/>
          <w:b/>
          <w:sz w:val="28"/>
          <w:szCs w:val="28"/>
        </w:rPr>
        <w:t>Перспектива.</w:t>
      </w:r>
      <w:r w:rsidRPr="00B0211E">
        <w:rPr>
          <w:rFonts w:ascii="Times New Roman" w:eastAsia="Times New Roman" w:hAnsi="Times New Roman" w:cs="Times New Roman"/>
          <w:sz w:val="28"/>
          <w:szCs w:val="28"/>
        </w:rPr>
        <w:t xml:space="preserve"> Продолжать развивать у детей элементарные представления о полезности, целесообразности физической активности и личной гигиены. </w:t>
      </w:r>
      <w:r w:rsidRPr="00B0211E">
        <w:rPr>
          <w:rFonts w:ascii="Times New Roman" w:hAnsi="Times New Roman"/>
          <w:sz w:val="28"/>
          <w:szCs w:val="28"/>
        </w:rPr>
        <w:lastRenderedPageBreak/>
        <w:t>Привлекать родителей к формированию у ребенка ценностей здорового образа жизни.</w:t>
      </w:r>
      <w:r w:rsidRPr="00B0211E">
        <w:rPr>
          <w:rFonts w:ascii="Times New Roman" w:hAnsi="Times New Roman"/>
          <w:sz w:val="28"/>
          <w:szCs w:val="28"/>
        </w:rPr>
        <w:tab/>
      </w:r>
    </w:p>
    <w:p w:rsidR="00B0211E" w:rsidRPr="0026702C" w:rsidRDefault="00B0211E" w:rsidP="00F33AAD">
      <w:pPr>
        <w:spacing w:after="0" w:line="240" w:lineRule="auto"/>
        <w:jc w:val="both"/>
        <w:rPr>
          <w:rFonts w:ascii="Times New Roman" w:eastAsia="Times New Roman" w:hAnsi="Times New Roman" w:cs="Times New Roman"/>
          <w:sz w:val="28"/>
          <w:szCs w:val="28"/>
        </w:rPr>
      </w:pPr>
    </w:p>
    <w:p w:rsidR="0026702C" w:rsidRPr="0026702C" w:rsidRDefault="0026702C" w:rsidP="0026702C">
      <w:pPr>
        <w:spacing w:after="0" w:line="240" w:lineRule="auto"/>
        <w:jc w:val="both"/>
        <w:rPr>
          <w:rFonts w:ascii="Times New Roman" w:eastAsia="Times New Roman" w:hAnsi="Times New Roman" w:cs="Times New Roman"/>
          <w:sz w:val="28"/>
          <w:szCs w:val="28"/>
        </w:rPr>
      </w:pPr>
    </w:p>
    <w:p w:rsidR="0026702C" w:rsidRPr="0026702C" w:rsidRDefault="0026702C" w:rsidP="0026702C">
      <w:pPr>
        <w:spacing w:after="0" w:line="240" w:lineRule="auto"/>
        <w:jc w:val="center"/>
        <w:rPr>
          <w:rFonts w:ascii="Times New Roman" w:eastAsia="Times New Roman" w:hAnsi="Times New Roman" w:cs="Times New Roman"/>
          <w:b/>
          <w:sz w:val="28"/>
          <w:szCs w:val="28"/>
        </w:rPr>
      </w:pPr>
      <w:r w:rsidRPr="0026702C">
        <w:rPr>
          <w:rFonts w:ascii="Times New Roman" w:eastAsia="Times New Roman" w:hAnsi="Times New Roman" w:cs="Times New Roman"/>
          <w:b/>
          <w:sz w:val="28"/>
          <w:szCs w:val="28"/>
        </w:rPr>
        <w:t>Работа с родителями</w:t>
      </w:r>
    </w:p>
    <w:p w:rsidR="0026702C" w:rsidRPr="0026702C" w:rsidRDefault="0026702C" w:rsidP="0026702C">
      <w:pPr>
        <w:shd w:val="clear" w:color="auto" w:fill="FFFFFF"/>
        <w:tabs>
          <w:tab w:val="left" w:pos="7248"/>
        </w:tabs>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t xml:space="preserve">         Сотрудничество с родителями – важная часть педагогического процесса в дошкольном учреждении, условие хорошей работы всего педагогического коллектива. Был составлен план работы, в который были включены такие разделы, как родительские собрания, досуги для детей и родителей, анкетирование родителей о работе детского сада, помощь родителей в создании предметно-развивающей среды в группах.</w:t>
      </w:r>
    </w:p>
    <w:p w:rsidR="0026702C" w:rsidRPr="0026702C" w:rsidRDefault="00336A2F" w:rsidP="0026702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всех группах прошли групповые родительские собрания</w:t>
      </w:r>
      <w:r w:rsidR="005E3FE5">
        <w:rPr>
          <w:rFonts w:ascii="Times New Roman" w:eastAsia="Times New Roman" w:hAnsi="Times New Roman" w:cs="Times New Roman"/>
          <w:sz w:val="28"/>
          <w:szCs w:val="28"/>
        </w:rPr>
        <w:t xml:space="preserve">, </w:t>
      </w:r>
      <w:proofErr w:type="gramStart"/>
      <w:r w:rsidR="005E3FE5">
        <w:rPr>
          <w:rFonts w:ascii="Times New Roman" w:eastAsia="Times New Roman" w:hAnsi="Times New Roman" w:cs="Times New Roman"/>
          <w:sz w:val="28"/>
          <w:szCs w:val="28"/>
        </w:rPr>
        <w:t>согласно</w:t>
      </w:r>
      <w:proofErr w:type="gramEnd"/>
      <w:r w:rsidR="005E3FE5">
        <w:rPr>
          <w:rFonts w:ascii="Times New Roman" w:eastAsia="Times New Roman" w:hAnsi="Times New Roman" w:cs="Times New Roman"/>
          <w:sz w:val="28"/>
          <w:szCs w:val="28"/>
        </w:rPr>
        <w:t xml:space="preserve"> годового плана. На них решались проблемы содержания и обучения детей в детском саду, психического развития личности ребенка, создание предметно-развивающей среды</w:t>
      </w:r>
      <w:r w:rsidR="0026702C" w:rsidRPr="0026702C">
        <w:rPr>
          <w:rFonts w:ascii="Times New Roman" w:eastAsia="Times New Roman" w:hAnsi="Times New Roman" w:cs="Times New Roman"/>
          <w:sz w:val="28"/>
          <w:szCs w:val="28"/>
        </w:rPr>
        <w:t>.</w:t>
      </w:r>
    </w:p>
    <w:p w:rsidR="0026702C" w:rsidRPr="0026702C" w:rsidRDefault="0026702C" w:rsidP="0026702C">
      <w:pPr>
        <w:shd w:val="clear" w:color="auto" w:fill="FFFFFF"/>
        <w:tabs>
          <w:tab w:val="left" w:pos="7248"/>
        </w:tabs>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t xml:space="preserve">                В течение года проходили консультации для родителей по различным проблемам, изготавливались ширмы и буклеты, совместно проводили спортивные праздники. </w:t>
      </w:r>
    </w:p>
    <w:p w:rsidR="0026702C" w:rsidRPr="0026702C" w:rsidRDefault="0026702C" w:rsidP="0026702C">
      <w:pPr>
        <w:shd w:val="clear" w:color="auto" w:fill="FFFFFF"/>
        <w:tabs>
          <w:tab w:val="left" w:pos="7248"/>
        </w:tabs>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t xml:space="preserve">               Для родителей во всех группах оформлены информационные стенды с материалами о работе детского сада, уголки с советами специалистов. Но мы понимаем и трудности, которые возникают в работе с родителями. Они связаны с занятостью родителей на работе, нехваткой времени, а подчас и   нежелания что-то делать для детского сада. Понимая важность этой работы, мы должны постоянно помнить об этом, включать ее в наши планы.</w:t>
      </w:r>
    </w:p>
    <w:p w:rsidR="0026702C" w:rsidRPr="0026702C" w:rsidRDefault="0026702C" w:rsidP="0026702C">
      <w:pPr>
        <w:shd w:val="clear" w:color="auto" w:fill="FFFFFF"/>
        <w:tabs>
          <w:tab w:val="left" w:pos="7248"/>
        </w:tabs>
        <w:spacing w:after="0" w:line="240" w:lineRule="auto"/>
        <w:jc w:val="both"/>
        <w:rPr>
          <w:rFonts w:ascii="Times New Roman" w:eastAsia="Times New Roman" w:hAnsi="Times New Roman" w:cs="Times New Roman"/>
          <w:sz w:val="28"/>
          <w:szCs w:val="28"/>
        </w:rPr>
      </w:pPr>
    </w:p>
    <w:p w:rsidR="0026702C" w:rsidRDefault="0026702C" w:rsidP="0026702C">
      <w:pPr>
        <w:tabs>
          <w:tab w:val="left" w:pos="0"/>
        </w:tabs>
        <w:spacing w:after="0" w:line="240" w:lineRule="auto"/>
        <w:rPr>
          <w:rFonts w:ascii="Times New Roman" w:eastAsia="Times New Roman" w:hAnsi="Times New Roman" w:cs="Times New Roman"/>
          <w:b/>
          <w:sz w:val="28"/>
          <w:szCs w:val="28"/>
        </w:rPr>
      </w:pPr>
      <w:r w:rsidRPr="0026702C">
        <w:rPr>
          <w:rFonts w:ascii="Times New Roman" w:eastAsia="Times New Roman" w:hAnsi="Times New Roman" w:cs="Times New Roman"/>
          <w:b/>
          <w:sz w:val="28"/>
          <w:szCs w:val="28"/>
        </w:rPr>
        <w:t xml:space="preserve">                         Сведения о семьях воспитанников</w:t>
      </w:r>
    </w:p>
    <w:p w:rsidR="0057737A" w:rsidRPr="00E86320" w:rsidRDefault="0057737A" w:rsidP="0057737A">
      <w:pPr>
        <w:tabs>
          <w:tab w:val="left" w:pos="1770"/>
        </w:tabs>
        <w:spacing w:after="0" w:line="240" w:lineRule="auto"/>
        <w:ind w:firstLine="540"/>
        <w:jc w:val="both"/>
        <w:rPr>
          <w:rFonts w:ascii="Times New Roman" w:hAnsi="Times New Roman" w:cs="Times New Roman"/>
          <w:spacing w:val="3"/>
          <w:sz w:val="28"/>
          <w:szCs w:val="28"/>
        </w:rPr>
      </w:pPr>
      <w:r w:rsidRPr="00E86320">
        <w:rPr>
          <w:rFonts w:ascii="Times New Roman" w:hAnsi="Times New Roman" w:cs="Times New Roman"/>
          <w:spacing w:val="3"/>
          <w:sz w:val="28"/>
          <w:szCs w:val="28"/>
        </w:rPr>
        <w:t xml:space="preserve">      Согласно результатам опроса (социологическая анкета семьи), дети,</w:t>
      </w:r>
      <w:r w:rsidR="002A0F81">
        <w:rPr>
          <w:rFonts w:ascii="Times New Roman" w:hAnsi="Times New Roman" w:cs="Times New Roman"/>
          <w:spacing w:val="3"/>
          <w:sz w:val="28"/>
          <w:szCs w:val="28"/>
        </w:rPr>
        <w:t xml:space="preserve"> посещающие  МКДОУ в 2021-2022</w:t>
      </w:r>
      <w:r w:rsidRPr="00E86320">
        <w:rPr>
          <w:rFonts w:ascii="Times New Roman" w:hAnsi="Times New Roman" w:cs="Times New Roman"/>
          <w:spacing w:val="3"/>
          <w:sz w:val="28"/>
          <w:szCs w:val="28"/>
        </w:rPr>
        <w:t xml:space="preserve"> учебном году, в основном в</w:t>
      </w:r>
      <w:r>
        <w:rPr>
          <w:rFonts w:ascii="Times New Roman" w:hAnsi="Times New Roman" w:cs="Times New Roman"/>
          <w:spacing w:val="3"/>
          <w:sz w:val="28"/>
          <w:szCs w:val="28"/>
        </w:rPr>
        <w:t>оспитываются в полных семьях - 85</w:t>
      </w:r>
      <w:r w:rsidRPr="00E86320">
        <w:rPr>
          <w:rFonts w:ascii="Times New Roman" w:hAnsi="Times New Roman" w:cs="Times New Roman"/>
          <w:spacing w:val="3"/>
          <w:sz w:val="28"/>
          <w:szCs w:val="28"/>
        </w:rPr>
        <w:t>%</w:t>
      </w:r>
      <w:r>
        <w:rPr>
          <w:rFonts w:ascii="Times New Roman" w:hAnsi="Times New Roman" w:cs="Times New Roman"/>
          <w:sz w:val="28"/>
          <w:szCs w:val="28"/>
        </w:rPr>
        <w:t>, 15</w:t>
      </w:r>
      <w:r w:rsidRPr="00E86320">
        <w:rPr>
          <w:rFonts w:ascii="Times New Roman" w:hAnsi="Times New Roman" w:cs="Times New Roman"/>
          <w:sz w:val="28"/>
          <w:szCs w:val="28"/>
        </w:rPr>
        <w:t>%  опрошенных – неполные семьи, где дети оказываются в ситуации дефицита внимания и общения со стороны взрослых, что задерживает развитие ребёнка, как в умственном, так и эмоциональном плане.</w:t>
      </w:r>
      <w:r w:rsidRPr="00E86320">
        <w:rPr>
          <w:rFonts w:ascii="Times New Roman" w:hAnsi="Times New Roman" w:cs="Times New Roman"/>
          <w:spacing w:val="1"/>
          <w:sz w:val="28"/>
          <w:szCs w:val="28"/>
        </w:rPr>
        <w:t xml:space="preserve">  Возрастной ценз абсолютного большинства родителей относится к «зрелому» периоду – от 20 до 40 лет (около 89%)</w:t>
      </w:r>
      <w:r w:rsidRPr="00E86320">
        <w:rPr>
          <w:rFonts w:ascii="Times New Roman" w:hAnsi="Times New Roman" w:cs="Times New Roman"/>
          <w:sz w:val="28"/>
          <w:szCs w:val="28"/>
        </w:rPr>
        <w:t>. Число родителей из категории «более 40 лет» – 11%.</w:t>
      </w:r>
    </w:p>
    <w:p w:rsidR="0026702C" w:rsidRPr="0026702C" w:rsidRDefault="0026702C" w:rsidP="0026702C">
      <w:pPr>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color w:val="339966"/>
          <w:sz w:val="28"/>
          <w:szCs w:val="28"/>
        </w:rPr>
        <w:t xml:space="preserve">               </w:t>
      </w:r>
      <w:r w:rsidRPr="0026702C">
        <w:rPr>
          <w:rFonts w:ascii="Times New Roman" w:eastAsia="Times New Roman" w:hAnsi="Times New Roman" w:cs="Times New Roman"/>
          <w:sz w:val="28"/>
          <w:szCs w:val="28"/>
        </w:rPr>
        <w:t>Материальный уровень разнообразен – малообеспеченные семьи, многодетные, семьи со средним и высоким достатком, поэтому  работу с родителями мы строили  с учётом данных особенностей, то есть дифференцированно подходили к каждой семье наших воспитанников.</w:t>
      </w:r>
    </w:p>
    <w:p w:rsidR="0026702C" w:rsidRPr="0026702C" w:rsidRDefault="0026702C" w:rsidP="0026702C">
      <w:pPr>
        <w:spacing w:after="0" w:line="240" w:lineRule="auto"/>
        <w:jc w:val="both"/>
        <w:rPr>
          <w:rFonts w:ascii="Times New Roman" w:eastAsia="Times New Roman" w:hAnsi="Times New Roman" w:cs="Times New Roman"/>
          <w:bCs/>
          <w:sz w:val="28"/>
          <w:szCs w:val="28"/>
        </w:rPr>
      </w:pPr>
      <w:r w:rsidRPr="0026702C">
        <w:rPr>
          <w:rFonts w:ascii="Times New Roman" w:eastAsia="Times New Roman" w:hAnsi="Times New Roman" w:cs="Times New Roman"/>
          <w:bCs/>
          <w:sz w:val="28"/>
          <w:szCs w:val="28"/>
        </w:rPr>
        <w:t xml:space="preserve">     Методическая служба совместно с педагогами  учреждения использовала такие формы работы  как: </w:t>
      </w:r>
    </w:p>
    <w:p w:rsidR="0026702C" w:rsidRPr="0026702C" w:rsidRDefault="0026702C" w:rsidP="0026702C">
      <w:pPr>
        <w:numPr>
          <w:ilvl w:val="0"/>
          <w:numId w:val="23"/>
        </w:numPr>
        <w:spacing w:after="0" w:line="240" w:lineRule="auto"/>
        <w:jc w:val="both"/>
        <w:rPr>
          <w:rFonts w:ascii="Times New Roman" w:eastAsia="Times New Roman" w:hAnsi="Times New Roman" w:cs="Times New Roman"/>
          <w:bCs/>
          <w:sz w:val="28"/>
          <w:szCs w:val="28"/>
        </w:rPr>
      </w:pPr>
      <w:r w:rsidRPr="0026702C">
        <w:rPr>
          <w:rFonts w:ascii="Times New Roman" w:eastAsia="Times New Roman" w:hAnsi="Times New Roman" w:cs="Times New Roman"/>
          <w:bCs/>
          <w:sz w:val="28"/>
          <w:szCs w:val="28"/>
        </w:rPr>
        <w:t>общие  и групповые родительские собрания;</w:t>
      </w:r>
    </w:p>
    <w:p w:rsidR="0026702C" w:rsidRPr="0026702C" w:rsidRDefault="0026702C" w:rsidP="0026702C">
      <w:pPr>
        <w:numPr>
          <w:ilvl w:val="0"/>
          <w:numId w:val="23"/>
        </w:numPr>
        <w:spacing w:after="0" w:line="240" w:lineRule="auto"/>
        <w:jc w:val="both"/>
        <w:rPr>
          <w:rFonts w:ascii="Times New Roman" w:eastAsia="Times New Roman" w:hAnsi="Times New Roman" w:cs="Times New Roman"/>
          <w:bCs/>
          <w:sz w:val="28"/>
          <w:szCs w:val="28"/>
        </w:rPr>
      </w:pPr>
      <w:r w:rsidRPr="0026702C">
        <w:rPr>
          <w:rFonts w:ascii="Times New Roman" w:eastAsia="Times New Roman" w:hAnsi="Times New Roman" w:cs="Times New Roman"/>
          <w:bCs/>
          <w:sz w:val="28"/>
          <w:szCs w:val="28"/>
        </w:rPr>
        <w:t xml:space="preserve"> консультации;</w:t>
      </w:r>
    </w:p>
    <w:p w:rsidR="0026702C" w:rsidRPr="0026702C" w:rsidRDefault="0026702C" w:rsidP="0026702C">
      <w:pPr>
        <w:numPr>
          <w:ilvl w:val="0"/>
          <w:numId w:val="23"/>
        </w:numPr>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t xml:space="preserve"> беседы;</w:t>
      </w:r>
    </w:p>
    <w:p w:rsidR="0026702C" w:rsidRPr="0026702C" w:rsidRDefault="0026702C" w:rsidP="0026702C">
      <w:pPr>
        <w:numPr>
          <w:ilvl w:val="0"/>
          <w:numId w:val="23"/>
        </w:numPr>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t>праздники, досуги;</w:t>
      </w:r>
    </w:p>
    <w:p w:rsidR="0026702C" w:rsidRPr="0026702C" w:rsidRDefault="0026702C" w:rsidP="0026702C">
      <w:pPr>
        <w:numPr>
          <w:ilvl w:val="0"/>
          <w:numId w:val="23"/>
        </w:numPr>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lastRenderedPageBreak/>
        <w:t xml:space="preserve">спортивные  соревнования;  </w:t>
      </w:r>
    </w:p>
    <w:p w:rsidR="0026702C" w:rsidRPr="0026702C" w:rsidRDefault="0026702C" w:rsidP="0026702C">
      <w:pPr>
        <w:numPr>
          <w:ilvl w:val="0"/>
          <w:numId w:val="23"/>
        </w:numPr>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t>дни  здоровья.</w:t>
      </w:r>
    </w:p>
    <w:p w:rsidR="0026702C" w:rsidRPr="0026702C" w:rsidRDefault="0026702C" w:rsidP="0026702C">
      <w:pPr>
        <w:spacing w:after="0" w:line="240" w:lineRule="auto"/>
        <w:ind w:firstLine="708"/>
        <w:jc w:val="both"/>
        <w:rPr>
          <w:rFonts w:ascii="Times New Roman" w:eastAsia="Times New Roman" w:hAnsi="Times New Roman" w:cs="Times New Roman"/>
          <w:sz w:val="28"/>
          <w:szCs w:val="28"/>
          <w:u w:val="single"/>
        </w:rPr>
      </w:pPr>
      <w:r w:rsidRPr="0026702C">
        <w:rPr>
          <w:rFonts w:ascii="Times New Roman" w:eastAsia="Times New Roman" w:hAnsi="Times New Roman" w:cs="Times New Roman"/>
          <w:sz w:val="28"/>
          <w:szCs w:val="28"/>
        </w:rPr>
        <w:t>В прошедшем учебном году были проведены общие родительские собрания на темы: «</w:t>
      </w:r>
      <w:r w:rsidR="005E3FE5">
        <w:rPr>
          <w:rFonts w:ascii="Times New Roman" w:eastAsia="Times New Roman" w:hAnsi="Times New Roman" w:cs="Times New Roman"/>
          <w:sz w:val="28"/>
          <w:szCs w:val="28"/>
        </w:rPr>
        <w:t>Здоровье детей наша общая забота</w:t>
      </w:r>
      <w:r w:rsidRPr="0026702C">
        <w:rPr>
          <w:rFonts w:ascii="Times New Roman" w:eastAsia="Times New Roman" w:hAnsi="Times New Roman" w:cs="Times New Roman"/>
          <w:sz w:val="28"/>
          <w:szCs w:val="28"/>
        </w:rPr>
        <w:t xml:space="preserve">. Откуда оно </w:t>
      </w:r>
      <w:r w:rsidR="002A0F81">
        <w:rPr>
          <w:rFonts w:ascii="Times New Roman" w:eastAsia="Times New Roman" w:hAnsi="Times New Roman" w:cs="Times New Roman"/>
          <w:sz w:val="28"/>
          <w:szCs w:val="28"/>
        </w:rPr>
        <w:t>начинается?», «Итоговое  за 2021-2022</w:t>
      </w:r>
      <w:r w:rsidRPr="0026702C">
        <w:rPr>
          <w:rFonts w:ascii="Times New Roman" w:eastAsia="Times New Roman" w:hAnsi="Times New Roman" w:cs="Times New Roman"/>
          <w:sz w:val="28"/>
          <w:szCs w:val="28"/>
        </w:rPr>
        <w:t xml:space="preserve"> учебный год». Воспитатели использовали следующие  методы  изучения  семьи:</w:t>
      </w:r>
    </w:p>
    <w:p w:rsidR="0026702C" w:rsidRPr="0026702C" w:rsidRDefault="0026702C" w:rsidP="0026702C">
      <w:pPr>
        <w:widowControl w:val="0"/>
        <w:numPr>
          <w:ilvl w:val="0"/>
          <w:numId w:val="24"/>
        </w:numPr>
        <w:tabs>
          <w:tab w:val="left" w:pos="0"/>
          <w:tab w:val="left" w:pos="180"/>
        </w:tabs>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t xml:space="preserve">анкетирование  родителей; </w:t>
      </w:r>
    </w:p>
    <w:p w:rsidR="0026702C" w:rsidRPr="0026702C" w:rsidRDefault="0026702C" w:rsidP="0026702C">
      <w:pPr>
        <w:widowControl w:val="0"/>
        <w:numPr>
          <w:ilvl w:val="0"/>
          <w:numId w:val="24"/>
        </w:numPr>
        <w:tabs>
          <w:tab w:val="left" w:pos="0"/>
          <w:tab w:val="left" w:pos="180"/>
        </w:tabs>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t>беседы  с  родителями;</w:t>
      </w:r>
    </w:p>
    <w:p w:rsidR="0026702C" w:rsidRPr="0026702C" w:rsidRDefault="0026702C" w:rsidP="0026702C">
      <w:pPr>
        <w:widowControl w:val="0"/>
        <w:numPr>
          <w:ilvl w:val="0"/>
          <w:numId w:val="24"/>
        </w:numPr>
        <w:tabs>
          <w:tab w:val="left" w:pos="0"/>
          <w:tab w:val="left" w:pos="180"/>
        </w:tabs>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t>наблюдение  за  ребёнком;</w:t>
      </w:r>
    </w:p>
    <w:p w:rsidR="0026702C" w:rsidRPr="0026702C" w:rsidRDefault="0026702C" w:rsidP="0026702C">
      <w:pPr>
        <w:widowControl w:val="0"/>
        <w:numPr>
          <w:ilvl w:val="0"/>
          <w:numId w:val="24"/>
        </w:numPr>
        <w:tabs>
          <w:tab w:val="left" w:pos="0"/>
          <w:tab w:val="left" w:pos="180"/>
        </w:tabs>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t>посещение  семьи  ребёнка;</w:t>
      </w:r>
    </w:p>
    <w:p w:rsidR="0026702C" w:rsidRDefault="0026702C" w:rsidP="0026702C">
      <w:pPr>
        <w:widowControl w:val="0"/>
        <w:numPr>
          <w:ilvl w:val="0"/>
          <w:numId w:val="24"/>
        </w:numPr>
        <w:tabs>
          <w:tab w:val="left" w:pos="0"/>
          <w:tab w:val="left" w:pos="180"/>
        </w:tabs>
        <w:spacing w:after="0" w:line="240" w:lineRule="auto"/>
        <w:jc w:val="both"/>
        <w:rPr>
          <w:rFonts w:ascii="Times New Roman" w:eastAsia="Times New Roman" w:hAnsi="Times New Roman" w:cs="Times New Roman"/>
          <w:sz w:val="28"/>
          <w:szCs w:val="28"/>
        </w:rPr>
      </w:pPr>
      <w:r w:rsidRPr="0026702C">
        <w:rPr>
          <w:rFonts w:ascii="Times New Roman" w:eastAsia="Times New Roman" w:hAnsi="Times New Roman" w:cs="Times New Roman"/>
          <w:sz w:val="28"/>
          <w:szCs w:val="28"/>
        </w:rPr>
        <w:t>создание и поддержка традиций проведения совместно с     родителями спортивных соревнований, праздников, досугов.</w:t>
      </w:r>
    </w:p>
    <w:p w:rsidR="0057737A" w:rsidRPr="0026702C" w:rsidRDefault="0057737A" w:rsidP="0057737A">
      <w:pPr>
        <w:widowControl w:val="0"/>
        <w:tabs>
          <w:tab w:val="left" w:pos="0"/>
          <w:tab w:val="left" w:pos="180"/>
        </w:tabs>
        <w:spacing w:after="0" w:line="240" w:lineRule="auto"/>
        <w:jc w:val="both"/>
        <w:rPr>
          <w:rFonts w:ascii="Times New Roman" w:eastAsia="Times New Roman" w:hAnsi="Times New Roman" w:cs="Times New Roman"/>
          <w:sz w:val="28"/>
          <w:szCs w:val="28"/>
        </w:rPr>
      </w:pPr>
    </w:p>
    <w:p w:rsidR="0057737A" w:rsidRPr="0057737A" w:rsidRDefault="002A7E23" w:rsidP="0057737A">
      <w:pPr>
        <w:spacing w:after="0" w:line="240" w:lineRule="auto"/>
        <w:ind w:firstLine="708"/>
        <w:jc w:val="both"/>
        <w:rPr>
          <w:rFonts w:ascii="Times New Roman" w:hAnsi="Times New Roman" w:cs="Times New Roman"/>
          <w:sz w:val="28"/>
          <w:szCs w:val="28"/>
          <w:u w:val="single"/>
        </w:rPr>
      </w:pPr>
      <w:r>
        <w:rPr>
          <w:rFonts w:ascii="Times New Roman" w:eastAsia="Times New Roman" w:hAnsi="Times New Roman" w:cs="Times New Roman"/>
          <w:sz w:val="28"/>
          <w:szCs w:val="28"/>
        </w:rPr>
        <w:t xml:space="preserve">            </w:t>
      </w:r>
      <w:r w:rsidR="0057737A" w:rsidRPr="0057737A">
        <w:rPr>
          <w:rFonts w:ascii="Times New Roman" w:hAnsi="Times New Roman" w:cs="Times New Roman"/>
          <w:sz w:val="28"/>
          <w:szCs w:val="28"/>
        </w:rPr>
        <w:t xml:space="preserve"> В прошедшем учебном году были проведены общие родительские собрания на темы: «</w:t>
      </w:r>
      <w:r w:rsidR="0057737A" w:rsidRPr="0057737A">
        <w:rPr>
          <w:rFonts w:ascii="Times New Roman" w:eastAsia="Times New Roman" w:hAnsi="Times New Roman" w:cs="Times New Roman"/>
          <w:sz w:val="28"/>
          <w:szCs w:val="28"/>
        </w:rPr>
        <w:t>Наш сад. Наши дети. Наше будущее</w:t>
      </w:r>
      <w:r>
        <w:rPr>
          <w:rFonts w:ascii="Times New Roman" w:hAnsi="Times New Roman" w:cs="Times New Roman"/>
          <w:sz w:val="28"/>
          <w:szCs w:val="28"/>
        </w:rPr>
        <w:t>», «Итоговое  за 2022-2023</w:t>
      </w:r>
      <w:r w:rsidR="0057737A" w:rsidRPr="0057737A">
        <w:rPr>
          <w:rFonts w:ascii="Times New Roman" w:hAnsi="Times New Roman" w:cs="Times New Roman"/>
          <w:sz w:val="28"/>
          <w:szCs w:val="28"/>
        </w:rPr>
        <w:t xml:space="preserve"> учебный год». Воспитатели использовали следующие  методы  изучения  семьи:</w:t>
      </w:r>
    </w:p>
    <w:p w:rsidR="0057737A" w:rsidRPr="0057737A" w:rsidRDefault="0057737A" w:rsidP="0057737A">
      <w:pPr>
        <w:widowControl w:val="0"/>
        <w:numPr>
          <w:ilvl w:val="0"/>
          <w:numId w:val="24"/>
        </w:numPr>
        <w:tabs>
          <w:tab w:val="left" w:pos="0"/>
          <w:tab w:val="left" w:pos="180"/>
        </w:tabs>
        <w:spacing w:after="0" w:line="240" w:lineRule="auto"/>
        <w:jc w:val="both"/>
        <w:rPr>
          <w:rFonts w:ascii="Times New Roman" w:hAnsi="Times New Roman" w:cs="Times New Roman"/>
          <w:sz w:val="28"/>
          <w:szCs w:val="28"/>
        </w:rPr>
      </w:pPr>
      <w:r w:rsidRPr="0057737A">
        <w:rPr>
          <w:rFonts w:ascii="Times New Roman" w:hAnsi="Times New Roman" w:cs="Times New Roman"/>
          <w:sz w:val="28"/>
          <w:szCs w:val="28"/>
        </w:rPr>
        <w:t xml:space="preserve">анкетирование  родителей; </w:t>
      </w:r>
    </w:p>
    <w:p w:rsidR="0057737A" w:rsidRPr="0057737A" w:rsidRDefault="0057737A" w:rsidP="0057737A">
      <w:pPr>
        <w:widowControl w:val="0"/>
        <w:numPr>
          <w:ilvl w:val="0"/>
          <w:numId w:val="24"/>
        </w:numPr>
        <w:tabs>
          <w:tab w:val="left" w:pos="0"/>
          <w:tab w:val="left" w:pos="180"/>
        </w:tabs>
        <w:spacing w:after="0" w:line="240" w:lineRule="auto"/>
        <w:jc w:val="both"/>
        <w:rPr>
          <w:rFonts w:ascii="Times New Roman" w:hAnsi="Times New Roman" w:cs="Times New Roman"/>
          <w:sz w:val="28"/>
          <w:szCs w:val="28"/>
        </w:rPr>
      </w:pPr>
      <w:r w:rsidRPr="0057737A">
        <w:rPr>
          <w:rFonts w:ascii="Times New Roman" w:hAnsi="Times New Roman" w:cs="Times New Roman"/>
          <w:sz w:val="28"/>
          <w:szCs w:val="28"/>
        </w:rPr>
        <w:t>беседы  с  родителями;</w:t>
      </w:r>
    </w:p>
    <w:p w:rsidR="0057737A" w:rsidRPr="0057737A" w:rsidRDefault="0057737A" w:rsidP="0057737A">
      <w:pPr>
        <w:widowControl w:val="0"/>
        <w:numPr>
          <w:ilvl w:val="0"/>
          <w:numId w:val="24"/>
        </w:numPr>
        <w:tabs>
          <w:tab w:val="left" w:pos="0"/>
          <w:tab w:val="left" w:pos="180"/>
        </w:tabs>
        <w:spacing w:after="0" w:line="240" w:lineRule="auto"/>
        <w:jc w:val="both"/>
        <w:rPr>
          <w:rFonts w:ascii="Times New Roman" w:hAnsi="Times New Roman" w:cs="Times New Roman"/>
          <w:sz w:val="28"/>
          <w:szCs w:val="28"/>
        </w:rPr>
      </w:pPr>
      <w:r w:rsidRPr="0057737A">
        <w:rPr>
          <w:rFonts w:ascii="Times New Roman" w:hAnsi="Times New Roman" w:cs="Times New Roman"/>
          <w:sz w:val="28"/>
          <w:szCs w:val="28"/>
        </w:rPr>
        <w:t>наблюдение  за  ребёнком;</w:t>
      </w:r>
    </w:p>
    <w:p w:rsidR="0057737A" w:rsidRPr="0057737A" w:rsidRDefault="0057737A" w:rsidP="0057737A">
      <w:pPr>
        <w:widowControl w:val="0"/>
        <w:numPr>
          <w:ilvl w:val="0"/>
          <w:numId w:val="24"/>
        </w:numPr>
        <w:tabs>
          <w:tab w:val="left" w:pos="0"/>
          <w:tab w:val="left" w:pos="180"/>
        </w:tabs>
        <w:spacing w:after="0" w:line="240" w:lineRule="auto"/>
        <w:jc w:val="both"/>
        <w:rPr>
          <w:rFonts w:ascii="Times New Roman" w:hAnsi="Times New Roman" w:cs="Times New Roman"/>
          <w:sz w:val="28"/>
          <w:szCs w:val="28"/>
        </w:rPr>
      </w:pPr>
      <w:r w:rsidRPr="0057737A">
        <w:rPr>
          <w:rFonts w:ascii="Times New Roman" w:hAnsi="Times New Roman" w:cs="Times New Roman"/>
          <w:sz w:val="28"/>
          <w:szCs w:val="28"/>
        </w:rPr>
        <w:t>посещение  семьи  ребёнка;</w:t>
      </w:r>
    </w:p>
    <w:p w:rsidR="0057737A" w:rsidRPr="0057737A" w:rsidRDefault="0057737A" w:rsidP="0057737A">
      <w:pPr>
        <w:widowControl w:val="0"/>
        <w:numPr>
          <w:ilvl w:val="0"/>
          <w:numId w:val="24"/>
        </w:numPr>
        <w:tabs>
          <w:tab w:val="left" w:pos="0"/>
          <w:tab w:val="left" w:pos="180"/>
        </w:tabs>
        <w:spacing w:after="0" w:line="240" w:lineRule="auto"/>
        <w:jc w:val="both"/>
        <w:rPr>
          <w:rFonts w:ascii="Times New Roman" w:hAnsi="Times New Roman" w:cs="Times New Roman"/>
          <w:sz w:val="28"/>
          <w:szCs w:val="28"/>
        </w:rPr>
      </w:pPr>
      <w:r w:rsidRPr="0057737A">
        <w:rPr>
          <w:rFonts w:ascii="Times New Roman" w:hAnsi="Times New Roman" w:cs="Times New Roman"/>
          <w:sz w:val="28"/>
          <w:szCs w:val="28"/>
        </w:rPr>
        <w:t>создание и поддержка традиций проведения совместно с     родителями спортивных соревнований, праздников, досугов.</w:t>
      </w:r>
    </w:p>
    <w:p w:rsidR="0057737A" w:rsidRPr="0057737A" w:rsidRDefault="0057737A" w:rsidP="0057737A">
      <w:pPr>
        <w:widowControl w:val="0"/>
        <w:tabs>
          <w:tab w:val="left" w:pos="0"/>
          <w:tab w:val="left" w:pos="420"/>
        </w:tabs>
        <w:spacing w:after="0" w:line="240" w:lineRule="auto"/>
        <w:jc w:val="both"/>
        <w:rPr>
          <w:rFonts w:ascii="Times New Roman" w:hAnsi="Times New Roman" w:cs="Times New Roman"/>
          <w:sz w:val="28"/>
          <w:szCs w:val="28"/>
        </w:rPr>
      </w:pPr>
      <w:r w:rsidRPr="0057737A">
        <w:rPr>
          <w:rFonts w:ascii="Times New Roman" w:hAnsi="Times New Roman" w:cs="Times New Roman"/>
          <w:sz w:val="28"/>
          <w:szCs w:val="28"/>
        </w:rPr>
        <w:t>Совместно с родителями  были проведены следующие мероприятия:   конкурс «</w:t>
      </w:r>
      <w:r w:rsidRPr="0057737A">
        <w:rPr>
          <w:rFonts w:ascii="Times New Roman" w:eastAsia="Times New Roman" w:hAnsi="Times New Roman" w:cs="Times New Roman"/>
          <w:color w:val="000000"/>
          <w:sz w:val="28"/>
          <w:szCs w:val="28"/>
        </w:rPr>
        <w:t>День здоровья</w:t>
      </w:r>
      <w:r w:rsidRPr="0057737A">
        <w:rPr>
          <w:rFonts w:ascii="Times New Roman" w:hAnsi="Times New Roman" w:cs="Times New Roman"/>
          <w:sz w:val="28"/>
          <w:szCs w:val="28"/>
        </w:rPr>
        <w:t>», спортивный праздник «</w:t>
      </w:r>
      <w:r w:rsidRPr="0057737A">
        <w:rPr>
          <w:rFonts w:ascii="Times New Roman" w:eastAsia="Times New Roman" w:hAnsi="Times New Roman" w:cs="Times New Roman"/>
          <w:color w:val="000000"/>
          <w:sz w:val="28"/>
          <w:szCs w:val="28"/>
        </w:rPr>
        <w:t xml:space="preserve">Здоровая семья — здоровые </w:t>
      </w:r>
      <w:proofErr w:type="spellStart"/>
      <w:r w:rsidRPr="0057737A">
        <w:rPr>
          <w:rFonts w:ascii="Times New Roman" w:eastAsia="Times New Roman" w:hAnsi="Times New Roman" w:cs="Times New Roman"/>
          <w:color w:val="000000"/>
          <w:sz w:val="28"/>
          <w:szCs w:val="28"/>
        </w:rPr>
        <w:t>дети»</w:t>
      </w:r>
      <w:proofErr w:type="gramStart"/>
      <w:r w:rsidRPr="0057737A">
        <w:rPr>
          <w:rFonts w:ascii="Times New Roman" w:eastAsia="Times New Roman" w:hAnsi="Times New Roman" w:cs="Times New Roman"/>
          <w:color w:val="000000"/>
          <w:sz w:val="28"/>
          <w:szCs w:val="28"/>
        </w:rPr>
        <w:t>,«</w:t>
      </w:r>
      <w:proofErr w:type="gramEnd"/>
      <w:r w:rsidRPr="0057737A">
        <w:rPr>
          <w:rFonts w:ascii="Times New Roman" w:eastAsia="Times New Roman" w:hAnsi="Times New Roman" w:cs="Times New Roman"/>
          <w:color w:val="000000"/>
          <w:sz w:val="28"/>
          <w:szCs w:val="28"/>
        </w:rPr>
        <w:t>Прилет</w:t>
      </w:r>
      <w:proofErr w:type="spellEnd"/>
      <w:r w:rsidRPr="0057737A">
        <w:rPr>
          <w:rFonts w:ascii="Times New Roman" w:eastAsia="Times New Roman" w:hAnsi="Times New Roman" w:cs="Times New Roman"/>
          <w:color w:val="000000"/>
          <w:sz w:val="28"/>
          <w:szCs w:val="28"/>
        </w:rPr>
        <w:t xml:space="preserve"> птиц»</w:t>
      </w:r>
      <w:r w:rsidRPr="0057737A">
        <w:rPr>
          <w:rFonts w:ascii="Times New Roman" w:hAnsi="Times New Roman" w:cs="Times New Roman"/>
          <w:sz w:val="28"/>
          <w:szCs w:val="28"/>
        </w:rPr>
        <w:t>,  «Масленица»,  «</w:t>
      </w:r>
      <w:r w:rsidRPr="0057737A">
        <w:rPr>
          <w:rFonts w:ascii="Times New Roman" w:eastAsia="Times New Roman" w:hAnsi="Times New Roman" w:cs="Times New Roman"/>
          <w:color w:val="000000"/>
          <w:sz w:val="28"/>
          <w:szCs w:val="28"/>
        </w:rPr>
        <w:t>Мама-солнышко мое</w:t>
      </w:r>
      <w:r w:rsidRPr="0057737A">
        <w:rPr>
          <w:rFonts w:ascii="Times New Roman" w:hAnsi="Times New Roman" w:cs="Times New Roman"/>
          <w:sz w:val="28"/>
          <w:szCs w:val="28"/>
        </w:rPr>
        <w:t xml:space="preserve">», </w:t>
      </w:r>
      <w:r w:rsidRPr="0057737A">
        <w:rPr>
          <w:rFonts w:ascii="Times New Roman" w:eastAsia="Times New Roman" w:hAnsi="Times New Roman" w:cs="Times New Roman"/>
          <w:color w:val="000000"/>
          <w:sz w:val="28"/>
          <w:szCs w:val="28"/>
        </w:rPr>
        <w:t xml:space="preserve">«Детство  - это ты и я!» </w:t>
      </w:r>
      <w:r w:rsidR="00CE12D9">
        <w:rPr>
          <w:rFonts w:ascii="Times New Roman" w:eastAsia="Times New Roman" w:hAnsi="Times New Roman" w:cs="Times New Roman"/>
          <w:color w:val="000000"/>
          <w:sz w:val="28"/>
          <w:szCs w:val="28"/>
        </w:rPr>
        <w:t xml:space="preserve">, «День земли» </w:t>
      </w:r>
      <w:r w:rsidRPr="0057737A">
        <w:rPr>
          <w:rFonts w:ascii="Times New Roman" w:eastAsia="Times New Roman" w:hAnsi="Times New Roman" w:cs="Times New Roman"/>
          <w:color w:val="000000"/>
          <w:sz w:val="28"/>
          <w:szCs w:val="28"/>
        </w:rPr>
        <w:t>и другие</w:t>
      </w:r>
      <w:r w:rsidRPr="0057737A">
        <w:rPr>
          <w:rFonts w:ascii="Times New Roman" w:hAnsi="Times New Roman" w:cs="Times New Roman"/>
          <w:sz w:val="28"/>
          <w:szCs w:val="28"/>
        </w:rPr>
        <w:t>.</w:t>
      </w:r>
    </w:p>
    <w:p w:rsidR="0057737A" w:rsidRPr="0057737A" w:rsidRDefault="0057737A" w:rsidP="0057737A">
      <w:pPr>
        <w:tabs>
          <w:tab w:val="num" w:pos="0"/>
        </w:tabs>
        <w:spacing w:after="0" w:line="240" w:lineRule="auto"/>
        <w:jc w:val="both"/>
        <w:rPr>
          <w:rFonts w:ascii="Times New Roman" w:hAnsi="Times New Roman" w:cs="Times New Roman"/>
          <w:bCs/>
          <w:sz w:val="28"/>
          <w:szCs w:val="28"/>
        </w:rPr>
      </w:pPr>
      <w:r w:rsidRPr="0057737A">
        <w:rPr>
          <w:rFonts w:ascii="Times New Roman" w:hAnsi="Times New Roman" w:cs="Times New Roman"/>
          <w:bCs/>
          <w:sz w:val="28"/>
          <w:szCs w:val="28"/>
        </w:rPr>
        <w:t xml:space="preserve">             В ходе общения были выявлены некоторые проблемы в работе с     родителями:</w:t>
      </w:r>
    </w:p>
    <w:p w:rsidR="0057737A" w:rsidRPr="0057737A" w:rsidRDefault="0057737A" w:rsidP="0057737A">
      <w:pPr>
        <w:spacing w:after="0" w:line="240" w:lineRule="auto"/>
        <w:jc w:val="both"/>
        <w:rPr>
          <w:rFonts w:ascii="Times New Roman" w:hAnsi="Times New Roman" w:cs="Times New Roman"/>
          <w:bCs/>
          <w:sz w:val="28"/>
          <w:szCs w:val="28"/>
        </w:rPr>
      </w:pPr>
      <w:r w:rsidRPr="0057737A">
        <w:rPr>
          <w:rFonts w:ascii="Times New Roman" w:hAnsi="Times New Roman" w:cs="Times New Roman"/>
          <w:bCs/>
          <w:sz w:val="28"/>
          <w:szCs w:val="28"/>
        </w:rPr>
        <w:t>- пассивность родителей в участии воспитательно-образовательного  процесса.</w:t>
      </w:r>
    </w:p>
    <w:p w:rsidR="0057737A" w:rsidRPr="0057737A" w:rsidRDefault="0057737A" w:rsidP="0057737A">
      <w:pPr>
        <w:spacing w:after="0" w:line="240" w:lineRule="auto"/>
        <w:jc w:val="both"/>
        <w:rPr>
          <w:rFonts w:ascii="Times New Roman" w:hAnsi="Times New Roman" w:cs="Times New Roman"/>
          <w:bCs/>
          <w:sz w:val="28"/>
          <w:szCs w:val="28"/>
        </w:rPr>
      </w:pPr>
      <w:r w:rsidRPr="0057737A">
        <w:rPr>
          <w:rFonts w:ascii="Times New Roman" w:hAnsi="Times New Roman" w:cs="Times New Roman"/>
          <w:bCs/>
          <w:sz w:val="28"/>
          <w:szCs w:val="28"/>
        </w:rPr>
        <w:t xml:space="preserve">          Резерв для планировани</w:t>
      </w:r>
      <w:proofErr w:type="gramStart"/>
      <w:r w:rsidRPr="0057737A">
        <w:rPr>
          <w:rFonts w:ascii="Times New Roman" w:hAnsi="Times New Roman" w:cs="Times New Roman"/>
          <w:bCs/>
          <w:sz w:val="28"/>
          <w:szCs w:val="28"/>
        </w:rPr>
        <w:t>я</w:t>
      </w:r>
      <w:r w:rsidRPr="0057737A">
        <w:rPr>
          <w:rFonts w:ascii="Times New Roman" w:hAnsi="Times New Roman" w:cs="Times New Roman"/>
          <w:bCs/>
          <w:i/>
          <w:sz w:val="28"/>
          <w:szCs w:val="28"/>
        </w:rPr>
        <w:t>-</w:t>
      </w:r>
      <w:proofErr w:type="gramEnd"/>
      <w:r w:rsidRPr="0057737A">
        <w:rPr>
          <w:rFonts w:ascii="Times New Roman" w:hAnsi="Times New Roman" w:cs="Times New Roman"/>
          <w:bCs/>
          <w:sz w:val="28"/>
          <w:szCs w:val="28"/>
        </w:rPr>
        <w:t xml:space="preserve"> это продолжение поиска  и использование новых форм пропаганды педагогических знаний с целью активизации интереса родительской общественности к проблемам развития своих детей.</w:t>
      </w:r>
    </w:p>
    <w:p w:rsidR="0057737A" w:rsidRPr="0057737A" w:rsidRDefault="0057737A" w:rsidP="0057737A">
      <w:pPr>
        <w:jc w:val="both"/>
        <w:rPr>
          <w:rFonts w:ascii="Times New Roman" w:hAnsi="Times New Roman"/>
          <w:sz w:val="28"/>
          <w:szCs w:val="28"/>
        </w:rPr>
      </w:pPr>
      <w:r w:rsidRPr="0057737A">
        <w:rPr>
          <w:rFonts w:ascii="Times New Roman" w:hAnsi="Times New Roman"/>
          <w:b/>
          <w:sz w:val="28"/>
          <w:szCs w:val="28"/>
          <w:u w:val="single"/>
        </w:rPr>
        <w:t>Вывод:</w:t>
      </w:r>
      <w:r w:rsidRPr="0057737A">
        <w:rPr>
          <w:rFonts w:ascii="Times New Roman" w:hAnsi="Times New Roman"/>
          <w:sz w:val="28"/>
          <w:szCs w:val="28"/>
        </w:rPr>
        <w:t xml:space="preserve"> в дальнейшем планируем продолжать совершенствование внедрения инновационных подходов в работе с родителями, </w:t>
      </w:r>
      <w:proofErr w:type="spellStart"/>
      <w:r w:rsidRPr="0057737A">
        <w:rPr>
          <w:rFonts w:ascii="Times New Roman" w:hAnsi="Times New Roman"/>
          <w:sz w:val="28"/>
          <w:szCs w:val="28"/>
        </w:rPr>
        <w:t>психолого</w:t>
      </w:r>
      <w:proofErr w:type="spellEnd"/>
      <w:r w:rsidRPr="0057737A">
        <w:rPr>
          <w:rFonts w:ascii="Times New Roman" w:hAnsi="Times New Roman"/>
          <w:sz w:val="28"/>
          <w:szCs w:val="28"/>
        </w:rPr>
        <w:t xml:space="preserve">–педагогическое сопровождение семей, оказывать консультативную помощь в воспитании и обучении детей, информировать родителей через сайт МКДОУ. </w:t>
      </w:r>
    </w:p>
    <w:p w:rsidR="008F1AC3" w:rsidRPr="008F1AC3" w:rsidRDefault="0026702C" w:rsidP="008F1AC3">
      <w:pPr>
        <w:rPr>
          <w:rFonts w:ascii="Times New Roman" w:hAnsi="Times New Roman" w:cs="Times New Roman"/>
          <w:sz w:val="28"/>
          <w:szCs w:val="28"/>
        </w:rPr>
      </w:pPr>
      <w:r w:rsidRPr="008F1AC3">
        <w:rPr>
          <w:rFonts w:ascii="Times New Roman" w:eastAsia="Times New Roman" w:hAnsi="Times New Roman" w:cs="Times New Roman"/>
          <w:b/>
          <w:bCs/>
          <w:color w:val="339966"/>
          <w:sz w:val="28"/>
          <w:szCs w:val="28"/>
        </w:rPr>
        <w:t xml:space="preserve">                     </w:t>
      </w:r>
      <w:r w:rsidR="008F1AC3" w:rsidRPr="00957F57">
        <w:rPr>
          <w:rFonts w:ascii="Times New Roman" w:hAnsi="Times New Roman" w:cs="Times New Roman"/>
          <w:b/>
          <w:sz w:val="28"/>
          <w:szCs w:val="28"/>
        </w:rPr>
        <w:t xml:space="preserve">Работа консультативного пункта МКДОУ в </w:t>
      </w:r>
      <w:r w:rsidR="002A7E23">
        <w:rPr>
          <w:rFonts w:ascii="Times New Roman" w:hAnsi="Times New Roman" w:cs="Times New Roman"/>
          <w:b/>
          <w:sz w:val="28"/>
          <w:szCs w:val="28"/>
        </w:rPr>
        <w:t xml:space="preserve"> 2023</w:t>
      </w:r>
      <w:r w:rsidR="008F1AC3" w:rsidRPr="00957F57">
        <w:rPr>
          <w:rFonts w:ascii="Times New Roman" w:hAnsi="Times New Roman" w:cs="Times New Roman"/>
          <w:b/>
          <w:sz w:val="28"/>
          <w:szCs w:val="28"/>
        </w:rPr>
        <w:t xml:space="preserve"> году</w:t>
      </w:r>
      <w:r w:rsidR="008F1AC3" w:rsidRPr="008F1AC3">
        <w:rPr>
          <w:rFonts w:ascii="Times New Roman" w:hAnsi="Times New Roman" w:cs="Times New Roman"/>
          <w:sz w:val="28"/>
          <w:szCs w:val="28"/>
        </w:rPr>
        <w:t xml:space="preserve"> консультативный пункт МКДОУ ДС №</w:t>
      </w:r>
      <w:r w:rsidR="008F1AC3">
        <w:rPr>
          <w:rFonts w:ascii="Times New Roman" w:hAnsi="Times New Roman" w:cs="Times New Roman"/>
          <w:sz w:val="28"/>
          <w:szCs w:val="28"/>
        </w:rPr>
        <w:t>1</w:t>
      </w:r>
      <w:r w:rsidR="008F1AC3" w:rsidRPr="008F1AC3">
        <w:rPr>
          <w:rFonts w:ascii="Times New Roman" w:hAnsi="Times New Roman" w:cs="Times New Roman"/>
          <w:sz w:val="28"/>
          <w:szCs w:val="28"/>
        </w:rPr>
        <w:t>3 «</w:t>
      </w:r>
      <w:r w:rsidR="008F1AC3">
        <w:rPr>
          <w:rFonts w:ascii="Times New Roman" w:hAnsi="Times New Roman" w:cs="Times New Roman"/>
          <w:sz w:val="28"/>
          <w:szCs w:val="28"/>
        </w:rPr>
        <w:t>Сказка</w:t>
      </w:r>
      <w:r w:rsidR="00957F57">
        <w:rPr>
          <w:rFonts w:ascii="Times New Roman" w:hAnsi="Times New Roman" w:cs="Times New Roman"/>
          <w:sz w:val="28"/>
          <w:szCs w:val="28"/>
        </w:rPr>
        <w:t xml:space="preserve">» посещало </w:t>
      </w:r>
      <w:r w:rsidR="002A7E23">
        <w:rPr>
          <w:rFonts w:ascii="Times New Roman" w:hAnsi="Times New Roman" w:cs="Times New Roman"/>
          <w:sz w:val="28"/>
          <w:szCs w:val="28"/>
        </w:rPr>
        <w:t>3</w:t>
      </w:r>
      <w:r w:rsidR="00957F57">
        <w:rPr>
          <w:rFonts w:ascii="Times New Roman" w:hAnsi="Times New Roman" w:cs="Times New Roman"/>
          <w:sz w:val="28"/>
          <w:szCs w:val="28"/>
        </w:rPr>
        <w:t xml:space="preserve"> </w:t>
      </w:r>
      <w:r w:rsidR="008F1AC3" w:rsidRPr="008F1AC3">
        <w:rPr>
          <w:rFonts w:ascii="Times New Roman" w:hAnsi="Times New Roman" w:cs="Times New Roman"/>
          <w:sz w:val="28"/>
          <w:szCs w:val="28"/>
        </w:rPr>
        <w:t>родителей, дет</w:t>
      </w:r>
      <w:r w:rsidR="008F1AC3">
        <w:rPr>
          <w:rFonts w:ascii="Times New Roman" w:hAnsi="Times New Roman" w:cs="Times New Roman"/>
          <w:sz w:val="28"/>
          <w:szCs w:val="28"/>
        </w:rPr>
        <w:t xml:space="preserve">и которых в возрасте от 1,5 – 3 </w:t>
      </w:r>
      <w:r w:rsidR="008F1AC3" w:rsidRPr="008F1AC3">
        <w:rPr>
          <w:rFonts w:ascii="Times New Roman" w:hAnsi="Times New Roman" w:cs="Times New Roman"/>
          <w:sz w:val="28"/>
          <w:szCs w:val="28"/>
        </w:rPr>
        <w:t>лет. Оказание педагогической помощи семьям осуществляли: воспитатели</w:t>
      </w:r>
      <w:r w:rsidR="008F1AC3">
        <w:rPr>
          <w:rFonts w:ascii="Times New Roman" w:hAnsi="Times New Roman" w:cs="Times New Roman"/>
          <w:sz w:val="28"/>
          <w:szCs w:val="28"/>
        </w:rPr>
        <w:t>.</w:t>
      </w:r>
      <w:r w:rsidR="00957F57">
        <w:rPr>
          <w:rFonts w:ascii="Times New Roman" w:hAnsi="Times New Roman" w:cs="Times New Roman"/>
          <w:sz w:val="28"/>
          <w:szCs w:val="28"/>
        </w:rPr>
        <w:t xml:space="preserve"> </w:t>
      </w:r>
      <w:r w:rsidR="008F1AC3" w:rsidRPr="008F1AC3">
        <w:rPr>
          <w:rFonts w:ascii="Times New Roman" w:hAnsi="Times New Roman" w:cs="Times New Roman"/>
          <w:sz w:val="28"/>
          <w:szCs w:val="28"/>
        </w:rPr>
        <w:t xml:space="preserve">Консультации-занятия проводилась 1 </w:t>
      </w:r>
      <w:r w:rsidR="008F1AC3" w:rsidRPr="008F1AC3">
        <w:rPr>
          <w:rFonts w:ascii="Times New Roman" w:hAnsi="Times New Roman" w:cs="Times New Roman"/>
          <w:sz w:val="28"/>
          <w:szCs w:val="28"/>
        </w:rPr>
        <w:lastRenderedPageBreak/>
        <w:t xml:space="preserve">раза в месяц, график составлен с учетом пожеланий родителей. Согласно годовому плану работа велась по трем направлениям: </w:t>
      </w:r>
      <w:r w:rsidR="008F1AC3" w:rsidRPr="008F1AC3">
        <w:rPr>
          <w:rFonts w:ascii="Times New Roman" w:hAnsi="Times New Roman" w:cs="Times New Roman"/>
          <w:sz w:val="28"/>
          <w:szCs w:val="28"/>
        </w:rPr>
        <w:sym w:font="Symbol" w:char="F0B7"/>
      </w:r>
      <w:r w:rsidR="008F1AC3" w:rsidRPr="008F1AC3">
        <w:rPr>
          <w:rFonts w:ascii="Times New Roman" w:hAnsi="Times New Roman" w:cs="Times New Roman"/>
          <w:sz w:val="28"/>
          <w:szCs w:val="28"/>
        </w:rPr>
        <w:t xml:space="preserve"> профилактическое, </w:t>
      </w:r>
      <w:r w:rsidR="008F1AC3" w:rsidRPr="008F1AC3">
        <w:rPr>
          <w:rFonts w:ascii="Times New Roman" w:hAnsi="Times New Roman" w:cs="Times New Roman"/>
          <w:sz w:val="28"/>
          <w:szCs w:val="28"/>
        </w:rPr>
        <w:sym w:font="Symbol" w:char="F0B7"/>
      </w:r>
      <w:r w:rsidR="008F1AC3" w:rsidRPr="008F1AC3">
        <w:rPr>
          <w:rFonts w:ascii="Times New Roman" w:hAnsi="Times New Roman" w:cs="Times New Roman"/>
          <w:sz w:val="28"/>
          <w:szCs w:val="28"/>
        </w:rPr>
        <w:t xml:space="preserve"> коррекционно-развивающее, </w:t>
      </w:r>
      <w:r w:rsidR="008F1AC3" w:rsidRPr="008F1AC3">
        <w:rPr>
          <w:rFonts w:ascii="Times New Roman" w:hAnsi="Times New Roman" w:cs="Times New Roman"/>
          <w:sz w:val="28"/>
          <w:szCs w:val="28"/>
        </w:rPr>
        <w:sym w:font="Symbol" w:char="F0B7"/>
      </w:r>
      <w:r w:rsidR="008F1AC3" w:rsidRPr="008F1AC3">
        <w:rPr>
          <w:rFonts w:ascii="Times New Roman" w:hAnsi="Times New Roman" w:cs="Times New Roman"/>
          <w:sz w:val="28"/>
          <w:szCs w:val="28"/>
        </w:rPr>
        <w:t xml:space="preserve"> диагностическое направление. Родители имели наглядное представление о работе консультативного пункта, достижениях своих детей. Родители и педагоги полностью согласовывали свои действия в отношении детей, посещающих консультативный пункт. Встречи с родителями и детьми в консультативном пункте проводились в различных формах: - семинар с элементами игры «Ум на кончиках пальцев: развитие мелкой моторики»</w:t>
      </w:r>
      <w:proofErr w:type="gramStart"/>
      <w:r w:rsidR="008F1AC3" w:rsidRPr="008F1AC3">
        <w:rPr>
          <w:rFonts w:ascii="Times New Roman" w:hAnsi="Times New Roman" w:cs="Times New Roman"/>
          <w:sz w:val="28"/>
          <w:szCs w:val="28"/>
        </w:rPr>
        <w:t>.</w:t>
      </w:r>
      <w:proofErr w:type="gramEnd"/>
      <w:r w:rsidR="008F1AC3" w:rsidRPr="008F1AC3">
        <w:rPr>
          <w:rFonts w:ascii="Times New Roman" w:hAnsi="Times New Roman" w:cs="Times New Roman"/>
          <w:sz w:val="28"/>
          <w:szCs w:val="28"/>
        </w:rPr>
        <w:t xml:space="preserve"> - </w:t>
      </w:r>
      <w:proofErr w:type="gramStart"/>
      <w:r w:rsidR="008F1AC3" w:rsidRPr="008F1AC3">
        <w:rPr>
          <w:rFonts w:ascii="Times New Roman" w:hAnsi="Times New Roman" w:cs="Times New Roman"/>
          <w:sz w:val="28"/>
          <w:szCs w:val="28"/>
        </w:rPr>
        <w:t>м</w:t>
      </w:r>
      <w:proofErr w:type="gramEnd"/>
      <w:r w:rsidR="008F1AC3" w:rsidRPr="008F1AC3">
        <w:rPr>
          <w:rFonts w:ascii="Times New Roman" w:hAnsi="Times New Roman" w:cs="Times New Roman"/>
          <w:sz w:val="28"/>
          <w:szCs w:val="28"/>
        </w:rPr>
        <w:t xml:space="preserve">ини-семинар «А ваш </w:t>
      </w:r>
      <w:proofErr w:type="spellStart"/>
      <w:r w:rsidR="008F1AC3" w:rsidRPr="008F1AC3">
        <w:rPr>
          <w:rFonts w:ascii="Times New Roman" w:hAnsi="Times New Roman" w:cs="Times New Roman"/>
          <w:sz w:val="28"/>
          <w:szCs w:val="28"/>
        </w:rPr>
        <w:t>ребѐнок</w:t>
      </w:r>
      <w:proofErr w:type="spellEnd"/>
      <w:r w:rsidR="008F1AC3" w:rsidRPr="008F1AC3">
        <w:rPr>
          <w:rFonts w:ascii="Times New Roman" w:hAnsi="Times New Roman" w:cs="Times New Roman"/>
          <w:sz w:val="28"/>
          <w:szCs w:val="28"/>
        </w:rPr>
        <w:t xml:space="preserve"> готов к школе?»; - мастер-класс «Подвижные игры дома и в детском саду»; - консультация «Речь </w:t>
      </w:r>
      <w:proofErr w:type="spellStart"/>
      <w:r w:rsidR="008F1AC3" w:rsidRPr="008F1AC3">
        <w:rPr>
          <w:rFonts w:ascii="Times New Roman" w:hAnsi="Times New Roman" w:cs="Times New Roman"/>
          <w:sz w:val="28"/>
          <w:szCs w:val="28"/>
        </w:rPr>
        <w:t>ребѐнка</w:t>
      </w:r>
      <w:proofErr w:type="spellEnd"/>
      <w:r w:rsidR="008F1AC3" w:rsidRPr="008F1AC3">
        <w:rPr>
          <w:rFonts w:ascii="Times New Roman" w:hAnsi="Times New Roman" w:cs="Times New Roman"/>
          <w:sz w:val="28"/>
          <w:szCs w:val="28"/>
        </w:rPr>
        <w:t xml:space="preserve"> – зеркало речи взрослых»; - совместный праздник взрослых и детей «День защиты детей». В период подготовки к поступлению в консультативный пункт мы начали работу с родителями по разъяснению того, что у ребенка, в первую очередь, необходимо формировать опыт общения с окружающими людьми, расширять круг общения с чужими взрослыми и сверстниками: была разработана и представлена для ознакомления родителям памятка «Как подготовить ребенка к поступлению в дошкольное учреждение»; </w:t>
      </w:r>
      <w:proofErr w:type="gramStart"/>
      <w:r w:rsidR="008F1AC3" w:rsidRPr="008F1AC3">
        <w:rPr>
          <w:rFonts w:ascii="Times New Roman" w:hAnsi="Times New Roman" w:cs="Times New Roman"/>
          <w:sz w:val="28"/>
          <w:szCs w:val="28"/>
        </w:rPr>
        <w:t>-о</w:t>
      </w:r>
      <w:proofErr w:type="gramEnd"/>
      <w:r w:rsidR="008F1AC3" w:rsidRPr="008F1AC3">
        <w:rPr>
          <w:rFonts w:ascii="Times New Roman" w:hAnsi="Times New Roman" w:cs="Times New Roman"/>
          <w:sz w:val="28"/>
          <w:szCs w:val="28"/>
        </w:rPr>
        <w:t xml:space="preserve">рганизация посещения родителями вместе с ребенком прогулок на участке МКДОУ, где будущему воспитаннику представлялась возможность общаться с детьми, играть, поближе знакомиться с воспитателями группы; </w:t>
      </w:r>
      <w:proofErr w:type="gramStart"/>
      <w:r w:rsidR="008F1AC3" w:rsidRPr="008F1AC3">
        <w:rPr>
          <w:rFonts w:ascii="Times New Roman" w:hAnsi="Times New Roman" w:cs="Times New Roman"/>
          <w:sz w:val="28"/>
          <w:szCs w:val="28"/>
        </w:rPr>
        <w:t>-п</w:t>
      </w:r>
      <w:proofErr w:type="gramEnd"/>
      <w:r w:rsidR="008F1AC3" w:rsidRPr="008F1AC3">
        <w:rPr>
          <w:rFonts w:ascii="Times New Roman" w:hAnsi="Times New Roman" w:cs="Times New Roman"/>
          <w:sz w:val="28"/>
          <w:szCs w:val="28"/>
        </w:rPr>
        <w:t>роведение индивидуальных консультаций для родителей по ознакомлению с условиями детского сада, с организаций жизни малышей в МКДОУ, с особенностями адаптационного периода, по расширению опыта общения детей.</w:t>
      </w:r>
    </w:p>
    <w:p w:rsidR="0026702C" w:rsidRPr="008F1AC3" w:rsidRDefault="0026702C" w:rsidP="0026702C">
      <w:pPr>
        <w:spacing w:after="0" w:line="240" w:lineRule="auto"/>
        <w:ind w:firstLine="360"/>
        <w:jc w:val="both"/>
        <w:rPr>
          <w:rFonts w:ascii="Times New Roman" w:eastAsia="Times New Roman" w:hAnsi="Times New Roman" w:cs="Times New Roman"/>
          <w:b/>
          <w:bCs/>
          <w:color w:val="339966"/>
          <w:sz w:val="28"/>
          <w:szCs w:val="28"/>
        </w:rPr>
      </w:pPr>
    </w:p>
    <w:p w:rsidR="0026702C" w:rsidRPr="008F1AC3" w:rsidRDefault="0026702C" w:rsidP="0026702C">
      <w:pPr>
        <w:spacing w:after="0" w:line="240" w:lineRule="auto"/>
        <w:contextualSpacing/>
        <w:jc w:val="center"/>
        <w:rPr>
          <w:rFonts w:ascii="Times New Roman" w:eastAsia="Calibri" w:hAnsi="Times New Roman" w:cs="Times New Roman"/>
          <w:b/>
          <w:bCs/>
          <w:iCs/>
          <w:sz w:val="28"/>
          <w:szCs w:val="28"/>
          <w:lang w:eastAsia="en-US"/>
        </w:rPr>
      </w:pPr>
      <w:r w:rsidRPr="008F1AC3">
        <w:rPr>
          <w:rFonts w:ascii="Times New Roman" w:eastAsia="Calibri" w:hAnsi="Times New Roman" w:cs="Times New Roman"/>
          <w:b/>
          <w:bCs/>
          <w:iCs/>
          <w:sz w:val="28"/>
          <w:szCs w:val="28"/>
          <w:lang w:eastAsia="en-US"/>
        </w:rPr>
        <w:t>Взаимодействие ДОУ с другими учреждениями</w:t>
      </w:r>
    </w:p>
    <w:p w:rsidR="0026702C" w:rsidRPr="008F1AC3" w:rsidRDefault="0026702C" w:rsidP="0026702C">
      <w:pPr>
        <w:spacing w:after="0" w:line="240" w:lineRule="auto"/>
        <w:jc w:val="both"/>
        <w:rPr>
          <w:rFonts w:ascii="Times New Roman" w:eastAsia="Times New Roman" w:hAnsi="Times New Roman" w:cs="Times New Roman"/>
          <w:sz w:val="28"/>
          <w:szCs w:val="28"/>
          <w:lang w:bidi="en-US"/>
        </w:rPr>
      </w:pPr>
      <w:r w:rsidRPr="008F1AC3">
        <w:rPr>
          <w:rFonts w:ascii="Times New Roman" w:eastAsia="Times New Roman" w:hAnsi="Times New Roman" w:cs="Times New Roman"/>
          <w:sz w:val="28"/>
          <w:szCs w:val="28"/>
          <w:lang w:bidi="en-US"/>
        </w:rPr>
        <w:t xml:space="preserve">Большое внимание в нашем детском саду уделяется работе с социумом. Это сотрудничество с МКОУ СОШ  №12, домом культуры, сельской библиотекой, церковью,  поликлиникой. В течение года прошло много интересных мероприятий и встреч с интересными людьми. На сайте ДОУ воспитатели имеют возможность выложить свои рекомендации для родителей, консультации для других воспитателей и конспекты </w:t>
      </w:r>
      <w:r w:rsidR="00F33AAD" w:rsidRPr="008F1AC3">
        <w:rPr>
          <w:rFonts w:ascii="Times New Roman" w:eastAsia="Times New Roman" w:hAnsi="Times New Roman" w:cs="Times New Roman"/>
          <w:sz w:val="28"/>
          <w:szCs w:val="28"/>
          <w:lang w:bidi="en-US"/>
        </w:rPr>
        <w:t>образовательной деятельности</w:t>
      </w:r>
      <w:r w:rsidRPr="008F1AC3">
        <w:rPr>
          <w:rFonts w:ascii="Times New Roman" w:eastAsia="Times New Roman" w:hAnsi="Times New Roman" w:cs="Times New Roman"/>
          <w:sz w:val="28"/>
          <w:szCs w:val="28"/>
          <w:lang w:bidi="en-US"/>
        </w:rPr>
        <w:t>. Так же на сайте организована доска объявлений, новостей.</w:t>
      </w:r>
    </w:p>
    <w:p w:rsidR="0026702C" w:rsidRPr="008F1AC3" w:rsidRDefault="0026702C" w:rsidP="0026702C">
      <w:pPr>
        <w:spacing w:after="0" w:line="240" w:lineRule="auto"/>
        <w:jc w:val="both"/>
        <w:rPr>
          <w:rFonts w:ascii="Times New Roman" w:eastAsia="Times New Roman" w:hAnsi="Times New Roman" w:cs="Times New Roman"/>
          <w:sz w:val="28"/>
          <w:szCs w:val="28"/>
          <w:lang w:bidi="en-US"/>
        </w:rPr>
      </w:pPr>
      <w:r w:rsidRPr="008F1AC3">
        <w:rPr>
          <w:rFonts w:ascii="Times New Roman" w:eastAsia="Times New Roman" w:hAnsi="Times New Roman" w:cs="Times New Roman"/>
          <w:sz w:val="28"/>
          <w:szCs w:val="28"/>
          <w:lang w:bidi="en-US"/>
        </w:rPr>
        <w:t>С нетерпением всегда ребята ждут в гости библиотекаря или сами посещают сельскую библиотеку. Они любят слушать новые сказки, знакомиться с новыми книжками и рассматривать картинки в старых книгах. На занятиях в сельской библиотеке дети играют в словесные игры, проводят литературные викторины, рисуют рисунки к прослушанным произведениям, развивают свою речь и обогащают словарный запас.</w:t>
      </w:r>
    </w:p>
    <w:p w:rsidR="0026702C" w:rsidRPr="008F1AC3" w:rsidRDefault="0026702C" w:rsidP="0026702C">
      <w:pPr>
        <w:spacing w:after="0" w:line="240" w:lineRule="auto"/>
        <w:jc w:val="both"/>
        <w:rPr>
          <w:rFonts w:ascii="Times New Roman" w:eastAsia="Times New Roman" w:hAnsi="Times New Roman" w:cs="Times New Roman"/>
          <w:sz w:val="28"/>
          <w:szCs w:val="28"/>
          <w:lang w:bidi="en-US"/>
        </w:rPr>
      </w:pPr>
      <w:r w:rsidRPr="008F1AC3">
        <w:rPr>
          <w:rFonts w:ascii="Times New Roman" w:eastAsia="Times New Roman" w:hAnsi="Times New Roman" w:cs="Times New Roman"/>
          <w:sz w:val="28"/>
          <w:szCs w:val="28"/>
          <w:lang w:bidi="en-US"/>
        </w:rPr>
        <w:lastRenderedPageBreak/>
        <w:tab/>
        <w:t>В течение года дети ходили в дом культуры на театральные представления, принимали активное участие в концертах. Такая плодотворная работа позволяет раскрыть и развить все стороны ребёнка.</w:t>
      </w:r>
    </w:p>
    <w:p w:rsidR="0026702C" w:rsidRPr="008F1AC3" w:rsidRDefault="0026702C" w:rsidP="0026702C">
      <w:pPr>
        <w:spacing w:after="0" w:line="240" w:lineRule="auto"/>
        <w:jc w:val="both"/>
        <w:rPr>
          <w:rFonts w:ascii="Times New Roman" w:eastAsia="Times New Roman" w:hAnsi="Times New Roman" w:cs="Times New Roman"/>
          <w:sz w:val="28"/>
          <w:szCs w:val="28"/>
          <w:lang w:bidi="en-US"/>
        </w:rPr>
      </w:pPr>
      <w:r w:rsidRPr="008F1AC3">
        <w:rPr>
          <w:rFonts w:ascii="Times New Roman" w:eastAsia="Times New Roman" w:hAnsi="Times New Roman" w:cs="Times New Roman"/>
          <w:sz w:val="28"/>
          <w:szCs w:val="28"/>
          <w:lang w:bidi="en-US"/>
        </w:rPr>
        <w:tab/>
        <w:t>Вся данная работа способствовала развитию у детей всех компетентностей, особенно социальной и информационной. Дошкольники не только приумножили опыт сотрудничества с малышами и сверстниками, но и приобрели опыт сотрудничества с учащимися школы, взрослыми.</w:t>
      </w:r>
    </w:p>
    <w:p w:rsidR="0026702C" w:rsidRPr="008F1AC3" w:rsidRDefault="0026702C" w:rsidP="0026702C">
      <w:pPr>
        <w:spacing w:after="0" w:line="240" w:lineRule="auto"/>
        <w:jc w:val="both"/>
        <w:rPr>
          <w:rFonts w:ascii="Times New Roman" w:eastAsia="Times New Roman" w:hAnsi="Times New Roman" w:cs="Times New Roman"/>
          <w:sz w:val="28"/>
          <w:szCs w:val="28"/>
          <w:lang w:bidi="en-US"/>
        </w:rPr>
      </w:pPr>
      <w:r w:rsidRPr="008F1AC3">
        <w:rPr>
          <w:rFonts w:ascii="Times New Roman" w:eastAsia="Times New Roman" w:hAnsi="Times New Roman" w:cs="Times New Roman"/>
          <w:sz w:val="28"/>
          <w:szCs w:val="28"/>
          <w:lang w:bidi="en-US"/>
        </w:rPr>
        <w:t>Всё это углубляет интерес к школе и снимает тревожность, связанную с обучением в школе.</w:t>
      </w:r>
    </w:p>
    <w:p w:rsidR="0026702C" w:rsidRPr="008F1AC3" w:rsidRDefault="0026702C" w:rsidP="0026702C">
      <w:pPr>
        <w:spacing w:after="0" w:line="240" w:lineRule="auto"/>
        <w:jc w:val="both"/>
        <w:rPr>
          <w:rFonts w:ascii="Times New Roman" w:eastAsia="Times New Roman" w:hAnsi="Times New Roman" w:cs="Times New Roman"/>
          <w:b/>
          <w:sz w:val="28"/>
          <w:szCs w:val="28"/>
          <w:lang w:bidi="en-US"/>
        </w:rPr>
      </w:pPr>
      <w:r w:rsidRPr="008F1AC3">
        <w:rPr>
          <w:rFonts w:ascii="Times New Roman" w:eastAsia="Times New Roman" w:hAnsi="Times New Roman" w:cs="Times New Roman"/>
          <w:b/>
          <w:bCs/>
          <w:sz w:val="28"/>
          <w:szCs w:val="28"/>
          <w:lang w:bidi="en-US"/>
        </w:rPr>
        <w:t xml:space="preserve">Вывод: </w:t>
      </w:r>
      <w:r w:rsidRPr="008F1AC3">
        <w:rPr>
          <w:rFonts w:ascii="Times New Roman" w:eastAsia="Times New Roman" w:hAnsi="Times New Roman" w:cs="Times New Roman"/>
          <w:sz w:val="28"/>
          <w:szCs w:val="28"/>
          <w:lang w:bidi="en-US"/>
        </w:rPr>
        <w:t>взаимодействие дошкольного образовательного учреждения с социальными институтами оказывает благоприятное влияние на воспитанников в познавательном, художественно-эстетическом, культурном развитии, на успешную социализацию детей в обществе, а также на сотрудничество  с семьями в культурно-образовательном пространстве. В дальнейшем следует более активно использовать данные возможности.</w:t>
      </w:r>
    </w:p>
    <w:p w:rsidR="0026702C" w:rsidRPr="008F1AC3" w:rsidRDefault="0026702C" w:rsidP="0026702C">
      <w:pPr>
        <w:spacing w:after="0" w:line="240" w:lineRule="auto"/>
        <w:jc w:val="both"/>
        <w:rPr>
          <w:rFonts w:ascii="Times New Roman" w:eastAsia="Times New Roman" w:hAnsi="Times New Roman" w:cs="Times New Roman"/>
          <w:b/>
          <w:color w:val="FF0000"/>
          <w:sz w:val="28"/>
          <w:szCs w:val="28"/>
          <w:lang w:bidi="en-US"/>
        </w:rPr>
      </w:pPr>
    </w:p>
    <w:p w:rsidR="0026702C" w:rsidRPr="008F1AC3" w:rsidRDefault="0026702C" w:rsidP="0026702C">
      <w:pPr>
        <w:spacing w:after="0" w:line="240" w:lineRule="auto"/>
        <w:contextualSpacing/>
        <w:jc w:val="center"/>
        <w:rPr>
          <w:rFonts w:ascii="Times New Roman" w:eastAsia="Calibri" w:hAnsi="Times New Roman" w:cs="Times New Roman"/>
          <w:b/>
          <w:sz w:val="28"/>
          <w:szCs w:val="28"/>
          <w:lang w:eastAsia="en-US"/>
        </w:rPr>
      </w:pPr>
      <w:r w:rsidRPr="008F1AC3">
        <w:rPr>
          <w:rFonts w:ascii="Times New Roman" w:eastAsia="Calibri" w:hAnsi="Times New Roman" w:cs="Times New Roman"/>
          <w:b/>
          <w:sz w:val="28"/>
          <w:szCs w:val="28"/>
          <w:lang w:eastAsia="en-US"/>
        </w:rPr>
        <w:t>Преемственность со школой.</w:t>
      </w:r>
    </w:p>
    <w:p w:rsidR="0026702C" w:rsidRPr="008F1AC3" w:rsidRDefault="0026702C" w:rsidP="0026702C">
      <w:pPr>
        <w:spacing w:after="0" w:line="240" w:lineRule="auto"/>
        <w:ind w:firstLine="708"/>
        <w:jc w:val="both"/>
        <w:rPr>
          <w:rFonts w:ascii="Times New Roman" w:eastAsia="Times New Roman" w:hAnsi="Times New Roman" w:cs="Times New Roman"/>
          <w:sz w:val="28"/>
          <w:szCs w:val="28"/>
          <w:lang w:bidi="en-US"/>
        </w:rPr>
      </w:pPr>
      <w:r w:rsidRPr="008F1AC3">
        <w:rPr>
          <w:rFonts w:ascii="Times New Roman" w:eastAsia="Times New Roman" w:hAnsi="Times New Roman" w:cs="Times New Roman"/>
          <w:sz w:val="28"/>
          <w:szCs w:val="28"/>
          <w:lang w:bidi="en-US"/>
        </w:rPr>
        <w:t xml:space="preserve">Сегодня понятие преемственности практикуется широко, как непрерывный процесс воспитания и обучения ребёнка, имеющий общие и специфические цели для каждого возрастного периода. </w:t>
      </w:r>
    </w:p>
    <w:p w:rsidR="0026702C" w:rsidRPr="008F1AC3" w:rsidRDefault="0026702C" w:rsidP="0026702C">
      <w:pPr>
        <w:spacing w:after="0" w:line="240" w:lineRule="auto"/>
        <w:jc w:val="both"/>
        <w:rPr>
          <w:rFonts w:ascii="Times New Roman" w:eastAsia="Times New Roman" w:hAnsi="Times New Roman" w:cs="Times New Roman"/>
          <w:sz w:val="28"/>
          <w:szCs w:val="28"/>
          <w:lang w:bidi="en-US"/>
        </w:rPr>
      </w:pPr>
      <w:r w:rsidRPr="008F1AC3">
        <w:rPr>
          <w:rFonts w:ascii="Times New Roman" w:eastAsia="Times New Roman" w:hAnsi="Times New Roman" w:cs="Times New Roman"/>
          <w:sz w:val="28"/>
          <w:szCs w:val="28"/>
          <w:lang w:bidi="en-US"/>
        </w:rPr>
        <w:tab/>
        <w:t xml:space="preserve">Для формирования у дошкольников устойчивого интереса к обучению в школе, желания учиться, успешному проведению адаптационного периода, в МКДОУ осуществляется совместная деятельность с МКОУ СОШ № 12. Ежегодно составляются и реализуются совместные планы работы. На родительские собрания, проводимые в подготовительных группах, приглашаются учителя начальных классов. Результаты мониторинга готовности выпускников ДОУ к обучению в школе, проводимого ежегодно, передаются учителям начальных классов, школьному педагогу – психологу. </w:t>
      </w:r>
    </w:p>
    <w:p w:rsidR="0026702C" w:rsidRPr="008F1AC3" w:rsidRDefault="005E3FE5" w:rsidP="0026702C">
      <w:pPr>
        <w:spacing w:after="0" w:line="240" w:lineRule="auto"/>
        <w:jc w:val="both"/>
        <w:rPr>
          <w:rFonts w:ascii="Times New Roman" w:eastAsia="Times New Roman" w:hAnsi="Times New Roman" w:cs="Times New Roman"/>
          <w:bCs/>
          <w:sz w:val="28"/>
          <w:szCs w:val="28"/>
          <w:lang w:bidi="en-US"/>
        </w:rPr>
      </w:pPr>
      <w:r w:rsidRPr="008F1AC3">
        <w:rPr>
          <w:rFonts w:ascii="Times New Roman" w:eastAsia="Times New Roman" w:hAnsi="Times New Roman" w:cs="Times New Roman"/>
          <w:sz w:val="28"/>
          <w:szCs w:val="28"/>
          <w:lang w:bidi="en-US"/>
        </w:rPr>
        <w:tab/>
        <w:t xml:space="preserve">Анализируя, </w:t>
      </w:r>
      <w:r w:rsidR="002A7E23">
        <w:rPr>
          <w:rFonts w:ascii="Times New Roman" w:eastAsia="Times New Roman" w:hAnsi="Times New Roman" w:cs="Times New Roman"/>
          <w:sz w:val="28"/>
          <w:szCs w:val="28"/>
          <w:lang w:bidi="en-US"/>
        </w:rPr>
        <w:t>работу 2023</w:t>
      </w:r>
      <w:r w:rsidR="0026702C" w:rsidRPr="008F1AC3">
        <w:rPr>
          <w:rFonts w:ascii="Times New Roman" w:eastAsia="Times New Roman" w:hAnsi="Times New Roman" w:cs="Times New Roman"/>
          <w:sz w:val="28"/>
          <w:szCs w:val="28"/>
          <w:lang w:bidi="en-US"/>
        </w:rPr>
        <w:t xml:space="preserve">  года мы видим, что работа была направлена на мотивационную готовность детей к школе. Была организована целенаправленная педагогическая работа с детьми 6-7 лет, предусматривающая поэтапное формирование компонентов школьной позиции.</w:t>
      </w:r>
      <w:r w:rsidR="0026702C" w:rsidRPr="008F1AC3">
        <w:rPr>
          <w:rFonts w:ascii="Times New Roman" w:eastAsia="Times New Roman" w:hAnsi="Times New Roman" w:cs="Times New Roman"/>
          <w:bCs/>
          <w:sz w:val="28"/>
          <w:szCs w:val="28"/>
          <w:lang w:bidi="en-US"/>
        </w:rPr>
        <w:t xml:space="preserve"> </w:t>
      </w:r>
    </w:p>
    <w:p w:rsidR="003A2AF2" w:rsidRDefault="0057737A" w:rsidP="0057737A">
      <w:pPr>
        <w:spacing w:after="0" w:line="240" w:lineRule="auto"/>
        <w:jc w:val="both"/>
        <w:rPr>
          <w:rFonts w:ascii="Times New Roman" w:hAnsi="Times New Roman" w:cs="Times New Roman"/>
          <w:bCs/>
          <w:sz w:val="28"/>
          <w:szCs w:val="28"/>
          <w:lang w:bidi="en-US"/>
        </w:rPr>
      </w:pPr>
      <w:r w:rsidRPr="008F1AC3">
        <w:rPr>
          <w:rFonts w:ascii="Times New Roman" w:hAnsi="Times New Roman" w:cs="Times New Roman"/>
          <w:bCs/>
          <w:sz w:val="28"/>
          <w:szCs w:val="28"/>
          <w:lang w:bidi="en-US"/>
        </w:rPr>
        <w:t>Для реализации преемственности была спланирована следующая организационн</w:t>
      </w:r>
      <w:proofErr w:type="gramStart"/>
      <w:r w:rsidRPr="008F1AC3">
        <w:rPr>
          <w:rFonts w:ascii="Times New Roman" w:hAnsi="Times New Roman" w:cs="Times New Roman"/>
          <w:bCs/>
          <w:sz w:val="28"/>
          <w:szCs w:val="28"/>
          <w:lang w:bidi="en-US"/>
        </w:rPr>
        <w:t>о-</w:t>
      </w:r>
      <w:proofErr w:type="gramEnd"/>
      <w:r w:rsidRPr="008F1AC3">
        <w:rPr>
          <w:rFonts w:ascii="Times New Roman" w:hAnsi="Times New Roman" w:cs="Times New Roman"/>
          <w:bCs/>
          <w:sz w:val="28"/>
          <w:szCs w:val="28"/>
          <w:lang w:bidi="en-US"/>
        </w:rPr>
        <w:t xml:space="preserve"> методическая работа: организация родительского собрания для родителей детей подготовительной группы с выступлением учителей начальных классов;</w:t>
      </w:r>
    </w:p>
    <w:p w:rsidR="003A2AF2" w:rsidRDefault="003A2AF2" w:rsidP="0057737A">
      <w:pPr>
        <w:spacing w:after="0" w:line="240" w:lineRule="auto"/>
        <w:jc w:val="both"/>
        <w:rPr>
          <w:rFonts w:ascii="Times New Roman" w:hAnsi="Times New Roman" w:cs="Times New Roman"/>
          <w:bCs/>
          <w:sz w:val="28"/>
          <w:szCs w:val="28"/>
          <w:lang w:bidi="en-US"/>
        </w:rPr>
      </w:pPr>
      <w:r>
        <w:rPr>
          <w:rFonts w:ascii="Times New Roman" w:hAnsi="Times New Roman" w:cs="Times New Roman"/>
          <w:bCs/>
          <w:sz w:val="28"/>
          <w:szCs w:val="28"/>
          <w:lang w:bidi="en-US"/>
        </w:rPr>
        <w:t>-</w:t>
      </w:r>
      <w:r w:rsidR="0057737A" w:rsidRPr="008F1AC3">
        <w:rPr>
          <w:rFonts w:ascii="Times New Roman" w:hAnsi="Times New Roman" w:cs="Times New Roman"/>
          <w:bCs/>
          <w:sz w:val="28"/>
          <w:szCs w:val="28"/>
          <w:lang w:bidi="en-US"/>
        </w:rPr>
        <w:t xml:space="preserve"> проведение консультаций: «Как готовить ребенка к школе», «Что такое готовность к школе?»; </w:t>
      </w:r>
    </w:p>
    <w:p w:rsidR="0057737A" w:rsidRPr="008F1AC3" w:rsidRDefault="003A2AF2" w:rsidP="0057737A">
      <w:pPr>
        <w:spacing w:after="0" w:line="240" w:lineRule="auto"/>
        <w:jc w:val="both"/>
        <w:rPr>
          <w:rFonts w:ascii="Times New Roman" w:hAnsi="Times New Roman" w:cs="Times New Roman"/>
          <w:bCs/>
          <w:sz w:val="28"/>
          <w:szCs w:val="28"/>
          <w:lang w:bidi="en-US"/>
        </w:rPr>
      </w:pPr>
      <w:r>
        <w:rPr>
          <w:rFonts w:ascii="Times New Roman" w:hAnsi="Times New Roman" w:cs="Times New Roman"/>
          <w:bCs/>
          <w:sz w:val="28"/>
          <w:szCs w:val="28"/>
          <w:lang w:bidi="en-US"/>
        </w:rPr>
        <w:t>-</w:t>
      </w:r>
      <w:r w:rsidR="0057737A" w:rsidRPr="008F1AC3">
        <w:rPr>
          <w:rFonts w:ascii="Times New Roman" w:hAnsi="Times New Roman" w:cs="Times New Roman"/>
          <w:bCs/>
          <w:sz w:val="28"/>
          <w:szCs w:val="28"/>
          <w:lang w:bidi="en-US"/>
        </w:rPr>
        <w:t>оформление наглядной информации: «Насколько важна готовность ребенка к обучению в школе?».</w:t>
      </w:r>
    </w:p>
    <w:p w:rsidR="003A2AF2" w:rsidRDefault="0057737A" w:rsidP="0057737A">
      <w:pPr>
        <w:spacing w:after="0" w:line="240" w:lineRule="auto"/>
        <w:jc w:val="both"/>
        <w:rPr>
          <w:rFonts w:ascii="Times New Roman" w:hAnsi="Times New Roman" w:cs="Times New Roman"/>
          <w:bCs/>
          <w:sz w:val="28"/>
          <w:szCs w:val="28"/>
          <w:lang w:bidi="en-US"/>
        </w:rPr>
      </w:pPr>
      <w:r w:rsidRPr="008F1AC3">
        <w:rPr>
          <w:rFonts w:ascii="Times New Roman" w:hAnsi="Times New Roman" w:cs="Times New Roman"/>
          <w:bCs/>
          <w:sz w:val="28"/>
          <w:szCs w:val="28"/>
          <w:lang w:bidi="en-US"/>
        </w:rPr>
        <w:t>Проведена работа с детьми:</w:t>
      </w:r>
    </w:p>
    <w:p w:rsidR="003A2AF2" w:rsidRDefault="003A2AF2" w:rsidP="0057737A">
      <w:pPr>
        <w:spacing w:after="0" w:line="240" w:lineRule="auto"/>
        <w:jc w:val="both"/>
        <w:rPr>
          <w:rFonts w:ascii="Times New Roman" w:hAnsi="Times New Roman" w:cs="Times New Roman"/>
          <w:bCs/>
          <w:sz w:val="28"/>
          <w:szCs w:val="28"/>
          <w:lang w:bidi="en-US"/>
        </w:rPr>
      </w:pPr>
      <w:r>
        <w:rPr>
          <w:rFonts w:ascii="Times New Roman" w:hAnsi="Times New Roman" w:cs="Times New Roman"/>
          <w:bCs/>
          <w:sz w:val="28"/>
          <w:szCs w:val="28"/>
          <w:lang w:bidi="en-US"/>
        </w:rPr>
        <w:t>-</w:t>
      </w:r>
      <w:r w:rsidR="0057737A" w:rsidRPr="008F1AC3">
        <w:rPr>
          <w:rFonts w:ascii="Times New Roman" w:hAnsi="Times New Roman" w:cs="Times New Roman"/>
          <w:bCs/>
          <w:sz w:val="28"/>
          <w:szCs w:val="28"/>
          <w:lang w:bidi="en-US"/>
        </w:rPr>
        <w:t xml:space="preserve"> чтение художественной литературы о школе; </w:t>
      </w:r>
    </w:p>
    <w:p w:rsidR="003A2AF2" w:rsidRDefault="003A2AF2" w:rsidP="0057737A">
      <w:pPr>
        <w:spacing w:after="0" w:line="240" w:lineRule="auto"/>
        <w:jc w:val="both"/>
        <w:rPr>
          <w:rFonts w:ascii="Times New Roman" w:hAnsi="Times New Roman" w:cs="Times New Roman"/>
          <w:bCs/>
          <w:sz w:val="28"/>
          <w:szCs w:val="28"/>
          <w:lang w:bidi="en-US"/>
        </w:rPr>
      </w:pPr>
      <w:r>
        <w:rPr>
          <w:rFonts w:ascii="Times New Roman" w:hAnsi="Times New Roman" w:cs="Times New Roman"/>
          <w:bCs/>
          <w:sz w:val="28"/>
          <w:szCs w:val="28"/>
          <w:lang w:bidi="en-US"/>
        </w:rPr>
        <w:t>-</w:t>
      </w:r>
      <w:r w:rsidR="0057737A" w:rsidRPr="008F1AC3">
        <w:rPr>
          <w:rFonts w:ascii="Times New Roman" w:hAnsi="Times New Roman" w:cs="Times New Roman"/>
          <w:bCs/>
          <w:sz w:val="28"/>
          <w:szCs w:val="28"/>
          <w:lang w:bidi="en-US"/>
        </w:rPr>
        <w:t>рассматривание иллюстраций о школе;</w:t>
      </w:r>
    </w:p>
    <w:p w:rsidR="003A2AF2" w:rsidRDefault="0057737A" w:rsidP="0057737A">
      <w:pPr>
        <w:spacing w:after="0" w:line="240" w:lineRule="auto"/>
        <w:jc w:val="both"/>
        <w:rPr>
          <w:rFonts w:ascii="Times New Roman" w:hAnsi="Times New Roman" w:cs="Times New Roman"/>
          <w:bCs/>
          <w:sz w:val="28"/>
          <w:szCs w:val="28"/>
          <w:lang w:bidi="en-US"/>
        </w:rPr>
      </w:pPr>
      <w:r w:rsidRPr="008F1AC3">
        <w:rPr>
          <w:rFonts w:ascii="Times New Roman" w:hAnsi="Times New Roman" w:cs="Times New Roman"/>
          <w:bCs/>
          <w:sz w:val="28"/>
          <w:szCs w:val="28"/>
          <w:lang w:bidi="en-US"/>
        </w:rPr>
        <w:lastRenderedPageBreak/>
        <w:t xml:space="preserve"> экскурсия в школу;  </w:t>
      </w:r>
    </w:p>
    <w:p w:rsidR="003A2AF2" w:rsidRDefault="0057737A" w:rsidP="0057737A">
      <w:pPr>
        <w:spacing w:after="0" w:line="240" w:lineRule="auto"/>
        <w:jc w:val="both"/>
        <w:rPr>
          <w:rFonts w:ascii="Times New Roman" w:hAnsi="Times New Roman" w:cs="Times New Roman"/>
          <w:bCs/>
          <w:sz w:val="28"/>
          <w:szCs w:val="28"/>
          <w:lang w:bidi="en-US"/>
        </w:rPr>
      </w:pPr>
      <w:r w:rsidRPr="008F1AC3">
        <w:rPr>
          <w:rFonts w:ascii="Times New Roman" w:hAnsi="Times New Roman" w:cs="Times New Roman"/>
          <w:bCs/>
          <w:sz w:val="28"/>
          <w:szCs w:val="28"/>
          <w:lang w:bidi="en-US"/>
        </w:rPr>
        <w:t>оформление сюжетн</w:t>
      </w:r>
      <w:proofErr w:type="gramStart"/>
      <w:r w:rsidRPr="008F1AC3">
        <w:rPr>
          <w:rFonts w:ascii="Times New Roman" w:hAnsi="Times New Roman" w:cs="Times New Roman"/>
          <w:bCs/>
          <w:sz w:val="28"/>
          <w:szCs w:val="28"/>
          <w:lang w:bidi="en-US"/>
        </w:rPr>
        <w:t>о-</w:t>
      </w:r>
      <w:proofErr w:type="gramEnd"/>
      <w:r w:rsidRPr="008F1AC3">
        <w:rPr>
          <w:rFonts w:ascii="Times New Roman" w:hAnsi="Times New Roman" w:cs="Times New Roman"/>
          <w:bCs/>
          <w:sz w:val="28"/>
          <w:szCs w:val="28"/>
          <w:lang w:bidi="en-US"/>
        </w:rPr>
        <w:t xml:space="preserve"> ролевой игры «Школа». </w:t>
      </w:r>
    </w:p>
    <w:p w:rsidR="0057737A" w:rsidRPr="008F1AC3" w:rsidRDefault="0057737A" w:rsidP="0057737A">
      <w:pPr>
        <w:spacing w:after="0" w:line="240" w:lineRule="auto"/>
        <w:jc w:val="both"/>
        <w:rPr>
          <w:rFonts w:ascii="Times New Roman" w:hAnsi="Times New Roman" w:cs="Times New Roman"/>
          <w:bCs/>
          <w:sz w:val="28"/>
          <w:szCs w:val="28"/>
          <w:lang w:bidi="en-US"/>
        </w:rPr>
      </w:pPr>
      <w:r w:rsidRPr="008F1AC3">
        <w:rPr>
          <w:rFonts w:ascii="Times New Roman" w:hAnsi="Times New Roman" w:cs="Times New Roman"/>
          <w:sz w:val="28"/>
          <w:szCs w:val="28"/>
          <w:lang w:bidi="en-US"/>
        </w:rPr>
        <w:t xml:space="preserve">Проведённая работа позволила сделать определённые  </w:t>
      </w:r>
      <w:r w:rsidRPr="008F1AC3">
        <w:rPr>
          <w:rFonts w:ascii="Times New Roman" w:hAnsi="Times New Roman" w:cs="Times New Roman"/>
          <w:b/>
          <w:sz w:val="28"/>
          <w:szCs w:val="28"/>
          <w:lang w:bidi="en-US"/>
        </w:rPr>
        <w:t>выводы:</w:t>
      </w:r>
    </w:p>
    <w:p w:rsidR="0057737A" w:rsidRPr="008F1AC3" w:rsidRDefault="0057737A" w:rsidP="0057737A">
      <w:pPr>
        <w:spacing w:after="0" w:line="240" w:lineRule="auto"/>
        <w:jc w:val="both"/>
        <w:rPr>
          <w:rFonts w:ascii="Times New Roman" w:hAnsi="Times New Roman" w:cs="Times New Roman"/>
          <w:sz w:val="28"/>
          <w:szCs w:val="28"/>
          <w:lang w:bidi="en-US"/>
        </w:rPr>
      </w:pPr>
      <w:r w:rsidRPr="008F1AC3">
        <w:rPr>
          <w:rFonts w:ascii="Times New Roman" w:hAnsi="Times New Roman" w:cs="Times New Roman"/>
          <w:sz w:val="28"/>
          <w:szCs w:val="28"/>
          <w:lang w:bidi="en-US"/>
        </w:rPr>
        <w:t>- поэтапное формирование положительного отношения к школе обеспечивает её сознательное становление у детей;</w:t>
      </w:r>
    </w:p>
    <w:p w:rsidR="0057737A" w:rsidRPr="008F1AC3" w:rsidRDefault="0057737A" w:rsidP="0057737A">
      <w:pPr>
        <w:spacing w:after="0" w:line="240" w:lineRule="auto"/>
        <w:jc w:val="both"/>
        <w:rPr>
          <w:rFonts w:ascii="Times New Roman" w:hAnsi="Times New Roman" w:cs="Times New Roman"/>
          <w:sz w:val="28"/>
          <w:szCs w:val="28"/>
          <w:lang w:bidi="en-US"/>
        </w:rPr>
      </w:pPr>
      <w:r w:rsidRPr="008F1AC3">
        <w:rPr>
          <w:rFonts w:ascii="Times New Roman" w:hAnsi="Times New Roman" w:cs="Times New Roman"/>
          <w:sz w:val="28"/>
          <w:szCs w:val="28"/>
          <w:lang w:bidi="en-US"/>
        </w:rPr>
        <w:t>- использование разных форм педагогической работы с детьми 6-7 лет  повышает и сохраняет интерес у дошкольников к школе, учению, желанию занять новый социальный статус школьника;</w:t>
      </w:r>
    </w:p>
    <w:p w:rsidR="0057737A" w:rsidRPr="008F1AC3" w:rsidRDefault="0057737A" w:rsidP="0057737A">
      <w:pPr>
        <w:spacing w:after="0" w:line="240" w:lineRule="auto"/>
        <w:jc w:val="both"/>
        <w:rPr>
          <w:rFonts w:ascii="Times New Roman" w:hAnsi="Times New Roman" w:cs="Times New Roman"/>
          <w:sz w:val="28"/>
          <w:szCs w:val="28"/>
          <w:lang w:bidi="en-US"/>
        </w:rPr>
      </w:pPr>
      <w:r w:rsidRPr="008F1AC3">
        <w:rPr>
          <w:rFonts w:ascii="Times New Roman" w:hAnsi="Times New Roman" w:cs="Times New Roman"/>
          <w:sz w:val="28"/>
          <w:szCs w:val="28"/>
          <w:lang w:bidi="en-US"/>
        </w:rPr>
        <w:t>- оказание помощи родителям по вопросам формировании мотивационной готовности ребёнка к обучению в школе помогает становлению внутренней позиции школьника и возникновению эмоционально-положительного отношения к школе, как у детей, так и у родителей;</w:t>
      </w:r>
    </w:p>
    <w:p w:rsidR="0057737A" w:rsidRPr="008F1AC3" w:rsidRDefault="0057737A" w:rsidP="0057737A">
      <w:pPr>
        <w:spacing w:after="0" w:line="240" w:lineRule="auto"/>
        <w:jc w:val="both"/>
        <w:rPr>
          <w:rFonts w:ascii="Times New Roman" w:hAnsi="Times New Roman" w:cs="Times New Roman"/>
          <w:sz w:val="28"/>
          <w:szCs w:val="28"/>
          <w:lang w:bidi="en-US"/>
        </w:rPr>
      </w:pPr>
      <w:r w:rsidRPr="008F1AC3">
        <w:rPr>
          <w:rFonts w:ascii="Times New Roman" w:hAnsi="Times New Roman" w:cs="Times New Roman"/>
          <w:sz w:val="28"/>
          <w:szCs w:val="28"/>
          <w:lang w:bidi="en-US"/>
        </w:rPr>
        <w:t>- разработанная нами система педагогической работы по преемственности между детским садом и школой ведёт к созданию условий для плавного перехода из дошкольного детства к систематическому школьному обучению.</w:t>
      </w:r>
    </w:p>
    <w:p w:rsidR="0057737A" w:rsidRPr="008F1AC3" w:rsidRDefault="0057737A" w:rsidP="0057737A">
      <w:pPr>
        <w:rPr>
          <w:rFonts w:ascii="Times New Roman" w:hAnsi="Times New Roman" w:cs="Times New Roman"/>
          <w:color w:val="FF0000"/>
          <w:sz w:val="28"/>
          <w:szCs w:val="28"/>
        </w:rPr>
      </w:pPr>
    </w:p>
    <w:p w:rsidR="00DE6D2D" w:rsidRPr="00281118" w:rsidRDefault="008B0EC0" w:rsidP="00DE6D2D">
      <w:pPr>
        <w:rPr>
          <w:rFonts w:ascii="Times New Roman" w:eastAsia="Times New Roman" w:hAnsi="Times New Roman" w:cs="Times New Roman"/>
          <w:b/>
          <w:sz w:val="28"/>
          <w:szCs w:val="28"/>
        </w:rPr>
      </w:pPr>
      <w:r w:rsidRPr="00281118">
        <w:rPr>
          <w:rFonts w:ascii="Times New Roman" w:eastAsia="Times New Roman" w:hAnsi="Times New Roman" w:cs="Times New Roman"/>
          <w:b/>
          <w:sz w:val="28"/>
          <w:szCs w:val="28"/>
          <w:lang w:val="en-US"/>
        </w:rPr>
        <w:t>V</w:t>
      </w:r>
      <w:r w:rsidR="00926EA9" w:rsidRPr="00281118">
        <w:rPr>
          <w:rFonts w:ascii="Times New Roman" w:eastAsia="Times New Roman" w:hAnsi="Times New Roman" w:cs="Times New Roman"/>
          <w:b/>
          <w:sz w:val="28"/>
          <w:szCs w:val="28"/>
        </w:rPr>
        <w:t>.</w:t>
      </w:r>
      <w:r w:rsidRPr="00281118">
        <w:rPr>
          <w:rFonts w:ascii="Times New Roman" w:eastAsia="Times New Roman" w:hAnsi="Times New Roman" w:cs="Times New Roman"/>
          <w:b/>
          <w:sz w:val="28"/>
          <w:szCs w:val="28"/>
        </w:rPr>
        <w:t xml:space="preserve"> Кадровое обеспечение</w:t>
      </w:r>
    </w:p>
    <w:p w:rsidR="00E55F4C" w:rsidRPr="00281118" w:rsidRDefault="00DE6D2D" w:rsidP="0057737A">
      <w:pPr>
        <w:pStyle w:val="a4"/>
        <w:numPr>
          <w:ilvl w:val="0"/>
          <w:numId w:val="30"/>
        </w:numPr>
        <w:spacing w:before="100" w:beforeAutospacing="1" w:after="100" w:afterAutospacing="1" w:line="240" w:lineRule="auto"/>
        <w:jc w:val="both"/>
        <w:rPr>
          <w:rFonts w:ascii="Times New Roman" w:hAnsi="Times New Roman" w:cs="Times New Roman"/>
          <w:b/>
          <w:bCs/>
          <w:sz w:val="28"/>
          <w:szCs w:val="28"/>
          <w:u w:val="single"/>
        </w:rPr>
      </w:pPr>
      <w:r w:rsidRPr="00281118">
        <w:rPr>
          <w:rFonts w:ascii="Times New Roman" w:eastAsia="Times New Roman" w:hAnsi="Times New Roman" w:cs="Times New Roman"/>
          <w:sz w:val="28"/>
          <w:szCs w:val="28"/>
        </w:rPr>
        <w:t>Дошкольное учреждение на начало учебного года педагогическими кадрами  укомплектовано. Педагогический коллектив, обеспечивающий развитие</w:t>
      </w:r>
      <w:r w:rsidR="003A2AF2" w:rsidRPr="00281118">
        <w:rPr>
          <w:rFonts w:ascii="Times New Roman" w:eastAsia="Times New Roman" w:hAnsi="Times New Roman" w:cs="Times New Roman"/>
          <w:sz w:val="28"/>
          <w:szCs w:val="28"/>
        </w:rPr>
        <w:t xml:space="preserve"> и воспитание детей состоит из 5</w:t>
      </w:r>
      <w:r w:rsidRPr="00281118">
        <w:rPr>
          <w:rFonts w:ascii="Times New Roman" w:eastAsia="Times New Roman" w:hAnsi="Times New Roman" w:cs="Times New Roman"/>
          <w:sz w:val="28"/>
          <w:szCs w:val="28"/>
        </w:rPr>
        <w:t xml:space="preserve"> воспитателей, заведующего, заместителя заведующего по ВМР, музыкального работника. Качество  образования воспитанников  напрямую связано  с кадровой политикой  администрации ДОУ, направленной на создание условий  для повышения  профессиональной компетенции  педагогов, обеспечение позитивной динамике  образовательных услуг  и конкурентно способности ДОУ.</w:t>
      </w:r>
      <w:r w:rsidRPr="00281118">
        <w:rPr>
          <w:rFonts w:ascii="Times New Roman" w:eastAsia="Times New Roman" w:hAnsi="Times New Roman" w:cs="Times New Roman"/>
          <w:sz w:val="28"/>
          <w:szCs w:val="28"/>
        </w:rPr>
        <w:tab/>
      </w:r>
      <w:r w:rsidRPr="00281118">
        <w:rPr>
          <w:rFonts w:ascii="Times New Roman" w:eastAsia="Times New Roman" w:hAnsi="Times New Roman" w:cs="Times New Roman"/>
          <w:sz w:val="28"/>
          <w:szCs w:val="28"/>
        </w:rPr>
        <w:tab/>
      </w:r>
      <w:r w:rsidRPr="00281118">
        <w:rPr>
          <w:rFonts w:ascii="Times New Roman" w:eastAsia="Times New Roman" w:hAnsi="Times New Roman" w:cs="Times New Roman"/>
          <w:sz w:val="28"/>
          <w:szCs w:val="28"/>
        </w:rPr>
        <w:tab/>
      </w:r>
    </w:p>
    <w:p w:rsidR="002A7E23" w:rsidRPr="002A7E23" w:rsidRDefault="002A7E23" w:rsidP="002A7E23">
      <w:pPr>
        <w:ind w:left="283" w:right="567" w:firstLine="360"/>
        <w:jc w:val="both"/>
        <w:rPr>
          <w:rFonts w:ascii="Times New Roman" w:hAnsi="Times New Roman" w:cs="Times New Roman"/>
          <w:sz w:val="28"/>
          <w:szCs w:val="28"/>
        </w:rPr>
      </w:pPr>
      <w:r w:rsidRPr="002A7E23">
        <w:rPr>
          <w:rFonts w:ascii="Times New Roman" w:hAnsi="Times New Roman" w:cs="Times New Roman"/>
          <w:sz w:val="28"/>
          <w:szCs w:val="28"/>
        </w:rPr>
        <w:t>выявить следующие тенденции:</w:t>
      </w:r>
    </w:p>
    <w:p w:rsidR="002A7E23" w:rsidRPr="002A7E23" w:rsidRDefault="002A7E23" w:rsidP="002A7E23">
      <w:pPr>
        <w:numPr>
          <w:ilvl w:val="0"/>
          <w:numId w:val="30"/>
        </w:numPr>
        <w:spacing w:before="100" w:beforeAutospacing="1" w:after="100" w:afterAutospacing="1" w:line="240" w:lineRule="auto"/>
        <w:ind w:left="720"/>
        <w:contextualSpacing/>
        <w:jc w:val="both"/>
        <w:rPr>
          <w:rFonts w:ascii="Times New Roman" w:eastAsia="Times New Roman" w:hAnsi="Times New Roman" w:cs="Times New Roman"/>
          <w:b/>
          <w:bCs/>
          <w:sz w:val="28"/>
          <w:szCs w:val="28"/>
          <w:u w:val="single"/>
        </w:rPr>
      </w:pPr>
      <w:r w:rsidRPr="002A7E23">
        <w:rPr>
          <w:rFonts w:ascii="Times New Roman" w:eastAsia="Times New Roman" w:hAnsi="Times New Roman" w:cs="Times New Roman"/>
          <w:b/>
          <w:bCs/>
          <w:sz w:val="28"/>
          <w:szCs w:val="28"/>
          <w:u w:val="single"/>
        </w:rPr>
        <w:t>по образовательному цензу педагогического состава:</w:t>
      </w:r>
    </w:p>
    <w:tbl>
      <w:tblPr>
        <w:tblW w:w="9286" w:type="dxa"/>
        <w:tblCellSpacing w:w="0" w:type="dxa"/>
        <w:tblInd w:w="404"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587"/>
        <w:gridCol w:w="2568"/>
        <w:gridCol w:w="2287"/>
        <w:gridCol w:w="1844"/>
      </w:tblGrid>
      <w:tr w:rsidR="002A7E23" w:rsidRPr="002A7E23" w:rsidTr="00E97B1E">
        <w:trPr>
          <w:trHeight w:val="180"/>
          <w:tblCellSpacing w:w="0" w:type="dxa"/>
        </w:trPr>
        <w:tc>
          <w:tcPr>
            <w:tcW w:w="260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 xml:space="preserve">Годы </w:t>
            </w:r>
          </w:p>
          <w:p w:rsidR="002A7E23" w:rsidRPr="002A7E23" w:rsidRDefault="002A7E23" w:rsidP="002A7E23">
            <w:pPr>
              <w:spacing w:before="100" w:beforeAutospacing="1" w:after="100" w:afterAutospacing="1" w:line="180" w:lineRule="atLeast"/>
              <w:ind w:firstLine="363"/>
              <w:jc w:val="both"/>
              <w:rPr>
                <w:rFonts w:ascii="Times New Roman" w:eastAsia="Times New Roman" w:hAnsi="Times New Roman" w:cs="Times New Roman"/>
                <w:b/>
                <w:bCs/>
                <w:sz w:val="28"/>
                <w:szCs w:val="28"/>
              </w:rPr>
            </w:pPr>
          </w:p>
        </w:tc>
        <w:tc>
          <w:tcPr>
            <w:tcW w:w="2717" w:type="dxa"/>
            <w:vMerge w:val="restart"/>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after="0" w:line="240" w:lineRule="auto"/>
              <w:ind w:hanging="96"/>
              <w:jc w:val="both"/>
              <w:rPr>
                <w:rFonts w:ascii="Times New Roman" w:eastAsia="Times New Roman" w:hAnsi="Times New Roman" w:cs="Times New Roman"/>
                <w:sz w:val="28"/>
                <w:szCs w:val="28"/>
              </w:rPr>
            </w:pPr>
            <w:r w:rsidRPr="002A7E23">
              <w:rPr>
                <w:rFonts w:ascii="Times New Roman" w:eastAsia="Times New Roman" w:hAnsi="Times New Roman" w:cs="Times New Roman"/>
                <w:b/>
                <w:bCs/>
                <w:sz w:val="28"/>
                <w:szCs w:val="28"/>
              </w:rPr>
              <w:t xml:space="preserve">Высшее </w:t>
            </w:r>
          </w:p>
          <w:p w:rsidR="002A7E23" w:rsidRPr="002A7E23" w:rsidRDefault="002A7E23" w:rsidP="002A7E23">
            <w:pPr>
              <w:spacing w:after="0" w:line="240" w:lineRule="auto"/>
              <w:ind w:hanging="96"/>
              <w:jc w:val="both"/>
              <w:rPr>
                <w:rFonts w:ascii="Times New Roman" w:eastAsia="Times New Roman" w:hAnsi="Times New Roman" w:cs="Times New Roman"/>
                <w:sz w:val="28"/>
                <w:szCs w:val="28"/>
              </w:rPr>
            </w:pPr>
            <w:r w:rsidRPr="002A7E23">
              <w:rPr>
                <w:rFonts w:ascii="Times New Roman" w:eastAsia="Times New Roman" w:hAnsi="Times New Roman" w:cs="Times New Roman"/>
                <w:b/>
                <w:bCs/>
                <w:sz w:val="28"/>
                <w:szCs w:val="28"/>
              </w:rPr>
              <w:t>образование</w:t>
            </w:r>
          </w:p>
        </w:tc>
        <w:tc>
          <w:tcPr>
            <w:tcW w:w="2324" w:type="dxa"/>
            <w:vMerge w:val="restart"/>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after="0" w:line="240" w:lineRule="auto"/>
              <w:ind w:hanging="96"/>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Незаконченное высшее</w:t>
            </w:r>
          </w:p>
          <w:p w:rsidR="002A7E23" w:rsidRPr="002A7E23" w:rsidRDefault="002A7E23" w:rsidP="002A7E23">
            <w:pPr>
              <w:spacing w:after="0" w:line="240" w:lineRule="auto"/>
              <w:ind w:hanging="96"/>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образование</w:t>
            </w:r>
          </w:p>
        </w:tc>
        <w:tc>
          <w:tcPr>
            <w:tcW w:w="1637" w:type="dxa"/>
            <w:vMerge w:val="restart"/>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180" w:lineRule="atLeast"/>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Средне-специальное образование</w:t>
            </w:r>
          </w:p>
        </w:tc>
      </w:tr>
      <w:tr w:rsidR="002A7E23" w:rsidRPr="002A7E23" w:rsidTr="00E97B1E">
        <w:trPr>
          <w:trHeight w:val="195"/>
          <w:tblCellSpacing w:w="0" w:type="dxa"/>
        </w:trPr>
        <w:tc>
          <w:tcPr>
            <w:tcW w:w="260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 xml:space="preserve">образовательный </w:t>
            </w:r>
          </w:p>
          <w:p w:rsidR="002A7E23" w:rsidRPr="002A7E23" w:rsidRDefault="002A7E23" w:rsidP="002A7E23">
            <w:pPr>
              <w:spacing w:before="100" w:beforeAutospacing="1" w:after="100" w:afterAutospacing="1" w:line="195" w:lineRule="atLeast"/>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ценз</w:t>
            </w:r>
          </w:p>
        </w:tc>
        <w:tc>
          <w:tcPr>
            <w:tcW w:w="0" w:type="auto"/>
            <w:vMerge/>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after="0" w:line="240" w:lineRule="auto"/>
              <w:rPr>
                <w:rFonts w:ascii="Times New Roman" w:eastAsia="Times New Roman" w:hAnsi="Times New Roman" w:cs="Times New Roman"/>
                <w:sz w:val="28"/>
                <w:szCs w:val="28"/>
              </w:rPr>
            </w:pPr>
          </w:p>
        </w:tc>
        <w:tc>
          <w:tcPr>
            <w:tcW w:w="0" w:type="auto"/>
            <w:vMerge/>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after="0" w:line="240" w:lineRule="auto"/>
              <w:rPr>
                <w:rFonts w:ascii="Times New Roman" w:eastAsia="Times New Roman" w:hAnsi="Times New Roman" w:cs="Times New Roman"/>
                <w:b/>
                <w:bCs/>
                <w:sz w:val="28"/>
                <w:szCs w:val="28"/>
              </w:rPr>
            </w:pPr>
          </w:p>
        </w:tc>
        <w:tc>
          <w:tcPr>
            <w:tcW w:w="0" w:type="auto"/>
            <w:vMerge/>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after="0" w:line="240" w:lineRule="auto"/>
              <w:rPr>
                <w:rFonts w:ascii="Times New Roman" w:eastAsia="Times New Roman" w:hAnsi="Times New Roman" w:cs="Times New Roman"/>
                <w:b/>
                <w:bCs/>
                <w:sz w:val="28"/>
                <w:szCs w:val="28"/>
              </w:rPr>
            </w:pPr>
          </w:p>
        </w:tc>
      </w:tr>
      <w:tr w:rsidR="002A7E23" w:rsidRPr="002A7E23" w:rsidTr="00E97B1E">
        <w:trPr>
          <w:trHeight w:val="393"/>
          <w:tblCellSpacing w:w="0" w:type="dxa"/>
        </w:trPr>
        <w:tc>
          <w:tcPr>
            <w:tcW w:w="260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sz w:val="28"/>
                <w:szCs w:val="28"/>
              </w:rPr>
            </w:pPr>
            <w:r w:rsidRPr="002A7E23">
              <w:rPr>
                <w:rFonts w:ascii="Times New Roman" w:eastAsia="Times New Roman" w:hAnsi="Times New Roman" w:cs="Times New Roman"/>
                <w:b/>
                <w:sz w:val="28"/>
                <w:szCs w:val="28"/>
              </w:rPr>
              <w:t>2020-2021г.</w:t>
            </w:r>
          </w:p>
        </w:tc>
        <w:tc>
          <w:tcPr>
            <w:tcW w:w="2717"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 xml:space="preserve">5(6 </w:t>
            </w:r>
            <w:r w:rsidRPr="002A7E23">
              <w:rPr>
                <w:rFonts w:ascii="Times New Roman" w:eastAsia="Times New Roman" w:hAnsi="Times New Roman" w:cs="Times New Roman"/>
                <w:color w:val="000000" w:themeColor="text1"/>
                <w:sz w:val="28"/>
                <w:szCs w:val="28"/>
              </w:rPr>
              <w:t>2.5 %)</w:t>
            </w:r>
          </w:p>
        </w:tc>
        <w:tc>
          <w:tcPr>
            <w:tcW w:w="2324"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w:t>
            </w:r>
          </w:p>
        </w:tc>
        <w:tc>
          <w:tcPr>
            <w:tcW w:w="1637"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3(33%)</w:t>
            </w:r>
          </w:p>
        </w:tc>
      </w:tr>
      <w:tr w:rsidR="002A7E23" w:rsidRPr="002A7E23" w:rsidTr="00E97B1E">
        <w:trPr>
          <w:trHeight w:val="393"/>
          <w:tblCellSpacing w:w="0" w:type="dxa"/>
        </w:trPr>
        <w:tc>
          <w:tcPr>
            <w:tcW w:w="260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sz w:val="28"/>
                <w:szCs w:val="28"/>
              </w:rPr>
            </w:pPr>
            <w:r w:rsidRPr="002A7E23">
              <w:rPr>
                <w:rFonts w:ascii="Times New Roman" w:eastAsia="Times New Roman" w:hAnsi="Times New Roman" w:cs="Times New Roman"/>
                <w:b/>
                <w:sz w:val="28"/>
                <w:szCs w:val="28"/>
              </w:rPr>
              <w:t>2021-2022г</w:t>
            </w:r>
          </w:p>
        </w:tc>
        <w:tc>
          <w:tcPr>
            <w:tcW w:w="2717"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5(62.5%)</w:t>
            </w:r>
          </w:p>
        </w:tc>
        <w:tc>
          <w:tcPr>
            <w:tcW w:w="2324"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w:t>
            </w:r>
          </w:p>
        </w:tc>
        <w:tc>
          <w:tcPr>
            <w:tcW w:w="1637"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3(33%)</w:t>
            </w:r>
          </w:p>
        </w:tc>
      </w:tr>
      <w:tr w:rsidR="002A7E23" w:rsidRPr="002A7E23" w:rsidTr="00E97B1E">
        <w:trPr>
          <w:trHeight w:val="393"/>
          <w:tblCellSpacing w:w="0" w:type="dxa"/>
        </w:trPr>
        <w:tc>
          <w:tcPr>
            <w:tcW w:w="260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sz w:val="28"/>
                <w:szCs w:val="28"/>
              </w:rPr>
            </w:pPr>
            <w:r w:rsidRPr="002A7E23">
              <w:rPr>
                <w:rFonts w:ascii="Times New Roman" w:eastAsia="Times New Roman" w:hAnsi="Times New Roman" w:cs="Times New Roman"/>
                <w:b/>
                <w:sz w:val="28"/>
                <w:szCs w:val="28"/>
              </w:rPr>
              <w:t>2022-2023г</w:t>
            </w:r>
          </w:p>
        </w:tc>
        <w:tc>
          <w:tcPr>
            <w:tcW w:w="2717"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5(62.5%)</w:t>
            </w:r>
          </w:p>
        </w:tc>
        <w:tc>
          <w:tcPr>
            <w:tcW w:w="2324"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p>
        </w:tc>
        <w:tc>
          <w:tcPr>
            <w:tcW w:w="1637"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3(33%)</w:t>
            </w:r>
          </w:p>
        </w:tc>
      </w:tr>
    </w:tbl>
    <w:p w:rsidR="002A7E23" w:rsidRPr="002A7E23" w:rsidRDefault="002A7E23" w:rsidP="002A7E23">
      <w:pPr>
        <w:autoSpaceDE w:val="0"/>
        <w:autoSpaceDN w:val="0"/>
        <w:adjustRightInd w:val="0"/>
        <w:spacing w:after="0" w:line="240" w:lineRule="auto"/>
        <w:rPr>
          <w:rFonts w:ascii="Times New Roman" w:hAnsi="Times New Roman" w:cs="Times New Roman"/>
          <w:b/>
          <w:bCs/>
          <w:color w:val="000000"/>
          <w:sz w:val="28"/>
          <w:szCs w:val="28"/>
        </w:rPr>
      </w:pPr>
      <w:r w:rsidRPr="002A7E23">
        <w:rPr>
          <w:rFonts w:ascii="Times New Roman" w:hAnsi="Times New Roman" w:cs="Times New Roman"/>
          <w:b/>
          <w:bCs/>
          <w:color w:val="000000"/>
          <w:sz w:val="28"/>
          <w:szCs w:val="28"/>
        </w:rPr>
        <w:lastRenderedPageBreak/>
        <w:t xml:space="preserve"> </w:t>
      </w:r>
    </w:p>
    <w:p w:rsidR="002A7E23" w:rsidRPr="002A7E23" w:rsidRDefault="002A7E23" w:rsidP="002A7E23">
      <w:pPr>
        <w:autoSpaceDE w:val="0"/>
        <w:autoSpaceDN w:val="0"/>
        <w:adjustRightInd w:val="0"/>
        <w:spacing w:after="0" w:line="240" w:lineRule="auto"/>
        <w:ind w:left="283"/>
        <w:rPr>
          <w:rFonts w:ascii="Times New Roman" w:hAnsi="Times New Roman" w:cs="Times New Roman"/>
          <w:color w:val="000000"/>
          <w:sz w:val="28"/>
          <w:szCs w:val="28"/>
        </w:rPr>
      </w:pPr>
      <w:r w:rsidRPr="002A7E23">
        <w:rPr>
          <w:rFonts w:ascii="Times New Roman" w:hAnsi="Times New Roman" w:cs="Times New Roman"/>
          <w:b/>
          <w:bCs/>
          <w:color w:val="000000"/>
          <w:sz w:val="28"/>
          <w:szCs w:val="28"/>
        </w:rPr>
        <w:t xml:space="preserve">Вывод: </w:t>
      </w:r>
      <w:r w:rsidRPr="002A7E23">
        <w:rPr>
          <w:rFonts w:ascii="Times New Roman" w:hAnsi="Times New Roman" w:cs="Times New Roman"/>
          <w:color w:val="000000"/>
          <w:sz w:val="28"/>
          <w:szCs w:val="28"/>
        </w:rPr>
        <w:t>анализируя кадровое обеспечение можно сделать вывод, что остается стабильным обеспеченность кадрам. Все вакантные места стабильно востребованы – 100% обеспечены. В настоящее время 1 педагог не  имеет переподготовку по квалификации  «Воспитатель »;  3 педагога имеют средн</w:t>
      </w:r>
      <w:proofErr w:type="gramStart"/>
      <w:r w:rsidRPr="002A7E23">
        <w:rPr>
          <w:rFonts w:ascii="Times New Roman" w:hAnsi="Times New Roman" w:cs="Times New Roman"/>
          <w:color w:val="000000"/>
          <w:sz w:val="28"/>
          <w:szCs w:val="28"/>
        </w:rPr>
        <w:t>е-</w:t>
      </w:r>
      <w:proofErr w:type="gramEnd"/>
      <w:r w:rsidRPr="002A7E23">
        <w:rPr>
          <w:rFonts w:ascii="Times New Roman" w:hAnsi="Times New Roman" w:cs="Times New Roman"/>
          <w:color w:val="000000"/>
          <w:sz w:val="28"/>
          <w:szCs w:val="28"/>
        </w:rPr>
        <w:t xml:space="preserve"> специальное образование, 5 педагогов имеют высшее образование.   </w:t>
      </w:r>
    </w:p>
    <w:p w:rsidR="002A7E23" w:rsidRPr="002A7E23" w:rsidRDefault="002A7E23" w:rsidP="002A7E23">
      <w:pPr>
        <w:numPr>
          <w:ilvl w:val="0"/>
          <w:numId w:val="30"/>
        </w:numPr>
        <w:spacing w:before="100" w:beforeAutospacing="1" w:after="100" w:afterAutospacing="1" w:line="240" w:lineRule="auto"/>
        <w:ind w:left="720"/>
        <w:contextualSpacing/>
        <w:jc w:val="both"/>
        <w:rPr>
          <w:rFonts w:ascii="Times New Roman" w:eastAsia="Times New Roman" w:hAnsi="Times New Roman" w:cs="Times New Roman"/>
          <w:sz w:val="28"/>
          <w:szCs w:val="28"/>
          <w:u w:val="single"/>
        </w:rPr>
      </w:pPr>
      <w:r w:rsidRPr="002A7E23">
        <w:rPr>
          <w:rFonts w:ascii="Times New Roman" w:eastAsia="Times New Roman" w:hAnsi="Times New Roman" w:cs="Times New Roman"/>
          <w:b/>
          <w:bCs/>
          <w:sz w:val="28"/>
          <w:szCs w:val="28"/>
          <w:u w:val="single"/>
        </w:rPr>
        <w:t>по квалификационному уровню:</w:t>
      </w:r>
    </w:p>
    <w:tbl>
      <w:tblPr>
        <w:tblW w:w="9280" w:type="dxa"/>
        <w:tblCellSpacing w:w="0" w:type="dxa"/>
        <w:tblInd w:w="404"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121"/>
        <w:gridCol w:w="1597"/>
        <w:gridCol w:w="1597"/>
        <w:gridCol w:w="1811"/>
        <w:gridCol w:w="2154"/>
      </w:tblGrid>
      <w:tr w:rsidR="002A7E23" w:rsidRPr="002A7E23" w:rsidTr="00E97B1E">
        <w:trPr>
          <w:trHeight w:val="75"/>
          <w:tblCellSpacing w:w="0" w:type="dxa"/>
        </w:trPr>
        <w:tc>
          <w:tcPr>
            <w:tcW w:w="25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75" w:lineRule="atLeast"/>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 xml:space="preserve">Годы </w:t>
            </w:r>
          </w:p>
        </w:tc>
        <w:tc>
          <w:tcPr>
            <w:tcW w:w="1618" w:type="dxa"/>
            <w:vMerge w:val="restart"/>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Высшая</w:t>
            </w:r>
          </w:p>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категория</w:t>
            </w:r>
          </w:p>
        </w:tc>
        <w:tc>
          <w:tcPr>
            <w:tcW w:w="1618" w:type="dxa"/>
            <w:vMerge w:val="restart"/>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 xml:space="preserve">Первая </w:t>
            </w:r>
          </w:p>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категория</w:t>
            </w:r>
          </w:p>
          <w:p w:rsidR="002A7E23" w:rsidRPr="002A7E23" w:rsidRDefault="002A7E23" w:rsidP="002A7E23">
            <w:pPr>
              <w:spacing w:before="100" w:beforeAutospacing="1" w:after="100" w:afterAutospacing="1" w:line="75" w:lineRule="atLeast"/>
              <w:ind w:firstLine="363"/>
              <w:jc w:val="both"/>
              <w:rPr>
                <w:rFonts w:ascii="Times New Roman" w:eastAsia="Times New Roman" w:hAnsi="Times New Roman" w:cs="Times New Roman"/>
                <w:sz w:val="28"/>
                <w:szCs w:val="28"/>
              </w:rPr>
            </w:pPr>
          </w:p>
        </w:tc>
        <w:tc>
          <w:tcPr>
            <w:tcW w:w="1645" w:type="dxa"/>
            <w:vMerge w:val="restart"/>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jc w:val="both"/>
              <w:rPr>
                <w:rFonts w:ascii="Times New Roman" w:eastAsia="Times New Roman" w:hAnsi="Times New Roman" w:cs="Times New Roman"/>
                <w:b/>
                <w:bCs/>
                <w:sz w:val="28"/>
                <w:szCs w:val="28"/>
              </w:rPr>
            </w:pPr>
            <w:proofErr w:type="spellStart"/>
            <w:r w:rsidRPr="002A7E23">
              <w:rPr>
                <w:rFonts w:ascii="Times New Roman" w:eastAsia="Times New Roman" w:hAnsi="Times New Roman" w:cs="Times New Roman"/>
                <w:b/>
                <w:bCs/>
                <w:sz w:val="28"/>
                <w:szCs w:val="28"/>
              </w:rPr>
              <w:t>Соответстве</w:t>
            </w:r>
            <w:proofErr w:type="spellEnd"/>
            <w:r w:rsidRPr="002A7E23">
              <w:rPr>
                <w:rFonts w:ascii="Times New Roman" w:eastAsia="Times New Roman" w:hAnsi="Times New Roman" w:cs="Times New Roman"/>
                <w:b/>
                <w:bCs/>
                <w:sz w:val="28"/>
                <w:szCs w:val="28"/>
              </w:rPr>
              <w:t xml:space="preserve"> занимаемой должности</w:t>
            </w:r>
          </w:p>
          <w:p w:rsidR="002A7E23" w:rsidRPr="002A7E23" w:rsidRDefault="002A7E23" w:rsidP="002A7E23">
            <w:pPr>
              <w:spacing w:before="100" w:beforeAutospacing="1" w:after="100" w:afterAutospacing="1" w:line="75" w:lineRule="atLeast"/>
              <w:ind w:firstLine="363"/>
              <w:jc w:val="both"/>
              <w:rPr>
                <w:rFonts w:ascii="Times New Roman" w:eastAsia="Times New Roman" w:hAnsi="Times New Roman" w:cs="Times New Roman"/>
                <w:sz w:val="28"/>
                <w:szCs w:val="28"/>
              </w:rPr>
            </w:pPr>
          </w:p>
        </w:tc>
        <w:tc>
          <w:tcPr>
            <w:tcW w:w="1881" w:type="dxa"/>
            <w:vMerge w:val="restart"/>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75" w:lineRule="atLeast"/>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Всего аттестованных педагогов</w:t>
            </w:r>
          </w:p>
        </w:tc>
      </w:tr>
      <w:tr w:rsidR="002A7E23" w:rsidRPr="002A7E23" w:rsidTr="00E97B1E">
        <w:trPr>
          <w:trHeight w:val="457"/>
          <w:tblCellSpacing w:w="0" w:type="dxa"/>
        </w:trPr>
        <w:tc>
          <w:tcPr>
            <w:tcW w:w="25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p>
        </w:tc>
        <w:tc>
          <w:tcPr>
            <w:tcW w:w="0" w:type="auto"/>
            <w:vMerge/>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after="0" w:line="240" w:lineRule="auto"/>
              <w:rPr>
                <w:rFonts w:ascii="Times New Roman" w:eastAsia="Times New Roman" w:hAnsi="Times New Roman" w:cs="Times New Roman"/>
                <w:sz w:val="28"/>
                <w:szCs w:val="28"/>
              </w:rPr>
            </w:pPr>
          </w:p>
        </w:tc>
        <w:tc>
          <w:tcPr>
            <w:tcW w:w="0" w:type="auto"/>
            <w:vMerge/>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after="0" w:line="240" w:lineRule="auto"/>
              <w:rPr>
                <w:rFonts w:ascii="Times New Roman" w:eastAsia="Times New Roman" w:hAnsi="Times New Roman" w:cs="Times New Roman"/>
                <w:sz w:val="28"/>
                <w:szCs w:val="28"/>
              </w:rPr>
            </w:pPr>
          </w:p>
        </w:tc>
        <w:tc>
          <w:tcPr>
            <w:tcW w:w="0" w:type="auto"/>
            <w:vMerge/>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after="0" w:line="240" w:lineRule="auto"/>
              <w:rPr>
                <w:rFonts w:ascii="Times New Roman" w:eastAsia="Times New Roman" w:hAnsi="Times New Roman" w:cs="Times New Roman"/>
                <w:sz w:val="28"/>
                <w:szCs w:val="28"/>
              </w:rPr>
            </w:pPr>
          </w:p>
        </w:tc>
        <w:tc>
          <w:tcPr>
            <w:tcW w:w="1881" w:type="dxa"/>
            <w:vMerge/>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after="0" w:line="240" w:lineRule="auto"/>
              <w:rPr>
                <w:rFonts w:ascii="Times New Roman" w:eastAsia="Times New Roman" w:hAnsi="Times New Roman" w:cs="Times New Roman"/>
                <w:b/>
                <w:bCs/>
                <w:sz w:val="28"/>
                <w:szCs w:val="28"/>
              </w:rPr>
            </w:pPr>
          </w:p>
        </w:tc>
      </w:tr>
      <w:tr w:rsidR="002A7E23" w:rsidRPr="002A7E23" w:rsidTr="00E97B1E">
        <w:trPr>
          <w:trHeight w:val="361"/>
          <w:tblCellSpacing w:w="0" w:type="dxa"/>
        </w:trPr>
        <w:tc>
          <w:tcPr>
            <w:tcW w:w="25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2020-2021г</w:t>
            </w:r>
          </w:p>
        </w:tc>
        <w:tc>
          <w:tcPr>
            <w:tcW w:w="16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w:t>
            </w:r>
          </w:p>
        </w:tc>
        <w:tc>
          <w:tcPr>
            <w:tcW w:w="16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3(50%)</w:t>
            </w:r>
          </w:p>
        </w:tc>
        <w:tc>
          <w:tcPr>
            <w:tcW w:w="164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1(16%)</w:t>
            </w:r>
          </w:p>
        </w:tc>
        <w:tc>
          <w:tcPr>
            <w:tcW w:w="1881"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4 (66%)</w:t>
            </w:r>
          </w:p>
        </w:tc>
      </w:tr>
      <w:tr w:rsidR="002A7E23" w:rsidRPr="002A7E23" w:rsidTr="00E97B1E">
        <w:trPr>
          <w:trHeight w:val="361"/>
          <w:tblCellSpacing w:w="0" w:type="dxa"/>
        </w:trPr>
        <w:tc>
          <w:tcPr>
            <w:tcW w:w="25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2021-2022г</w:t>
            </w:r>
          </w:p>
        </w:tc>
        <w:tc>
          <w:tcPr>
            <w:tcW w:w="16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2 (33%)</w:t>
            </w:r>
          </w:p>
        </w:tc>
        <w:tc>
          <w:tcPr>
            <w:tcW w:w="16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 xml:space="preserve"> 3(50%)</w:t>
            </w:r>
          </w:p>
        </w:tc>
        <w:tc>
          <w:tcPr>
            <w:tcW w:w="164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 xml:space="preserve"> </w:t>
            </w:r>
          </w:p>
        </w:tc>
        <w:tc>
          <w:tcPr>
            <w:tcW w:w="1881"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5(83 %)</w:t>
            </w:r>
          </w:p>
        </w:tc>
      </w:tr>
      <w:tr w:rsidR="002A7E23" w:rsidRPr="002A7E23" w:rsidTr="00E97B1E">
        <w:trPr>
          <w:trHeight w:val="361"/>
          <w:tblCellSpacing w:w="0" w:type="dxa"/>
        </w:trPr>
        <w:tc>
          <w:tcPr>
            <w:tcW w:w="25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2022-2023г.</w:t>
            </w:r>
          </w:p>
        </w:tc>
        <w:tc>
          <w:tcPr>
            <w:tcW w:w="16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3 (50%)</w:t>
            </w:r>
          </w:p>
        </w:tc>
        <w:tc>
          <w:tcPr>
            <w:tcW w:w="16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2(33%)</w:t>
            </w:r>
          </w:p>
        </w:tc>
        <w:tc>
          <w:tcPr>
            <w:tcW w:w="164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0</w:t>
            </w:r>
          </w:p>
        </w:tc>
        <w:tc>
          <w:tcPr>
            <w:tcW w:w="1881"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5</w:t>
            </w:r>
            <w:proofErr w:type="gramStart"/>
            <w:r w:rsidRPr="002A7E23">
              <w:rPr>
                <w:rFonts w:ascii="Times New Roman" w:eastAsia="Times New Roman" w:hAnsi="Times New Roman" w:cs="Times New Roman"/>
                <w:sz w:val="28"/>
                <w:szCs w:val="28"/>
              </w:rPr>
              <w:t xml:space="preserve">( </w:t>
            </w:r>
            <w:proofErr w:type="gramEnd"/>
            <w:r w:rsidRPr="002A7E23">
              <w:rPr>
                <w:rFonts w:ascii="Times New Roman" w:eastAsia="Times New Roman" w:hAnsi="Times New Roman" w:cs="Times New Roman"/>
                <w:sz w:val="28"/>
                <w:szCs w:val="28"/>
              </w:rPr>
              <w:t>83%)</w:t>
            </w:r>
          </w:p>
        </w:tc>
      </w:tr>
    </w:tbl>
    <w:p w:rsidR="002A7E23" w:rsidRPr="002A7E23" w:rsidRDefault="002A7E23" w:rsidP="002A7E23">
      <w:pPr>
        <w:spacing w:before="100" w:beforeAutospacing="1" w:after="100" w:afterAutospacing="1" w:line="240" w:lineRule="auto"/>
        <w:ind w:left="283" w:right="567"/>
        <w:jc w:val="both"/>
        <w:rPr>
          <w:rFonts w:ascii="Times New Roman" w:eastAsia="Times New Roman" w:hAnsi="Times New Roman" w:cs="Times New Roman"/>
          <w:color w:val="000000"/>
          <w:sz w:val="28"/>
          <w:szCs w:val="28"/>
        </w:rPr>
      </w:pPr>
      <w:r w:rsidRPr="002A7E23">
        <w:rPr>
          <w:rFonts w:ascii="Times New Roman" w:eastAsia="Times New Roman" w:hAnsi="Times New Roman" w:cs="Times New Roman"/>
          <w:b/>
          <w:sz w:val="28"/>
          <w:szCs w:val="28"/>
        </w:rPr>
        <w:t>Вывод</w:t>
      </w:r>
      <w:r w:rsidRPr="002A7E23">
        <w:rPr>
          <w:rFonts w:ascii="Times New Roman" w:eastAsia="Times New Roman" w:hAnsi="Times New Roman" w:cs="Times New Roman"/>
          <w:sz w:val="28"/>
          <w:szCs w:val="28"/>
        </w:rPr>
        <w:t>:</w:t>
      </w:r>
      <w:r w:rsidRPr="002A7E23">
        <w:rPr>
          <w:rFonts w:ascii="Times New Roman" w:eastAsia="Times New Roman" w:hAnsi="Times New Roman" w:cs="Times New Roman"/>
          <w:color w:val="000000"/>
          <w:sz w:val="28"/>
          <w:szCs w:val="28"/>
        </w:rPr>
        <w:t xml:space="preserve"> анализируя кадровое обеспечение можно сделать вывод, что обеспеченность кадрами остается стабильным. В настоящее время 3 педагога     имеют высшую категорию,  </w:t>
      </w:r>
      <w:r w:rsidRPr="002A7E23">
        <w:rPr>
          <w:rFonts w:ascii="Times New Roman" w:eastAsia="Times New Roman" w:hAnsi="Times New Roman" w:cs="Times New Roman"/>
          <w:sz w:val="28"/>
          <w:szCs w:val="28"/>
        </w:rPr>
        <w:t>2 педагога  имеют первую категорию, 1 педагог без категории, так как маленький стаж работы в учреждении.</w:t>
      </w:r>
    </w:p>
    <w:p w:rsidR="002A7E23" w:rsidRPr="002A7E23" w:rsidRDefault="002A7E23" w:rsidP="002A7E23">
      <w:pPr>
        <w:numPr>
          <w:ilvl w:val="0"/>
          <w:numId w:val="29"/>
        </w:numPr>
        <w:spacing w:before="100" w:beforeAutospacing="1" w:after="100" w:afterAutospacing="1" w:line="240" w:lineRule="auto"/>
        <w:contextualSpacing/>
        <w:jc w:val="both"/>
        <w:rPr>
          <w:rFonts w:ascii="Times New Roman" w:eastAsia="Times New Roman" w:hAnsi="Times New Roman" w:cs="Times New Roman"/>
          <w:sz w:val="28"/>
          <w:szCs w:val="28"/>
          <w:u w:val="single"/>
        </w:rPr>
      </w:pPr>
      <w:r w:rsidRPr="002A7E23">
        <w:rPr>
          <w:rFonts w:ascii="Times New Roman" w:eastAsia="Times New Roman" w:hAnsi="Times New Roman" w:cs="Times New Roman"/>
          <w:b/>
          <w:bCs/>
          <w:sz w:val="28"/>
          <w:szCs w:val="28"/>
          <w:u w:val="single"/>
        </w:rPr>
        <w:t>по стажу работы:</w:t>
      </w:r>
    </w:p>
    <w:tbl>
      <w:tblPr>
        <w:tblW w:w="9640" w:type="dxa"/>
        <w:tblCellSpacing w:w="0" w:type="dxa"/>
        <w:tblInd w:w="-2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985"/>
        <w:gridCol w:w="1418"/>
        <w:gridCol w:w="1842"/>
        <w:gridCol w:w="1701"/>
        <w:gridCol w:w="2694"/>
      </w:tblGrid>
      <w:tr w:rsidR="002A7E23" w:rsidRPr="002A7E23" w:rsidTr="00E97B1E">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 xml:space="preserve">Годы </w:t>
            </w:r>
          </w:p>
        </w:tc>
        <w:tc>
          <w:tcPr>
            <w:tcW w:w="7655" w:type="dxa"/>
            <w:gridSpan w:val="4"/>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sz w:val="28"/>
                <w:szCs w:val="28"/>
              </w:rPr>
              <w:t>Стаж работы</w:t>
            </w:r>
          </w:p>
        </w:tc>
      </w:tr>
      <w:tr w:rsidR="002A7E23" w:rsidRPr="002A7E23" w:rsidTr="00E97B1E">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b/>
                <w:bCs/>
                <w:sz w:val="28"/>
                <w:szCs w:val="28"/>
              </w:rPr>
              <w:t>Стаж</w:t>
            </w:r>
          </w:p>
        </w:tc>
        <w:tc>
          <w:tcPr>
            <w:tcW w:w="14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rPr>
                <w:rFonts w:ascii="Times New Roman" w:eastAsia="Times New Roman" w:hAnsi="Times New Roman" w:cs="Times New Roman"/>
                <w:sz w:val="28"/>
                <w:szCs w:val="28"/>
              </w:rPr>
            </w:pPr>
          </w:p>
          <w:p w:rsidR="002A7E23" w:rsidRPr="002A7E23" w:rsidRDefault="002A7E23" w:rsidP="002A7E23">
            <w:pPr>
              <w:spacing w:before="100" w:beforeAutospacing="1" w:after="100" w:afterAutospacing="1" w:line="240" w:lineRule="auto"/>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До 5 лет</w:t>
            </w:r>
          </w:p>
        </w:tc>
        <w:tc>
          <w:tcPr>
            <w:tcW w:w="1842"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rPr>
                <w:rFonts w:ascii="Times New Roman" w:eastAsia="Times New Roman" w:hAnsi="Times New Roman" w:cs="Times New Roman"/>
                <w:b/>
                <w:bCs/>
                <w:sz w:val="28"/>
                <w:szCs w:val="28"/>
              </w:rPr>
            </w:pPr>
          </w:p>
          <w:p w:rsidR="002A7E23" w:rsidRPr="002A7E23" w:rsidRDefault="002A7E23" w:rsidP="002A7E23">
            <w:pPr>
              <w:spacing w:before="100" w:beforeAutospacing="1" w:after="100" w:afterAutospacing="1" w:line="240" w:lineRule="auto"/>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От 5 до 10</w:t>
            </w:r>
          </w:p>
        </w:tc>
        <w:tc>
          <w:tcPr>
            <w:tcW w:w="1701"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rPr>
                <w:rFonts w:ascii="Times New Roman" w:eastAsia="Times New Roman" w:hAnsi="Times New Roman" w:cs="Times New Roman"/>
                <w:b/>
                <w:bCs/>
                <w:sz w:val="28"/>
                <w:szCs w:val="28"/>
              </w:rPr>
            </w:pPr>
          </w:p>
          <w:p w:rsidR="002A7E23" w:rsidRPr="002A7E23" w:rsidRDefault="002A7E23" w:rsidP="002A7E23">
            <w:pPr>
              <w:spacing w:before="100" w:beforeAutospacing="1" w:after="100" w:afterAutospacing="1" w:line="240" w:lineRule="auto"/>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От 10 до 15</w:t>
            </w:r>
          </w:p>
        </w:tc>
        <w:tc>
          <w:tcPr>
            <w:tcW w:w="2694"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rPr>
                <w:rFonts w:ascii="Times New Roman" w:eastAsia="Times New Roman" w:hAnsi="Times New Roman" w:cs="Times New Roman"/>
                <w:sz w:val="28"/>
                <w:szCs w:val="28"/>
              </w:rPr>
            </w:pPr>
          </w:p>
          <w:p w:rsidR="002A7E23" w:rsidRPr="002A7E23" w:rsidRDefault="002A7E23" w:rsidP="002A7E23">
            <w:pPr>
              <w:spacing w:before="100" w:beforeAutospacing="1" w:after="100" w:afterAutospacing="1" w:line="240" w:lineRule="auto"/>
              <w:ind w:firstLine="363"/>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Более 15</w:t>
            </w:r>
          </w:p>
        </w:tc>
      </w:tr>
      <w:tr w:rsidR="002A7E23" w:rsidRPr="002A7E23" w:rsidTr="00E97B1E">
        <w:trPr>
          <w:trHeight w:val="463"/>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74"/>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2020-2021г</w:t>
            </w:r>
          </w:p>
        </w:tc>
        <w:tc>
          <w:tcPr>
            <w:tcW w:w="14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2(25%)</w:t>
            </w:r>
          </w:p>
        </w:tc>
        <w:tc>
          <w:tcPr>
            <w:tcW w:w="1842"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2(25%)</w:t>
            </w:r>
          </w:p>
        </w:tc>
        <w:tc>
          <w:tcPr>
            <w:tcW w:w="1701"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1(12,5%)</w:t>
            </w:r>
          </w:p>
        </w:tc>
        <w:tc>
          <w:tcPr>
            <w:tcW w:w="2694"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3(37,5%)</w:t>
            </w:r>
          </w:p>
        </w:tc>
      </w:tr>
      <w:tr w:rsidR="002A7E23" w:rsidRPr="002A7E23" w:rsidTr="00E97B1E">
        <w:trPr>
          <w:trHeight w:val="463"/>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74"/>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2021-2022г.</w:t>
            </w:r>
          </w:p>
        </w:tc>
        <w:tc>
          <w:tcPr>
            <w:tcW w:w="14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1(12.5%)</w:t>
            </w:r>
          </w:p>
        </w:tc>
        <w:tc>
          <w:tcPr>
            <w:tcW w:w="1842"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1(12.5%)</w:t>
            </w:r>
          </w:p>
        </w:tc>
        <w:tc>
          <w:tcPr>
            <w:tcW w:w="1701"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3(37.5%)</w:t>
            </w:r>
          </w:p>
        </w:tc>
        <w:tc>
          <w:tcPr>
            <w:tcW w:w="2694"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3 (37.5%)</w:t>
            </w:r>
          </w:p>
        </w:tc>
      </w:tr>
      <w:tr w:rsidR="002A7E23" w:rsidRPr="002A7E23" w:rsidTr="00E97B1E">
        <w:trPr>
          <w:trHeight w:val="463"/>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74"/>
              <w:jc w:val="both"/>
              <w:rPr>
                <w:rFonts w:ascii="Times New Roman" w:eastAsia="Times New Roman" w:hAnsi="Times New Roman" w:cs="Times New Roman"/>
                <w:b/>
                <w:bCs/>
                <w:sz w:val="28"/>
                <w:szCs w:val="28"/>
              </w:rPr>
            </w:pPr>
            <w:r w:rsidRPr="002A7E23">
              <w:rPr>
                <w:rFonts w:ascii="Times New Roman" w:eastAsia="Times New Roman" w:hAnsi="Times New Roman" w:cs="Times New Roman"/>
                <w:b/>
                <w:bCs/>
                <w:sz w:val="28"/>
                <w:szCs w:val="28"/>
              </w:rPr>
              <w:t>2022-2023г.</w:t>
            </w:r>
          </w:p>
        </w:tc>
        <w:tc>
          <w:tcPr>
            <w:tcW w:w="1418"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0</w:t>
            </w:r>
          </w:p>
        </w:tc>
        <w:tc>
          <w:tcPr>
            <w:tcW w:w="1842"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2(33%)</w:t>
            </w:r>
          </w:p>
        </w:tc>
        <w:tc>
          <w:tcPr>
            <w:tcW w:w="1701"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2 (33%)</w:t>
            </w:r>
          </w:p>
        </w:tc>
        <w:tc>
          <w:tcPr>
            <w:tcW w:w="2694"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00" w:afterAutospacing="1" w:line="240" w:lineRule="auto"/>
              <w:ind w:firstLine="363"/>
              <w:jc w:val="both"/>
              <w:rPr>
                <w:rFonts w:ascii="Times New Roman" w:eastAsia="Times New Roman" w:hAnsi="Times New Roman" w:cs="Times New Roman"/>
                <w:sz w:val="28"/>
                <w:szCs w:val="28"/>
              </w:rPr>
            </w:pPr>
            <w:r w:rsidRPr="002A7E23">
              <w:rPr>
                <w:rFonts w:ascii="Times New Roman" w:eastAsia="Times New Roman" w:hAnsi="Times New Roman" w:cs="Times New Roman"/>
                <w:sz w:val="28"/>
                <w:szCs w:val="28"/>
              </w:rPr>
              <w:t>2 (33%)</w:t>
            </w:r>
          </w:p>
        </w:tc>
      </w:tr>
    </w:tbl>
    <w:p w:rsidR="002A7E23" w:rsidRPr="002A7E23" w:rsidRDefault="002A7E23" w:rsidP="002A7E23">
      <w:pPr>
        <w:spacing w:before="100" w:beforeAutospacing="1" w:after="0" w:line="240" w:lineRule="auto"/>
        <w:ind w:left="720"/>
        <w:contextualSpacing/>
        <w:rPr>
          <w:rFonts w:ascii="Times New Roman" w:eastAsia="Times New Roman" w:hAnsi="Times New Roman" w:cs="Times New Roman"/>
          <w:b/>
          <w:sz w:val="28"/>
          <w:szCs w:val="28"/>
          <w:u w:val="single"/>
        </w:rPr>
      </w:pPr>
    </w:p>
    <w:p w:rsidR="002A7E23" w:rsidRPr="002A7E23" w:rsidRDefault="002A7E23" w:rsidP="002A7E23">
      <w:pPr>
        <w:spacing w:before="100" w:beforeAutospacing="1" w:after="0" w:line="240" w:lineRule="auto"/>
        <w:ind w:left="720"/>
        <w:contextualSpacing/>
        <w:rPr>
          <w:rFonts w:ascii="Times New Roman" w:eastAsia="Times New Roman" w:hAnsi="Times New Roman" w:cs="Times New Roman"/>
          <w:b/>
          <w:sz w:val="28"/>
          <w:szCs w:val="28"/>
          <w:u w:val="single"/>
        </w:rPr>
      </w:pPr>
    </w:p>
    <w:p w:rsidR="002A7E23" w:rsidRPr="002A7E23" w:rsidRDefault="002A7E23" w:rsidP="002A7E23">
      <w:pPr>
        <w:numPr>
          <w:ilvl w:val="0"/>
          <w:numId w:val="28"/>
        </w:numPr>
        <w:spacing w:before="100" w:beforeAutospacing="1" w:after="0" w:line="240" w:lineRule="auto"/>
        <w:contextualSpacing/>
        <w:rPr>
          <w:rFonts w:ascii="Times New Roman" w:eastAsia="Times New Roman" w:hAnsi="Times New Roman" w:cs="Times New Roman"/>
          <w:b/>
          <w:sz w:val="28"/>
          <w:szCs w:val="28"/>
          <w:u w:val="single"/>
        </w:rPr>
      </w:pPr>
      <w:r w:rsidRPr="002A7E23">
        <w:rPr>
          <w:rFonts w:ascii="Times New Roman" w:eastAsia="Times New Roman" w:hAnsi="Times New Roman" w:cs="Times New Roman"/>
          <w:b/>
          <w:bCs/>
          <w:iCs/>
          <w:color w:val="000000"/>
          <w:sz w:val="28"/>
          <w:szCs w:val="28"/>
          <w:u w:val="single"/>
        </w:rPr>
        <w:t>средний возраст педагогического состава:</w:t>
      </w:r>
    </w:p>
    <w:p w:rsidR="002A7E23" w:rsidRPr="002A7E23" w:rsidRDefault="002A7E23" w:rsidP="002A7E23">
      <w:pPr>
        <w:spacing w:before="100" w:beforeAutospacing="1" w:after="0" w:line="240" w:lineRule="auto"/>
        <w:ind w:left="720"/>
        <w:contextualSpacing/>
        <w:rPr>
          <w:rFonts w:ascii="Times New Roman" w:eastAsia="Times New Roman" w:hAnsi="Times New Roman" w:cs="Times New Roman"/>
          <w:b/>
          <w:sz w:val="28"/>
          <w:szCs w:val="28"/>
          <w:u w:val="single"/>
        </w:rPr>
      </w:pPr>
    </w:p>
    <w:tbl>
      <w:tblPr>
        <w:tblW w:w="9759"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680"/>
        <w:gridCol w:w="890"/>
        <w:gridCol w:w="1141"/>
        <w:gridCol w:w="849"/>
        <w:gridCol w:w="985"/>
        <w:gridCol w:w="986"/>
        <w:gridCol w:w="985"/>
        <w:gridCol w:w="1264"/>
        <w:gridCol w:w="979"/>
      </w:tblGrid>
      <w:tr w:rsidR="002A7E23" w:rsidRPr="002A7E23" w:rsidTr="00E97B1E">
        <w:trPr>
          <w:tblCellSpacing w:w="0" w:type="dxa"/>
        </w:trPr>
        <w:tc>
          <w:tcPr>
            <w:tcW w:w="1680" w:type="dxa"/>
            <w:vMerge w:val="restart"/>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lastRenderedPageBreak/>
              <w:t>Годы</w:t>
            </w:r>
          </w:p>
        </w:tc>
        <w:tc>
          <w:tcPr>
            <w:tcW w:w="2031" w:type="dxa"/>
            <w:gridSpan w:val="2"/>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до 25 лет</w:t>
            </w:r>
          </w:p>
        </w:tc>
        <w:tc>
          <w:tcPr>
            <w:tcW w:w="1834" w:type="dxa"/>
            <w:gridSpan w:val="2"/>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от 25 до 30 лет</w:t>
            </w:r>
          </w:p>
        </w:tc>
        <w:tc>
          <w:tcPr>
            <w:tcW w:w="1971" w:type="dxa"/>
            <w:gridSpan w:val="2"/>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от 30 до 50 лет</w:t>
            </w:r>
          </w:p>
        </w:tc>
        <w:tc>
          <w:tcPr>
            <w:tcW w:w="2243" w:type="dxa"/>
            <w:gridSpan w:val="2"/>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свыше 50 лет</w:t>
            </w:r>
          </w:p>
        </w:tc>
      </w:tr>
      <w:tr w:rsidR="002A7E23" w:rsidRPr="002A7E23" w:rsidTr="00E97B1E">
        <w:trPr>
          <w:tblCellSpacing w:w="0" w:type="dxa"/>
        </w:trPr>
        <w:tc>
          <w:tcPr>
            <w:tcW w:w="1680" w:type="dxa"/>
            <w:vMerge/>
            <w:tcBorders>
              <w:top w:val="outset" w:sz="6" w:space="0" w:color="000000"/>
              <w:left w:val="outset" w:sz="6" w:space="0" w:color="000000"/>
              <w:bottom w:val="outset" w:sz="6" w:space="0" w:color="000000"/>
              <w:right w:val="outset" w:sz="6" w:space="0" w:color="000000"/>
            </w:tcBorders>
            <w:vAlign w:val="center"/>
            <w:hideMark/>
          </w:tcPr>
          <w:p w:rsidR="002A7E23" w:rsidRPr="002A7E23" w:rsidRDefault="002A7E23" w:rsidP="002A7E23">
            <w:pPr>
              <w:spacing w:after="0" w:line="240" w:lineRule="auto"/>
              <w:rPr>
                <w:rFonts w:ascii="Times New Roman" w:eastAsia="Times New Roman" w:hAnsi="Times New Roman" w:cs="Times New Roman"/>
                <w:sz w:val="28"/>
                <w:szCs w:val="28"/>
              </w:rPr>
            </w:pPr>
          </w:p>
        </w:tc>
        <w:tc>
          <w:tcPr>
            <w:tcW w:w="890"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Кол-во</w:t>
            </w:r>
          </w:p>
        </w:tc>
        <w:tc>
          <w:tcPr>
            <w:tcW w:w="1141"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w:t>
            </w:r>
          </w:p>
        </w:tc>
        <w:tc>
          <w:tcPr>
            <w:tcW w:w="84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Кол-во</w:t>
            </w:r>
          </w:p>
        </w:tc>
        <w:tc>
          <w:tcPr>
            <w:tcW w:w="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w:t>
            </w:r>
          </w:p>
        </w:tc>
        <w:tc>
          <w:tcPr>
            <w:tcW w:w="986"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Кол-во</w:t>
            </w:r>
          </w:p>
        </w:tc>
        <w:tc>
          <w:tcPr>
            <w:tcW w:w="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w:t>
            </w:r>
          </w:p>
        </w:tc>
        <w:tc>
          <w:tcPr>
            <w:tcW w:w="1264"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Кол-во</w:t>
            </w:r>
          </w:p>
        </w:tc>
        <w:tc>
          <w:tcPr>
            <w:tcW w:w="97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sz w:val="28"/>
                <w:szCs w:val="28"/>
              </w:rPr>
            </w:pPr>
            <w:r w:rsidRPr="002A7E23">
              <w:rPr>
                <w:rFonts w:ascii="Times New Roman" w:eastAsia="Times New Roman" w:hAnsi="Times New Roman" w:cs="Times New Roman"/>
                <w:b/>
                <w:bCs/>
                <w:color w:val="000000"/>
                <w:sz w:val="28"/>
                <w:szCs w:val="28"/>
              </w:rPr>
              <w:t>%</w:t>
            </w:r>
          </w:p>
        </w:tc>
      </w:tr>
      <w:tr w:rsidR="002A7E23" w:rsidRPr="002A7E23" w:rsidTr="00E97B1E">
        <w:trPr>
          <w:trHeight w:val="435"/>
          <w:tblCellSpacing w:w="0" w:type="dxa"/>
        </w:trPr>
        <w:tc>
          <w:tcPr>
            <w:tcW w:w="1680" w:type="dxa"/>
            <w:tcBorders>
              <w:top w:val="outset" w:sz="6" w:space="0" w:color="000000"/>
              <w:left w:val="outset" w:sz="6" w:space="0" w:color="000000"/>
              <w:bottom w:val="outset" w:sz="6" w:space="0" w:color="000000"/>
              <w:right w:val="outset" w:sz="6" w:space="0" w:color="000000"/>
            </w:tcBorders>
            <w:hideMark/>
          </w:tcPr>
          <w:p w:rsidR="002A7E23" w:rsidRPr="002A7E23" w:rsidRDefault="000F6F6A" w:rsidP="002A7E23">
            <w:pPr>
              <w:spacing w:before="100" w:beforeAutospacing="1" w:after="119"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2021-2022</w:t>
            </w:r>
            <w:r w:rsidR="002A7E23" w:rsidRPr="002A7E23">
              <w:rPr>
                <w:rFonts w:ascii="Times New Roman" w:eastAsia="Times New Roman" w:hAnsi="Times New Roman" w:cs="Times New Roman"/>
                <w:b/>
                <w:bCs/>
                <w:color w:val="000000"/>
                <w:sz w:val="28"/>
                <w:szCs w:val="28"/>
              </w:rPr>
              <w:t>г.</w:t>
            </w:r>
          </w:p>
        </w:tc>
        <w:tc>
          <w:tcPr>
            <w:tcW w:w="890"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w:t>
            </w:r>
          </w:p>
        </w:tc>
        <w:tc>
          <w:tcPr>
            <w:tcW w:w="1141"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w:t>
            </w:r>
          </w:p>
        </w:tc>
        <w:tc>
          <w:tcPr>
            <w:tcW w:w="84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1</w:t>
            </w:r>
          </w:p>
        </w:tc>
        <w:tc>
          <w:tcPr>
            <w:tcW w:w="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12</w:t>
            </w:r>
          </w:p>
        </w:tc>
        <w:tc>
          <w:tcPr>
            <w:tcW w:w="986"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4</w:t>
            </w:r>
          </w:p>
        </w:tc>
        <w:tc>
          <w:tcPr>
            <w:tcW w:w="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50</w:t>
            </w:r>
          </w:p>
        </w:tc>
        <w:tc>
          <w:tcPr>
            <w:tcW w:w="1264"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3</w:t>
            </w:r>
          </w:p>
        </w:tc>
        <w:tc>
          <w:tcPr>
            <w:tcW w:w="97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38</w:t>
            </w:r>
          </w:p>
        </w:tc>
      </w:tr>
      <w:tr w:rsidR="002A7E23" w:rsidRPr="002A7E23" w:rsidTr="00E97B1E">
        <w:trPr>
          <w:trHeight w:val="435"/>
          <w:tblCellSpacing w:w="0" w:type="dxa"/>
        </w:trPr>
        <w:tc>
          <w:tcPr>
            <w:tcW w:w="1680" w:type="dxa"/>
            <w:tcBorders>
              <w:top w:val="outset" w:sz="6" w:space="0" w:color="000000"/>
              <w:left w:val="outset" w:sz="6" w:space="0" w:color="000000"/>
              <w:bottom w:val="outset" w:sz="6" w:space="0" w:color="000000"/>
              <w:right w:val="outset" w:sz="6" w:space="0" w:color="000000"/>
            </w:tcBorders>
            <w:hideMark/>
          </w:tcPr>
          <w:p w:rsidR="002A7E23" w:rsidRPr="002A7E23" w:rsidRDefault="000F6F6A" w:rsidP="002A7E23">
            <w:pPr>
              <w:spacing w:before="100" w:beforeAutospacing="1" w:after="119"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2022-2023</w:t>
            </w:r>
            <w:r w:rsidR="002A7E23" w:rsidRPr="002A7E23">
              <w:rPr>
                <w:rFonts w:ascii="Times New Roman" w:eastAsia="Times New Roman" w:hAnsi="Times New Roman" w:cs="Times New Roman"/>
                <w:b/>
                <w:bCs/>
                <w:color w:val="000000"/>
                <w:sz w:val="28"/>
                <w:szCs w:val="28"/>
              </w:rPr>
              <w:t>г.</w:t>
            </w:r>
          </w:p>
        </w:tc>
        <w:tc>
          <w:tcPr>
            <w:tcW w:w="890"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w:t>
            </w:r>
          </w:p>
        </w:tc>
        <w:tc>
          <w:tcPr>
            <w:tcW w:w="1141"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w:t>
            </w:r>
          </w:p>
        </w:tc>
        <w:tc>
          <w:tcPr>
            <w:tcW w:w="84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1</w:t>
            </w:r>
          </w:p>
        </w:tc>
        <w:tc>
          <w:tcPr>
            <w:tcW w:w="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12</w:t>
            </w:r>
          </w:p>
        </w:tc>
        <w:tc>
          <w:tcPr>
            <w:tcW w:w="986"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3</w:t>
            </w:r>
          </w:p>
        </w:tc>
        <w:tc>
          <w:tcPr>
            <w:tcW w:w="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37</w:t>
            </w:r>
          </w:p>
        </w:tc>
        <w:tc>
          <w:tcPr>
            <w:tcW w:w="1264"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4</w:t>
            </w:r>
          </w:p>
        </w:tc>
        <w:tc>
          <w:tcPr>
            <w:tcW w:w="97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50</w:t>
            </w:r>
          </w:p>
        </w:tc>
      </w:tr>
      <w:tr w:rsidR="002A7E23" w:rsidRPr="002A7E23" w:rsidTr="00E97B1E">
        <w:trPr>
          <w:trHeight w:val="435"/>
          <w:tblCellSpacing w:w="0" w:type="dxa"/>
        </w:trPr>
        <w:tc>
          <w:tcPr>
            <w:tcW w:w="1680" w:type="dxa"/>
            <w:tcBorders>
              <w:top w:val="outset" w:sz="6" w:space="0" w:color="000000"/>
              <w:left w:val="outset" w:sz="6" w:space="0" w:color="000000"/>
              <w:bottom w:val="outset" w:sz="6" w:space="0" w:color="000000"/>
              <w:right w:val="outset" w:sz="6" w:space="0" w:color="000000"/>
            </w:tcBorders>
            <w:hideMark/>
          </w:tcPr>
          <w:p w:rsidR="002A7E23" w:rsidRPr="002A7E23" w:rsidRDefault="000F6F6A" w:rsidP="002A7E23">
            <w:pPr>
              <w:spacing w:before="100" w:beforeAutospacing="1" w:after="119"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2023-2024</w:t>
            </w:r>
            <w:r w:rsidR="002A7E23" w:rsidRPr="002A7E23">
              <w:rPr>
                <w:rFonts w:ascii="Times New Roman" w:eastAsia="Times New Roman" w:hAnsi="Times New Roman" w:cs="Times New Roman"/>
                <w:b/>
                <w:bCs/>
                <w:color w:val="000000"/>
                <w:sz w:val="28"/>
                <w:szCs w:val="28"/>
              </w:rPr>
              <w:t>г.</w:t>
            </w:r>
          </w:p>
        </w:tc>
        <w:tc>
          <w:tcPr>
            <w:tcW w:w="890"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w:t>
            </w:r>
          </w:p>
        </w:tc>
        <w:tc>
          <w:tcPr>
            <w:tcW w:w="1141"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w:t>
            </w:r>
          </w:p>
        </w:tc>
        <w:tc>
          <w:tcPr>
            <w:tcW w:w="84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1</w:t>
            </w:r>
          </w:p>
        </w:tc>
        <w:tc>
          <w:tcPr>
            <w:tcW w:w="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12</w:t>
            </w:r>
          </w:p>
        </w:tc>
        <w:tc>
          <w:tcPr>
            <w:tcW w:w="986"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3</w:t>
            </w:r>
          </w:p>
        </w:tc>
        <w:tc>
          <w:tcPr>
            <w:tcW w:w="985"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37</w:t>
            </w:r>
          </w:p>
        </w:tc>
        <w:tc>
          <w:tcPr>
            <w:tcW w:w="1264"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4</w:t>
            </w:r>
          </w:p>
        </w:tc>
        <w:tc>
          <w:tcPr>
            <w:tcW w:w="979" w:type="dxa"/>
            <w:tcBorders>
              <w:top w:val="outset" w:sz="6" w:space="0" w:color="000000"/>
              <w:left w:val="outset" w:sz="6" w:space="0" w:color="000000"/>
              <w:bottom w:val="outset" w:sz="6" w:space="0" w:color="000000"/>
              <w:right w:val="outset" w:sz="6" w:space="0" w:color="000000"/>
            </w:tcBorders>
            <w:hideMark/>
          </w:tcPr>
          <w:p w:rsidR="002A7E23" w:rsidRPr="002A7E23" w:rsidRDefault="002A7E23" w:rsidP="002A7E23">
            <w:pPr>
              <w:spacing w:before="100" w:beforeAutospacing="1" w:after="119" w:line="240" w:lineRule="auto"/>
              <w:jc w:val="center"/>
              <w:rPr>
                <w:rFonts w:ascii="Times New Roman" w:eastAsia="Times New Roman" w:hAnsi="Times New Roman" w:cs="Times New Roman"/>
                <w:color w:val="000000"/>
                <w:sz w:val="28"/>
                <w:szCs w:val="28"/>
              </w:rPr>
            </w:pPr>
            <w:r w:rsidRPr="002A7E23">
              <w:rPr>
                <w:rFonts w:ascii="Times New Roman" w:eastAsia="Times New Roman" w:hAnsi="Times New Roman" w:cs="Times New Roman"/>
                <w:color w:val="000000"/>
                <w:sz w:val="28"/>
                <w:szCs w:val="28"/>
              </w:rPr>
              <w:t>50</w:t>
            </w:r>
          </w:p>
        </w:tc>
      </w:tr>
    </w:tbl>
    <w:p w:rsidR="002A7E23" w:rsidRPr="002A7E23" w:rsidRDefault="002A7E23" w:rsidP="002A7E23">
      <w:pPr>
        <w:spacing w:before="100" w:beforeAutospacing="1" w:after="0" w:line="240" w:lineRule="auto"/>
        <w:ind w:left="283" w:right="709"/>
        <w:jc w:val="both"/>
        <w:rPr>
          <w:rFonts w:ascii="Times New Roman" w:eastAsia="Times New Roman" w:hAnsi="Times New Roman" w:cs="Times New Roman"/>
          <w:color w:val="000000"/>
          <w:sz w:val="28"/>
          <w:szCs w:val="28"/>
        </w:rPr>
      </w:pPr>
      <w:r w:rsidRPr="002A7E23">
        <w:rPr>
          <w:rFonts w:ascii="Times New Roman" w:hAnsi="Times New Roman" w:cs="Times New Roman"/>
          <w:sz w:val="28"/>
          <w:szCs w:val="28"/>
        </w:rPr>
        <w:t xml:space="preserve">   </w:t>
      </w:r>
      <w:r w:rsidRPr="002A7E23">
        <w:rPr>
          <w:rFonts w:ascii="Times New Roman" w:eastAsia="Times New Roman" w:hAnsi="Times New Roman" w:cs="Times New Roman"/>
          <w:color w:val="000000"/>
          <w:sz w:val="28"/>
          <w:szCs w:val="28"/>
        </w:rPr>
        <w:t xml:space="preserve">Средний возраст педагогического коллектива – 48 лет.                                                                                                                         </w:t>
      </w:r>
      <w:r w:rsidRPr="002A7E23">
        <w:rPr>
          <w:rFonts w:ascii="Times New Roman" w:hAnsi="Times New Roman" w:cs="Times New Roman"/>
          <w:b/>
          <w:color w:val="000000"/>
          <w:sz w:val="28"/>
          <w:szCs w:val="28"/>
        </w:rPr>
        <w:t xml:space="preserve">Вывод:  </w:t>
      </w:r>
      <w:r w:rsidRPr="002A7E23">
        <w:rPr>
          <w:rFonts w:ascii="Times New Roman" w:hAnsi="Times New Roman" w:cs="Times New Roman"/>
          <w:sz w:val="28"/>
          <w:szCs w:val="28"/>
        </w:rPr>
        <w:t xml:space="preserve"> анализ профессионального уровня педагогов позволяют сделать выводы о том, что коллектив детского сада  сплоченный, квалифицированный, имеет высокий уровень педагогической культуры, стабилен, работоспособный, опытный и одновременно перспективный.</w:t>
      </w:r>
    </w:p>
    <w:p w:rsidR="002A7E23" w:rsidRPr="002A7E23" w:rsidRDefault="002A7E23" w:rsidP="002A7E23">
      <w:pPr>
        <w:spacing w:after="0" w:line="240" w:lineRule="auto"/>
        <w:ind w:left="283"/>
        <w:jc w:val="both"/>
        <w:rPr>
          <w:rFonts w:ascii="Times New Roman" w:hAnsi="Times New Roman" w:cs="Times New Roman"/>
          <w:i/>
          <w:color w:val="000000"/>
          <w:sz w:val="28"/>
          <w:szCs w:val="28"/>
        </w:rPr>
      </w:pPr>
    </w:p>
    <w:p w:rsidR="002A7E23" w:rsidRPr="002A7E23" w:rsidRDefault="002A7E23" w:rsidP="002A7E23">
      <w:pPr>
        <w:numPr>
          <w:ilvl w:val="0"/>
          <w:numId w:val="25"/>
        </w:numPr>
        <w:spacing w:after="0" w:line="240" w:lineRule="auto"/>
        <w:ind w:left="283" w:firstLine="0"/>
        <w:jc w:val="both"/>
        <w:rPr>
          <w:rFonts w:ascii="Times New Roman" w:hAnsi="Times New Roman" w:cs="Times New Roman"/>
          <w:color w:val="000000"/>
          <w:sz w:val="28"/>
          <w:szCs w:val="28"/>
        </w:rPr>
      </w:pPr>
      <w:r w:rsidRPr="002A7E23">
        <w:rPr>
          <w:rFonts w:ascii="Times New Roman" w:hAnsi="Times New Roman" w:cs="Times New Roman"/>
          <w:b/>
          <w:color w:val="000000"/>
          <w:sz w:val="28"/>
          <w:szCs w:val="28"/>
          <w:u w:val="single"/>
        </w:rPr>
        <w:t>курсовая переподготовка:</w:t>
      </w:r>
    </w:p>
    <w:p w:rsidR="002A7E23" w:rsidRPr="002A7E23" w:rsidRDefault="002A7E23" w:rsidP="002A7E23">
      <w:pPr>
        <w:tabs>
          <w:tab w:val="left" w:pos="7185"/>
        </w:tabs>
        <w:jc w:val="both"/>
        <w:rPr>
          <w:rFonts w:ascii="Times New Roman" w:hAnsi="Times New Roman" w:cs="Times New Roman"/>
          <w:sz w:val="28"/>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980"/>
        <w:gridCol w:w="2160"/>
        <w:gridCol w:w="2160"/>
      </w:tblGrid>
      <w:tr w:rsidR="002A7E23" w:rsidRPr="002A7E23" w:rsidTr="00E97B1E">
        <w:tc>
          <w:tcPr>
            <w:tcW w:w="3060" w:type="dxa"/>
            <w:vMerge w:val="restart"/>
          </w:tcPr>
          <w:p w:rsidR="002A7E23" w:rsidRPr="002A7E23" w:rsidRDefault="002A7E23" w:rsidP="002A7E23">
            <w:pPr>
              <w:tabs>
                <w:tab w:val="left" w:pos="7185"/>
              </w:tabs>
              <w:jc w:val="center"/>
              <w:rPr>
                <w:rFonts w:ascii="Times New Roman" w:hAnsi="Times New Roman" w:cs="Times New Roman"/>
                <w:b/>
                <w:sz w:val="28"/>
                <w:szCs w:val="28"/>
              </w:rPr>
            </w:pPr>
            <w:r w:rsidRPr="002A7E23">
              <w:rPr>
                <w:rFonts w:ascii="Times New Roman" w:hAnsi="Times New Roman" w:cs="Times New Roman"/>
                <w:b/>
                <w:sz w:val="28"/>
                <w:szCs w:val="28"/>
              </w:rPr>
              <w:t>Курсы повышения квалификации</w:t>
            </w:r>
          </w:p>
        </w:tc>
        <w:tc>
          <w:tcPr>
            <w:tcW w:w="6300" w:type="dxa"/>
            <w:gridSpan w:val="3"/>
          </w:tcPr>
          <w:p w:rsidR="002A7E23" w:rsidRPr="002A7E23" w:rsidRDefault="002A7E23" w:rsidP="002A7E23">
            <w:pPr>
              <w:tabs>
                <w:tab w:val="left" w:pos="7185"/>
              </w:tabs>
              <w:jc w:val="center"/>
              <w:rPr>
                <w:rFonts w:ascii="Times New Roman" w:hAnsi="Times New Roman" w:cs="Times New Roman"/>
                <w:b/>
                <w:sz w:val="28"/>
                <w:szCs w:val="28"/>
              </w:rPr>
            </w:pPr>
            <w:r w:rsidRPr="002A7E23">
              <w:rPr>
                <w:rFonts w:ascii="Times New Roman" w:hAnsi="Times New Roman" w:cs="Times New Roman"/>
                <w:b/>
                <w:sz w:val="28"/>
                <w:szCs w:val="28"/>
              </w:rPr>
              <w:t>Всего  педагогов,  прошедших  переподготовку</w:t>
            </w:r>
          </w:p>
          <w:p w:rsidR="002A7E23" w:rsidRPr="002A7E23" w:rsidRDefault="002A7E23" w:rsidP="002A7E23">
            <w:pPr>
              <w:tabs>
                <w:tab w:val="left" w:pos="7185"/>
              </w:tabs>
              <w:jc w:val="center"/>
              <w:rPr>
                <w:rFonts w:ascii="Times New Roman" w:hAnsi="Times New Roman" w:cs="Times New Roman"/>
                <w:b/>
                <w:sz w:val="28"/>
                <w:szCs w:val="28"/>
              </w:rPr>
            </w:pPr>
          </w:p>
        </w:tc>
      </w:tr>
      <w:tr w:rsidR="002A7E23" w:rsidRPr="002A7E23" w:rsidTr="00E97B1E">
        <w:tc>
          <w:tcPr>
            <w:tcW w:w="3060" w:type="dxa"/>
            <w:vMerge/>
            <w:vAlign w:val="center"/>
          </w:tcPr>
          <w:p w:rsidR="002A7E23" w:rsidRPr="002A7E23" w:rsidRDefault="002A7E23" w:rsidP="002A7E23">
            <w:pPr>
              <w:rPr>
                <w:rFonts w:ascii="Times New Roman" w:hAnsi="Times New Roman" w:cs="Times New Roman"/>
                <w:sz w:val="28"/>
                <w:szCs w:val="28"/>
              </w:rPr>
            </w:pPr>
          </w:p>
        </w:tc>
        <w:tc>
          <w:tcPr>
            <w:tcW w:w="1980" w:type="dxa"/>
          </w:tcPr>
          <w:p w:rsidR="002A7E23" w:rsidRPr="002A7E23" w:rsidRDefault="000F6F6A" w:rsidP="002A7E23">
            <w:pPr>
              <w:tabs>
                <w:tab w:val="left" w:pos="405"/>
                <w:tab w:val="left" w:pos="7185"/>
              </w:tabs>
              <w:jc w:val="center"/>
              <w:rPr>
                <w:rFonts w:ascii="Times New Roman" w:hAnsi="Times New Roman" w:cs="Times New Roman"/>
                <w:b/>
                <w:sz w:val="28"/>
                <w:szCs w:val="28"/>
              </w:rPr>
            </w:pPr>
            <w:r>
              <w:rPr>
                <w:rFonts w:ascii="Times New Roman" w:hAnsi="Times New Roman" w:cs="Times New Roman"/>
                <w:b/>
                <w:sz w:val="28"/>
                <w:szCs w:val="28"/>
              </w:rPr>
              <w:t>2021-2022</w:t>
            </w:r>
          </w:p>
        </w:tc>
        <w:tc>
          <w:tcPr>
            <w:tcW w:w="2160" w:type="dxa"/>
          </w:tcPr>
          <w:p w:rsidR="002A7E23" w:rsidRPr="002A7E23" w:rsidRDefault="000F6F6A" w:rsidP="002A7E23">
            <w:pPr>
              <w:tabs>
                <w:tab w:val="left" w:pos="405"/>
                <w:tab w:val="left" w:pos="7185"/>
              </w:tabs>
              <w:jc w:val="center"/>
              <w:rPr>
                <w:rFonts w:ascii="Times New Roman" w:hAnsi="Times New Roman" w:cs="Times New Roman"/>
                <w:b/>
                <w:sz w:val="28"/>
                <w:szCs w:val="28"/>
              </w:rPr>
            </w:pPr>
            <w:r>
              <w:rPr>
                <w:rFonts w:ascii="Times New Roman" w:hAnsi="Times New Roman" w:cs="Times New Roman"/>
                <w:b/>
                <w:sz w:val="28"/>
                <w:szCs w:val="28"/>
              </w:rPr>
              <w:t>2022-2023</w:t>
            </w:r>
          </w:p>
        </w:tc>
        <w:tc>
          <w:tcPr>
            <w:tcW w:w="2160" w:type="dxa"/>
          </w:tcPr>
          <w:p w:rsidR="002A7E23" w:rsidRPr="002A7E23" w:rsidRDefault="000F6F6A" w:rsidP="002A7E23">
            <w:pPr>
              <w:tabs>
                <w:tab w:val="left" w:pos="405"/>
                <w:tab w:val="left" w:pos="7185"/>
              </w:tabs>
              <w:jc w:val="center"/>
              <w:rPr>
                <w:rFonts w:ascii="Times New Roman" w:hAnsi="Times New Roman" w:cs="Times New Roman"/>
                <w:b/>
                <w:sz w:val="28"/>
                <w:szCs w:val="28"/>
              </w:rPr>
            </w:pPr>
            <w:r>
              <w:rPr>
                <w:rFonts w:ascii="Times New Roman" w:hAnsi="Times New Roman" w:cs="Times New Roman"/>
                <w:b/>
                <w:sz w:val="28"/>
                <w:szCs w:val="28"/>
              </w:rPr>
              <w:t>2023-2024</w:t>
            </w:r>
          </w:p>
        </w:tc>
      </w:tr>
      <w:tr w:rsidR="002A7E23" w:rsidRPr="002A7E23" w:rsidTr="00E97B1E">
        <w:tc>
          <w:tcPr>
            <w:tcW w:w="3060" w:type="dxa"/>
            <w:vMerge/>
            <w:vAlign w:val="center"/>
          </w:tcPr>
          <w:p w:rsidR="002A7E23" w:rsidRPr="002A7E23" w:rsidRDefault="002A7E23" w:rsidP="002A7E23">
            <w:pPr>
              <w:rPr>
                <w:rFonts w:ascii="Times New Roman" w:hAnsi="Times New Roman" w:cs="Times New Roman"/>
                <w:sz w:val="28"/>
                <w:szCs w:val="28"/>
              </w:rPr>
            </w:pPr>
          </w:p>
        </w:tc>
        <w:tc>
          <w:tcPr>
            <w:tcW w:w="1980" w:type="dxa"/>
          </w:tcPr>
          <w:p w:rsidR="002A7E23" w:rsidRPr="002A7E23" w:rsidRDefault="002A7E23" w:rsidP="002A7E23">
            <w:pPr>
              <w:tabs>
                <w:tab w:val="left" w:pos="7185"/>
              </w:tabs>
              <w:jc w:val="center"/>
              <w:rPr>
                <w:rFonts w:ascii="Times New Roman" w:hAnsi="Times New Roman" w:cs="Times New Roman"/>
                <w:sz w:val="28"/>
                <w:szCs w:val="28"/>
              </w:rPr>
            </w:pPr>
            <w:r w:rsidRPr="002A7E23">
              <w:rPr>
                <w:rFonts w:ascii="Times New Roman" w:hAnsi="Times New Roman" w:cs="Times New Roman"/>
                <w:sz w:val="28"/>
                <w:szCs w:val="28"/>
              </w:rPr>
              <w:t>2(33 %)</w:t>
            </w:r>
          </w:p>
        </w:tc>
        <w:tc>
          <w:tcPr>
            <w:tcW w:w="2160" w:type="dxa"/>
          </w:tcPr>
          <w:p w:rsidR="002A7E23" w:rsidRPr="002A7E23" w:rsidRDefault="002A7E23" w:rsidP="002A7E23">
            <w:pPr>
              <w:tabs>
                <w:tab w:val="left" w:pos="7185"/>
              </w:tabs>
              <w:jc w:val="center"/>
              <w:rPr>
                <w:rFonts w:ascii="Times New Roman" w:hAnsi="Times New Roman" w:cs="Times New Roman"/>
                <w:sz w:val="28"/>
                <w:szCs w:val="28"/>
              </w:rPr>
            </w:pPr>
            <w:r w:rsidRPr="002A7E23">
              <w:rPr>
                <w:rFonts w:ascii="Times New Roman" w:hAnsi="Times New Roman" w:cs="Times New Roman"/>
                <w:sz w:val="28"/>
                <w:szCs w:val="28"/>
              </w:rPr>
              <w:t>3(38%)</w:t>
            </w:r>
          </w:p>
        </w:tc>
        <w:tc>
          <w:tcPr>
            <w:tcW w:w="2160" w:type="dxa"/>
          </w:tcPr>
          <w:p w:rsidR="002A7E23" w:rsidRPr="002A7E23" w:rsidRDefault="002A7E23" w:rsidP="002A7E23">
            <w:pPr>
              <w:tabs>
                <w:tab w:val="left" w:pos="7185"/>
              </w:tabs>
              <w:jc w:val="center"/>
              <w:rPr>
                <w:rFonts w:ascii="Times New Roman" w:hAnsi="Times New Roman" w:cs="Times New Roman"/>
                <w:sz w:val="28"/>
                <w:szCs w:val="28"/>
              </w:rPr>
            </w:pPr>
            <w:r w:rsidRPr="002A7E23">
              <w:rPr>
                <w:rFonts w:ascii="Times New Roman" w:hAnsi="Times New Roman" w:cs="Times New Roman"/>
                <w:sz w:val="28"/>
                <w:szCs w:val="28"/>
              </w:rPr>
              <w:t>4(66%)</w:t>
            </w:r>
          </w:p>
        </w:tc>
      </w:tr>
    </w:tbl>
    <w:p w:rsidR="002A7E23" w:rsidRPr="002A7E23" w:rsidRDefault="002A7E23" w:rsidP="002A7E23">
      <w:pPr>
        <w:spacing w:after="0"/>
        <w:ind w:left="283" w:right="567"/>
        <w:jc w:val="both"/>
        <w:rPr>
          <w:rFonts w:ascii="Times New Roman" w:hAnsi="Times New Roman" w:cs="Times New Roman"/>
          <w:color w:val="000000"/>
          <w:sz w:val="28"/>
          <w:szCs w:val="28"/>
        </w:rPr>
      </w:pPr>
      <w:r w:rsidRPr="002A7E23">
        <w:rPr>
          <w:rFonts w:ascii="Times New Roman" w:hAnsi="Times New Roman" w:cs="Times New Roman"/>
          <w:b/>
          <w:color w:val="000000"/>
          <w:sz w:val="28"/>
          <w:szCs w:val="28"/>
          <w:u w:val="single"/>
        </w:rPr>
        <w:t>Вывод:</w:t>
      </w:r>
      <w:r w:rsidRPr="002A7E23">
        <w:rPr>
          <w:rFonts w:ascii="Times New Roman" w:hAnsi="Times New Roman" w:cs="Times New Roman"/>
          <w:color w:val="000000"/>
          <w:sz w:val="28"/>
          <w:szCs w:val="28"/>
        </w:rPr>
        <w:t xml:space="preserve"> ежегодная специализация педагогов осуществляется в соответствии с заказом  Учреждения по  плану-графику СКИПКРО. </w:t>
      </w:r>
      <w:proofErr w:type="gramStart"/>
      <w:r w:rsidRPr="00281118">
        <w:rPr>
          <w:rFonts w:ascii="Times New Roman" w:eastAsia="Calibri" w:hAnsi="Times New Roman" w:cs="Times New Roman"/>
          <w:bCs/>
          <w:color w:val="000000"/>
          <w:sz w:val="28"/>
          <w:szCs w:val="28"/>
        </w:rPr>
        <w:t xml:space="preserve">Прошли курсы повышения квалификации </w:t>
      </w:r>
      <w:r w:rsidRPr="002A7E23">
        <w:rPr>
          <w:rFonts w:ascii="Times New Roman" w:hAnsi="Times New Roman" w:cs="Times New Roman"/>
          <w:color w:val="000000"/>
          <w:sz w:val="28"/>
          <w:szCs w:val="28"/>
        </w:rPr>
        <w:t xml:space="preserve">3 педагога  </w:t>
      </w:r>
      <w:proofErr w:type="spellStart"/>
      <w:r w:rsidRPr="002A7E23">
        <w:rPr>
          <w:rFonts w:ascii="Times New Roman" w:hAnsi="Times New Roman" w:cs="Times New Roman"/>
          <w:color w:val="000000"/>
          <w:sz w:val="28"/>
          <w:szCs w:val="28"/>
        </w:rPr>
        <w:t>Ходус</w:t>
      </w:r>
      <w:proofErr w:type="spellEnd"/>
      <w:r w:rsidRPr="002A7E23">
        <w:rPr>
          <w:rFonts w:ascii="Times New Roman" w:hAnsi="Times New Roman" w:cs="Times New Roman"/>
          <w:color w:val="000000"/>
          <w:sz w:val="28"/>
          <w:szCs w:val="28"/>
        </w:rPr>
        <w:t xml:space="preserve"> Л.В.  по теме « Финансовая грамотность», Зеленская Е.В «Проектирование программы воспитания в дошкольной образовательной организации», Болдырева Г.В « Профилактика детского дорожно-транспортного травматизма как направление воспитательной работы педагога», Алферова С.И.» ФГОС дошкольного образования: организация физического воспитания детей»  в процессе обучения на курсах повышения квалификации и благодаря проведению методических мероприятий в  ДОУ удалось</w:t>
      </w:r>
      <w:proofErr w:type="gramEnd"/>
      <w:r w:rsidRPr="002A7E23">
        <w:rPr>
          <w:rFonts w:ascii="Times New Roman" w:hAnsi="Times New Roman" w:cs="Times New Roman"/>
          <w:color w:val="000000"/>
          <w:sz w:val="28"/>
          <w:szCs w:val="28"/>
        </w:rPr>
        <w:t xml:space="preserve">  повысить уровень  практической деятельности воспитателей. Планируется продолжать работу по </w:t>
      </w:r>
      <w:r w:rsidRPr="002A7E23">
        <w:rPr>
          <w:rFonts w:ascii="Times New Roman" w:hAnsi="Times New Roman" w:cs="Times New Roman"/>
          <w:color w:val="000000"/>
          <w:sz w:val="28"/>
          <w:szCs w:val="28"/>
        </w:rPr>
        <w:lastRenderedPageBreak/>
        <w:t xml:space="preserve">повышению квалификации педагогов. </w:t>
      </w:r>
      <w:r w:rsidRPr="002A7E23">
        <w:rPr>
          <w:rFonts w:ascii="Times New Roman" w:eastAsia="Times New Roman" w:hAnsi="Times New Roman" w:cs="Times New Roman"/>
          <w:sz w:val="28"/>
          <w:szCs w:val="28"/>
        </w:rPr>
        <w:t xml:space="preserve">На основании мониторинга образовательных запросов работников ДОУ составлен «Прогноз </w:t>
      </w:r>
      <w:proofErr w:type="gramStart"/>
      <w:r w:rsidRPr="002A7E23">
        <w:rPr>
          <w:rFonts w:ascii="Times New Roman" w:eastAsia="Times New Roman" w:hAnsi="Times New Roman" w:cs="Times New Roman"/>
          <w:sz w:val="28"/>
          <w:szCs w:val="28"/>
        </w:rPr>
        <w:t>прохождения курсов повышения квалификации педагогов</w:t>
      </w:r>
      <w:proofErr w:type="gramEnd"/>
      <w:r w:rsidRPr="002A7E23">
        <w:rPr>
          <w:rFonts w:ascii="Times New Roman" w:eastAsia="Times New Roman" w:hAnsi="Times New Roman" w:cs="Times New Roman"/>
          <w:sz w:val="28"/>
          <w:szCs w:val="28"/>
        </w:rPr>
        <w:t xml:space="preserve"> на 2023-2024уч.г.» для всех категорий педагогических работников.</w:t>
      </w:r>
    </w:p>
    <w:p w:rsidR="002A7E23" w:rsidRPr="002A7E23" w:rsidRDefault="002A7E23" w:rsidP="002A7E23">
      <w:pPr>
        <w:numPr>
          <w:ilvl w:val="0"/>
          <w:numId w:val="26"/>
        </w:numPr>
        <w:spacing w:after="0" w:line="240" w:lineRule="auto"/>
        <w:ind w:left="0" w:firstLine="0"/>
        <w:rPr>
          <w:rFonts w:ascii="Times New Roman" w:hAnsi="Times New Roman" w:cs="Times New Roman"/>
          <w:b/>
          <w:color w:val="000000"/>
          <w:sz w:val="28"/>
          <w:szCs w:val="28"/>
          <w:u w:val="single"/>
        </w:rPr>
      </w:pPr>
      <w:r w:rsidRPr="002A7E23">
        <w:rPr>
          <w:rFonts w:ascii="Times New Roman" w:hAnsi="Times New Roman" w:cs="Times New Roman"/>
          <w:b/>
          <w:color w:val="000000"/>
          <w:sz w:val="28"/>
          <w:szCs w:val="28"/>
          <w:u w:val="single"/>
        </w:rPr>
        <w:t>аттестация педагогов:</w:t>
      </w:r>
    </w:p>
    <w:p w:rsidR="002A7E23" w:rsidRPr="002A7E23" w:rsidRDefault="002A7E23" w:rsidP="002A7E23">
      <w:pPr>
        <w:rPr>
          <w:rFonts w:ascii="Times New Roman" w:hAnsi="Times New Roman" w:cs="Times New Roman"/>
          <w:b/>
          <w:color w:val="FF0000"/>
          <w:sz w:val="28"/>
          <w:szCs w:val="28"/>
          <w:u w:val="single"/>
        </w:rPr>
      </w:pPr>
    </w:p>
    <w:tbl>
      <w:tblPr>
        <w:tblW w:w="11058"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3"/>
        <w:gridCol w:w="1559"/>
        <w:gridCol w:w="1417"/>
        <w:gridCol w:w="1369"/>
        <w:gridCol w:w="1701"/>
        <w:gridCol w:w="1985"/>
        <w:gridCol w:w="1134"/>
      </w:tblGrid>
      <w:tr w:rsidR="002A7E23" w:rsidRPr="002A7E23" w:rsidTr="00E97B1E">
        <w:tc>
          <w:tcPr>
            <w:tcW w:w="1893" w:type="dxa"/>
            <w:vMerge w:val="restart"/>
          </w:tcPr>
          <w:p w:rsidR="002A7E23" w:rsidRPr="002A7E23" w:rsidRDefault="002A7E23" w:rsidP="002A7E23">
            <w:pPr>
              <w:jc w:val="center"/>
              <w:rPr>
                <w:rFonts w:ascii="Times New Roman" w:hAnsi="Times New Roman" w:cs="Times New Roman"/>
                <w:b/>
                <w:color w:val="000000"/>
                <w:sz w:val="28"/>
                <w:szCs w:val="28"/>
              </w:rPr>
            </w:pPr>
            <w:r w:rsidRPr="002A7E23">
              <w:rPr>
                <w:rFonts w:ascii="Times New Roman" w:hAnsi="Times New Roman" w:cs="Times New Roman"/>
                <w:b/>
                <w:color w:val="000000"/>
                <w:sz w:val="28"/>
                <w:szCs w:val="28"/>
              </w:rPr>
              <w:t>Показатели</w:t>
            </w:r>
          </w:p>
        </w:tc>
        <w:tc>
          <w:tcPr>
            <w:tcW w:w="2976" w:type="dxa"/>
            <w:gridSpan w:val="2"/>
          </w:tcPr>
          <w:p w:rsidR="002A7E23" w:rsidRPr="002A7E23" w:rsidRDefault="000F6F6A" w:rsidP="002A7E23">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2021-2022</w:t>
            </w:r>
            <w:r w:rsidR="002A7E23" w:rsidRPr="002A7E23">
              <w:rPr>
                <w:rFonts w:ascii="Times New Roman" w:hAnsi="Times New Roman" w:cs="Times New Roman"/>
                <w:b/>
                <w:color w:val="000000"/>
                <w:sz w:val="28"/>
                <w:szCs w:val="28"/>
              </w:rPr>
              <w:t xml:space="preserve">г.  </w:t>
            </w:r>
          </w:p>
        </w:tc>
        <w:tc>
          <w:tcPr>
            <w:tcW w:w="3070" w:type="dxa"/>
            <w:gridSpan w:val="2"/>
          </w:tcPr>
          <w:p w:rsidR="002A7E23" w:rsidRPr="002A7E23" w:rsidRDefault="000F6F6A" w:rsidP="002A7E23">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2022-2023</w:t>
            </w:r>
          </w:p>
        </w:tc>
        <w:tc>
          <w:tcPr>
            <w:tcW w:w="3119" w:type="dxa"/>
            <w:gridSpan w:val="2"/>
          </w:tcPr>
          <w:p w:rsidR="002A7E23" w:rsidRPr="002A7E23" w:rsidRDefault="002A7E23" w:rsidP="000F6F6A">
            <w:pPr>
              <w:jc w:val="center"/>
              <w:rPr>
                <w:rFonts w:ascii="Times New Roman" w:hAnsi="Times New Roman" w:cs="Times New Roman"/>
                <w:b/>
                <w:color w:val="000000"/>
                <w:sz w:val="28"/>
                <w:szCs w:val="28"/>
              </w:rPr>
            </w:pPr>
            <w:r w:rsidRPr="002A7E23">
              <w:rPr>
                <w:rFonts w:ascii="Times New Roman" w:hAnsi="Times New Roman" w:cs="Times New Roman"/>
                <w:b/>
                <w:color w:val="000000"/>
                <w:sz w:val="28"/>
                <w:szCs w:val="28"/>
              </w:rPr>
              <w:t>202</w:t>
            </w:r>
            <w:r w:rsidR="000F6F6A">
              <w:rPr>
                <w:rFonts w:ascii="Times New Roman" w:hAnsi="Times New Roman" w:cs="Times New Roman"/>
                <w:b/>
                <w:color w:val="000000"/>
                <w:sz w:val="28"/>
                <w:szCs w:val="28"/>
              </w:rPr>
              <w:t>3-2024</w:t>
            </w:r>
          </w:p>
        </w:tc>
      </w:tr>
      <w:tr w:rsidR="002A7E23" w:rsidRPr="002A7E23" w:rsidTr="00E97B1E">
        <w:tc>
          <w:tcPr>
            <w:tcW w:w="1893" w:type="dxa"/>
            <w:vMerge/>
          </w:tcPr>
          <w:p w:rsidR="002A7E23" w:rsidRPr="002A7E23" w:rsidRDefault="002A7E23" w:rsidP="002A7E23">
            <w:pPr>
              <w:rPr>
                <w:rFonts w:ascii="Times New Roman" w:hAnsi="Times New Roman" w:cs="Times New Roman"/>
                <w:b/>
                <w:color w:val="000000"/>
                <w:sz w:val="28"/>
                <w:szCs w:val="28"/>
              </w:rPr>
            </w:pPr>
          </w:p>
        </w:tc>
        <w:tc>
          <w:tcPr>
            <w:tcW w:w="1559" w:type="dxa"/>
          </w:tcPr>
          <w:p w:rsidR="002A7E23" w:rsidRPr="002A7E23" w:rsidRDefault="002A7E23" w:rsidP="002A7E23">
            <w:pPr>
              <w:jc w:val="center"/>
              <w:rPr>
                <w:rFonts w:ascii="Times New Roman" w:hAnsi="Times New Roman" w:cs="Times New Roman"/>
                <w:b/>
                <w:color w:val="000000"/>
                <w:sz w:val="28"/>
                <w:szCs w:val="28"/>
              </w:rPr>
            </w:pPr>
            <w:r w:rsidRPr="002A7E23">
              <w:rPr>
                <w:rFonts w:ascii="Times New Roman" w:hAnsi="Times New Roman" w:cs="Times New Roman"/>
                <w:b/>
                <w:color w:val="000000"/>
                <w:sz w:val="28"/>
                <w:szCs w:val="28"/>
              </w:rPr>
              <w:t>Ф.И.О. педагога</w:t>
            </w:r>
          </w:p>
        </w:tc>
        <w:tc>
          <w:tcPr>
            <w:tcW w:w="1417" w:type="dxa"/>
          </w:tcPr>
          <w:p w:rsidR="002A7E23" w:rsidRPr="002A7E23" w:rsidRDefault="002A7E23" w:rsidP="002A7E23">
            <w:pPr>
              <w:jc w:val="center"/>
              <w:rPr>
                <w:rFonts w:ascii="Times New Roman" w:hAnsi="Times New Roman" w:cs="Times New Roman"/>
                <w:b/>
                <w:color w:val="000000"/>
                <w:sz w:val="28"/>
                <w:szCs w:val="28"/>
              </w:rPr>
            </w:pPr>
            <w:r w:rsidRPr="002A7E23">
              <w:rPr>
                <w:rFonts w:ascii="Times New Roman" w:hAnsi="Times New Roman" w:cs="Times New Roman"/>
                <w:b/>
                <w:color w:val="000000"/>
                <w:sz w:val="28"/>
                <w:szCs w:val="28"/>
              </w:rPr>
              <w:t>Дата аттестации</w:t>
            </w:r>
          </w:p>
        </w:tc>
        <w:tc>
          <w:tcPr>
            <w:tcW w:w="1369" w:type="dxa"/>
          </w:tcPr>
          <w:p w:rsidR="002A7E23" w:rsidRPr="002A7E23" w:rsidRDefault="002A7E23" w:rsidP="002A7E23">
            <w:pPr>
              <w:jc w:val="center"/>
              <w:rPr>
                <w:rFonts w:ascii="Times New Roman" w:hAnsi="Times New Roman" w:cs="Times New Roman"/>
                <w:b/>
                <w:color w:val="000000"/>
                <w:sz w:val="28"/>
                <w:szCs w:val="28"/>
              </w:rPr>
            </w:pPr>
            <w:r w:rsidRPr="002A7E23">
              <w:rPr>
                <w:rFonts w:ascii="Times New Roman" w:hAnsi="Times New Roman" w:cs="Times New Roman"/>
                <w:b/>
                <w:color w:val="000000"/>
                <w:sz w:val="28"/>
                <w:szCs w:val="28"/>
              </w:rPr>
              <w:t>Ф.И.О. педагога</w:t>
            </w:r>
          </w:p>
        </w:tc>
        <w:tc>
          <w:tcPr>
            <w:tcW w:w="1701" w:type="dxa"/>
          </w:tcPr>
          <w:p w:rsidR="002A7E23" w:rsidRPr="002A7E23" w:rsidRDefault="002A7E23" w:rsidP="002A7E23">
            <w:pPr>
              <w:jc w:val="center"/>
              <w:rPr>
                <w:rFonts w:ascii="Times New Roman" w:hAnsi="Times New Roman" w:cs="Times New Roman"/>
                <w:b/>
                <w:color w:val="000000"/>
                <w:sz w:val="28"/>
                <w:szCs w:val="28"/>
              </w:rPr>
            </w:pPr>
            <w:r w:rsidRPr="002A7E23">
              <w:rPr>
                <w:rFonts w:ascii="Times New Roman" w:hAnsi="Times New Roman" w:cs="Times New Roman"/>
                <w:b/>
                <w:color w:val="000000"/>
                <w:sz w:val="28"/>
                <w:szCs w:val="28"/>
              </w:rPr>
              <w:t>Дата аттестации</w:t>
            </w:r>
          </w:p>
        </w:tc>
        <w:tc>
          <w:tcPr>
            <w:tcW w:w="1985" w:type="dxa"/>
          </w:tcPr>
          <w:p w:rsidR="002A7E23" w:rsidRPr="002A7E23" w:rsidRDefault="002A7E23" w:rsidP="002A7E23">
            <w:pPr>
              <w:jc w:val="center"/>
              <w:rPr>
                <w:rFonts w:ascii="Times New Roman" w:hAnsi="Times New Roman" w:cs="Times New Roman"/>
                <w:b/>
                <w:color w:val="000000"/>
                <w:sz w:val="28"/>
                <w:szCs w:val="28"/>
              </w:rPr>
            </w:pPr>
            <w:r w:rsidRPr="002A7E23">
              <w:rPr>
                <w:rFonts w:ascii="Times New Roman" w:hAnsi="Times New Roman" w:cs="Times New Roman"/>
                <w:b/>
                <w:color w:val="000000"/>
                <w:sz w:val="28"/>
                <w:szCs w:val="28"/>
              </w:rPr>
              <w:t>Ф.И.О. педагога</w:t>
            </w:r>
          </w:p>
        </w:tc>
        <w:tc>
          <w:tcPr>
            <w:tcW w:w="1134" w:type="dxa"/>
          </w:tcPr>
          <w:p w:rsidR="002A7E23" w:rsidRPr="002A7E23" w:rsidRDefault="002A7E23" w:rsidP="002A7E23">
            <w:pPr>
              <w:jc w:val="center"/>
              <w:rPr>
                <w:rFonts w:ascii="Times New Roman" w:hAnsi="Times New Roman" w:cs="Times New Roman"/>
                <w:b/>
                <w:color w:val="000000"/>
                <w:sz w:val="28"/>
                <w:szCs w:val="28"/>
              </w:rPr>
            </w:pPr>
            <w:r w:rsidRPr="002A7E23">
              <w:rPr>
                <w:rFonts w:ascii="Times New Roman" w:hAnsi="Times New Roman" w:cs="Times New Roman"/>
                <w:b/>
                <w:color w:val="000000"/>
                <w:sz w:val="28"/>
                <w:szCs w:val="28"/>
              </w:rPr>
              <w:t>Дата аттестации</w:t>
            </w:r>
          </w:p>
        </w:tc>
      </w:tr>
      <w:tr w:rsidR="002A7E23" w:rsidRPr="002A7E23" w:rsidTr="00E97B1E">
        <w:tc>
          <w:tcPr>
            <w:tcW w:w="1893" w:type="dxa"/>
          </w:tcPr>
          <w:p w:rsidR="002A7E23" w:rsidRPr="002A7E23" w:rsidRDefault="002A7E23" w:rsidP="002A7E23">
            <w:pPr>
              <w:rPr>
                <w:rFonts w:ascii="Times New Roman" w:hAnsi="Times New Roman" w:cs="Times New Roman"/>
                <w:b/>
                <w:color w:val="000000"/>
                <w:sz w:val="28"/>
                <w:szCs w:val="28"/>
              </w:rPr>
            </w:pPr>
            <w:r w:rsidRPr="002A7E23">
              <w:rPr>
                <w:rFonts w:ascii="Times New Roman" w:hAnsi="Times New Roman" w:cs="Times New Roman"/>
                <w:b/>
                <w:color w:val="000000"/>
                <w:sz w:val="28"/>
                <w:szCs w:val="28"/>
              </w:rPr>
              <w:t>Аттестовались на высшую категорию</w:t>
            </w:r>
          </w:p>
        </w:tc>
        <w:tc>
          <w:tcPr>
            <w:tcW w:w="1559" w:type="dxa"/>
          </w:tcPr>
          <w:p w:rsidR="002A7E23" w:rsidRPr="002A7E23" w:rsidRDefault="002A7E23" w:rsidP="002A7E23">
            <w:pPr>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Шевченко Л.Л.</w:t>
            </w:r>
          </w:p>
        </w:tc>
        <w:tc>
          <w:tcPr>
            <w:tcW w:w="1417" w:type="dxa"/>
          </w:tcPr>
          <w:p w:rsidR="002A7E23" w:rsidRPr="002A7E23" w:rsidRDefault="002A7E23" w:rsidP="002A7E23">
            <w:pPr>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08.02.2021г</w:t>
            </w:r>
          </w:p>
        </w:tc>
        <w:tc>
          <w:tcPr>
            <w:tcW w:w="1369" w:type="dxa"/>
          </w:tcPr>
          <w:p w:rsidR="002A7E23" w:rsidRPr="002A7E23" w:rsidRDefault="002A7E23" w:rsidP="002A7E23">
            <w:pPr>
              <w:jc w:val="center"/>
              <w:rPr>
                <w:rFonts w:ascii="Times New Roman" w:hAnsi="Times New Roman" w:cs="Times New Roman"/>
                <w:color w:val="000000"/>
                <w:sz w:val="28"/>
                <w:szCs w:val="28"/>
              </w:rPr>
            </w:pPr>
            <w:r w:rsidRPr="002A7E23">
              <w:rPr>
                <w:rFonts w:ascii="Times New Roman" w:hAnsi="Times New Roman" w:cs="Times New Roman"/>
                <w:color w:val="000000"/>
                <w:sz w:val="28"/>
                <w:szCs w:val="28"/>
              </w:rPr>
              <w:t xml:space="preserve"> </w:t>
            </w:r>
          </w:p>
        </w:tc>
        <w:tc>
          <w:tcPr>
            <w:tcW w:w="1701" w:type="dxa"/>
          </w:tcPr>
          <w:p w:rsidR="002A7E23" w:rsidRPr="002A7E23" w:rsidRDefault="002A7E23" w:rsidP="002A7E23">
            <w:pPr>
              <w:jc w:val="center"/>
              <w:rPr>
                <w:rFonts w:ascii="Times New Roman" w:hAnsi="Times New Roman" w:cs="Times New Roman"/>
                <w:color w:val="000000"/>
                <w:sz w:val="28"/>
                <w:szCs w:val="28"/>
              </w:rPr>
            </w:pPr>
          </w:p>
        </w:tc>
        <w:tc>
          <w:tcPr>
            <w:tcW w:w="1985" w:type="dxa"/>
          </w:tcPr>
          <w:p w:rsidR="002A7E23" w:rsidRPr="002A7E23" w:rsidRDefault="002A7E23" w:rsidP="002A7E23">
            <w:pPr>
              <w:jc w:val="center"/>
              <w:rPr>
                <w:rFonts w:ascii="Times New Roman" w:hAnsi="Times New Roman" w:cs="Times New Roman"/>
                <w:color w:val="000000"/>
                <w:sz w:val="28"/>
                <w:szCs w:val="28"/>
              </w:rPr>
            </w:pPr>
          </w:p>
        </w:tc>
        <w:tc>
          <w:tcPr>
            <w:tcW w:w="1134" w:type="dxa"/>
          </w:tcPr>
          <w:p w:rsidR="002A7E23" w:rsidRPr="002A7E23" w:rsidRDefault="002A7E23" w:rsidP="002A7E23">
            <w:pPr>
              <w:jc w:val="center"/>
              <w:rPr>
                <w:rFonts w:ascii="Times New Roman" w:hAnsi="Times New Roman" w:cs="Times New Roman"/>
                <w:color w:val="000000"/>
                <w:sz w:val="28"/>
                <w:szCs w:val="28"/>
              </w:rPr>
            </w:pPr>
          </w:p>
        </w:tc>
      </w:tr>
      <w:tr w:rsidR="002A7E23" w:rsidRPr="002A7E23" w:rsidTr="00E97B1E">
        <w:tc>
          <w:tcPr>
            <w:tcW w:w="1893" w:type="dxa"/>
          </w:tcPr>
          <w:p w:rsidR="002A7E23" w:rsidRPr="002A7E23" w:rsidRDefault="002A7E23" w:rsidP="002A7E23">
            <w:pPr>
              <w:rPr>
                <w:rFonts w:ascii="Times New Roman" w:hAnsi="Times New Roman" w:cs="Times New Roman"/>
                <w:b/>
                <w:color w:val="000000"/>
                <w:sz w:val="28"/>
                <w:szCs w:val="28"/>
              </w:rPr>
            </w:pPr>
            <w:r w:rsidRPr="002A7E23">
              <w:rPr>
                <w:rFonts w:ascii="Times New Roman" w:hAnsi="Times New Roman" w:cs="Times New Roman"/>
                <w:b/>
                <w:color w:val="000000"/>
                <w:sz w:val="28"/>
                <w:szCs w:val="28"/>
              </w:rPr>
              <w:t xml:space="preserve">Аттестовались на первую </w:t>
            </w:r>
            <w:proofErr w:type="gramStart"/>
            <w:r w:rsidRPr="002A7E23">
              <w:rPr>
                <w:rFonts w:ascii="Times New Roman" w:hAnsi="Times New Roman" w:cs="Times New Roman"/>
                <w:b/>
                <w:color w:val="000000"/>
                <w:sz w:val="28"/>
                <w:szCs w:val="28"/>
              </w:rPr>
              <w:t>кате-</w:t>
            </w:r>
            <w:proofErr w:type="spellStart"/>
            <w:r w:rsidRPr="002A7E23">
              <w:rPr>
                <w:rFonts w:ascii="Times New Roman" w:hAnsi="Times New Roman" w:cs="Times New Roman"/>
                <w:b/>
                <w:color w:val="000000"/>
                <w:sz w:val="28"/>
                <w:szCs w:val="28"/>
              </w:rPr>
              <w:t>горию</w:t>
            </w:r>
            <w:proofErr w:type="spellEnd"/>
            <w:proofErr w:type="gramEnd"/>
          </w:p>
        </w:tc>
        <w:tc>
          <w:tcPr>
            <w:tcW w:w="1559" w:type="dxa"/>
          </w:tcPr>
          <w:p w:rsidR="002A7E23" w:rsidRPr="002A7E23" w:rsidRDefault="002A7E23" w:rsidP="002A7E23">
            <w:pPr>
              <w:spacing w:after="0" w:line="240" w:lineRule="auto"/>
              <w:rPr>
                <w:rFonts w:ascii="Times New Roman" w:hAnsi="Times New Roman" w:cs="Times New Roman"/>
                <w:color w:val="000000"/>
                <w:sz w:val="28"/>
                <w:szCs w:val="28"/>
              </w:rPr>
            </w:pPr>
            <w:r w:rsidRPr="002A7E23">
              <w:rPr>
                <w:rFonts w:ascii="Times New Roman" w:hAnsi="Times New Roman" w:cs="Times New Roman"/>
                <w:color w:val="000000"/>
                <w:sz w:val="28"/>
                <w:szCs w:val="28"/>
              </w:rPr>
              <w:t>Марченко А.А.</w:t>
            </w:r>
          </w:p>
        </w:tc>
        <w:tc>
          <w:tcPr>
            <w:tcW w:w="1417" w:type="dxa"/>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17.06.2021г</w:t>
            </w:r>
          </w:p>
        </w:tc>
        <w:tc>
          <w:tcPr>
            <w:tcW w:w="1369" w:type="dxa"/>
          </w:tcPr>
          <w:p w:rsidR="002A7E23" w:rsidRPr="002A7E23" w:rsidRDefault="002A7E23" w:rsidP="002A7E23">
            <w:pPr>
              <w:spacing w:after="0" w:line="240" w:lineRule="auto"/>
              <w:rPr>
                <w:rFonts w:ascii="Times New Roman" w:hAnsi="Times New Roman" w:cs="Times New Roman"/>
                <w:color w:val="000000"/>
                <w:sz w:val="28"/>
                <w:szCs w:val="28"/>
              </w:rPr>
            </w:pPr>
            <w:r w:rsidRPr="002A7E23">
              <w:rPr>
                <w:rFonts w:ascii="Times New Roman" w:hAnsi="Times New Roman" w:cs="Times New Roman"/>
                <w:color w:val="000000"/>
                <w:sz w:val="28"/>
                <w:szCs w:val="28"/>
              </w:rPr>
              <w:t>-</w:t>
            </w:r>
          </w:p>
        </w:tc>
        <w:tc>
          <w:tcPr>
            <w:tcW w:w="1701" w:type="dxa"/>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w:t>
            </w:r>
          </w:p>
        </w:tc>
        <w:tc>
          <w:tcPr>
            <w:tcW w:w="1985" w:type="dxa"/>
          </w:tcPr>
          <w:p w:rsidR="002A7E23" w:rsidRPr="002A7E23" w:rsidRDefault="002A7E23" w:rsidP="002A7E23">
            <w:pPr>
              <w:spacing w:after="0" w:line="240" w:lineRule="auto"/>
              <w:rPr>
                <w:rFonts w:ascii="Times New Roman" w:hAnsi="Times New Roman" w:cs="Times New Roman"/>
                <w:color w:val="000000"/>
                <w:sz w:val="28"/>
                <w:szCs w:val="28"/>
              </w:rPr>
            </w:pPr>
            <w:r w:rsidRPr="002A7E23">
              <w:rPr>
                <w:rFonts w:ascii="Times New Roman" w:hAnsi="Times New Roman" w:cs="Times New Roman"/>
                <w:color w:val="000000"/>
                <w:sz w:val="28"/>
                <w:szCs w:val="28"/>
              </w:rPr>
              <w:t>-</w:t>
            </w:r>
          </w:p>
        </w:tc>
        <w:tc>
          <w:tcPr>
            <w:tcW w:w="1134" w:type="dxa"/>
          </w:tcPr>
          <w:p w:rsidR="002A7E23" w:rsidRPr="002A7E23" w:rsidRDefault="002A7E23" w:rsidP="002A7E23">
            <w:pPr>
              <w:rPr>
                <w:rFonts w:ascii="Times New Roman" w:hAnsi="Times New Roman" w:cs="Times New Roman"/>
                <w:sz w:val="28"/>
                <w:szCs w:val="28"/>
              </w:rPr>
            </w:pPr>
            <w:r w:rsidRPr="002A7E23">
              <w:rPr>
                <w:rFonts w:ascii="Times New Roman" w:hAnsi="Times New Roman" w:cs="Times New Roman"/>
                <w:sz w:val="28"/>
                <w:szCs w:val="28"/>
              </w:rPr>
              <w:t>-</w:t>
            </w:r>
          </w:p>
        </w:tc>
      </w:tr>
      <w:tr w:rsidR="002A7E23" w:rsidRPr="002A7E23" w:rsidTr="00E97B1E">
        <w:tc>
          <w:tcPr>
            <w:tcW w:w="1893" w:type="dxa"/>
          </w:tcPr>
          <w:p w:rsidR="002A7E23" w:rsidRPr="002A7E23" w:rsidRDefault="002A7E23" w:rsidP="002A7E23">
            <w:pPr>
              <w:rPr>
                <w:rFonts w:ascii="Times New Roman" w:hAnsi="Times New Roman" w:cs="Times New Roman"/>
                <w:b/>
                <w:color w:val="000000"/>
                <w:sz w:val="28"/>
                <w:szCs w:val="28"/>
              </w:rPr>
            </w:pPr>
            <w:r w:rsidRPr="002A7E23">
              <w:rPr>
                <w:rFonts w:ascii="Times New Roman" w:hAnsi="Times New Roman" w:cs="Times New Roman"/>
                <w:b/>
                <w:color w:val="000000"/>
                <w:sz w:val="28"/>
                <w:szCs w:val="28"/>
              </w:rPr>
              <w:t>Аттестовались на соответствие занимаемой должности</w:t>
            </w:r>
          </w:p>
        </w:tc>
        <w:tc>
          <w:tcPr>
            <w:tcW w:w="1559" w:type="dxa"/>
          </w:tcPr>
          <w:p w:rsidR="002A7E23" w:rsidRPr="002A7E23" w:rsidRDefault="000F6F6A" w:rsidP="002A7E23">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Кравчук М.В.</w:t>
            </w:r>
          </w:p>
        </w:tc>
        <w:tc>
          <w:tcPr>
            <w:tcW w:w="1417" w:type="dxa"/>
          </w:tcPr>
          <w:p w:rsidR="000F6F6A" w:rsidRDefault="002A7E23" w:rsidP="002A7E23">
            <w:pPr>
              <w:spacing w:after="0" w:line="240" w:lineRule="auto"/>
              <w:rPr>
                <w:rFonts w:ascii="Times New Roman" w:hAnsi="Times New Roman" w:cs="Times New Roman"/>
                <w:color w:val="000000" w:themeColor="text1"/>
                <w:sz w:val="28"/>
                <w:szCs w:val="28"/>
              </w:rPr>
            </w:pPr>
            <w:r w:rsidRPr="002A7E23">
              <w:rPr>
                <w:rFonts w:ascii="Times New Roman" w:hAnsi="Times New Roman" w:cs="Times New Roman"/>
                <w:color w:val="000000" w:themeColor="text1"/>
                <w:sz w:val="28"/>
                <w:szCs w:val="28"/>
              </w:rPr>
              <w:t xml:space="preserve"> 14.12.</w:t>
            </w:r>
          </w:p>
          <w:p w:rsidR="002A7E23" w:rsidRPr="002A7E23" w:rsidRDefault="000F6F6A" w:rsidP="002A7E23">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2023</w:t>
            </w:r>
            <w:r w:rsidR="002A7E23" w:rsidRPr="002A7E23">
              <w:rPr>
                <w:rFonts w:ascii="Times New Roman" w:hAnsi="Times New Roman" w:cs="Times New Roman"/>
                <w:color w:val="000000" w:themeColor="text1"/>
                <w:sz w:val="28"/>
                <w:szCs w:val="28"/>
              </w:rPr>
              <w:t>г</w:t>
            </w:r>
          </w:p>
        </w:tc>
        <w:tc>
          <w:tcPr>
            <w:tcW w:w="1369" w:type="dxa"/>
          </w:tcPr>
          <w:p w:rsidR="002A7E23" w:rsidRPr="002A7E23" w:rsidRDefault="002A7E23" w:rsidP="002A7E23">
            <w:pPr>
              <w:spacing w:after="0" w:line="240" w:lineRule="auto"/>
              <w:rPr>
                <w:rFonts w:ascii="Times New Roman" w:hAnsi="Times New Roman" w:cs="Times New Roman"/>
                <w:color w:val="000000" w:themeColor="text1"/>
                <w:sz w:val="28"/>
                <w:szCs w:val="28"/>
              </w:rPr>
            </w:pPr>
            <w:r w:rsidRPr="002A7E23">
              <w:rPr>
                <w:rFonts w:ascii="Times New Roman" w:hAnsi="Times New Roman" w:cs="Times New Roman"/>
                <w:color w:val="000000" w:themeColor="text1"/>
                <w:sz w:val="28"/>
                <w:szCs w:val="28"/>
              </w:rPr>
              <w:t>-</w:t>
            </w:r>
          </w:p>
        </w:tc>
        <w:tc>
          <w:tcPr>
            <w:tcW w:w="1701" w:type="dxa"/>
          </w:tcPr>
          <w:p w:rsidR="002A7E23" w:rsidRPr="002A7E23" w:rsidRDefault="002A7E23" w:rsidP="002A7E23">
            <w:pPr>
              <w:spacing w:after="0" w:line="240" w:lineRule="auto"/>
              <w:rPr>
                <w:rFonts w:ascii="Times New Roman" w:hAnsi="Times New Roman" w:cs="Times New Roman"/>
                <w:color w:val="000000" w:themeColor="text1"/>
                <w:sz w:val="28"/>
                <w:szCs w:val="28"/>
              </w:rPr>
            </w:pPr>
            <w:r w:rsidRPr="002A7E23">
              <w:rPr>
                <w:rFonts w:ascii="Times New Roman" w:hAnsi="Times New Roman" w:cs="Times New Roman"/>
                <w:color w:val="000000" w:themeColor="text1"/>
                <w:sz w:val="28"/>
                <w:szCs w:val="28"/>
              </w:rPr>
              <w:t>-</w:t>
            </w:r>
          </w:p>
        </w:tc>
        <w:tc>
          <w:tcPr>
            <w:tcW w:w="1985" w:type="dxa"/>
          </w:tcPr>
          <w:p w:rsidR="002A7E23" w:rsidRPr="002A7E23" w:rsidRDefault="002A7E23" w:rsidP="002A7E23">
            <w:pPr>
              <w:spacing w:after="0" w:line="240" w:lineRule="auto"/>
              <w:rPr>
                <w:rFonts w:ascii="Times New Roman" w:hAnsi="Times New Roman" w:cs="Times New Roman"/>
                <w:color w:val="000000" w:themeColor="text1"/>
                <w:sz w:val="28"/>
                <w:szCs w:val="28"/>
              </w:rPr>
            </w:pPr>
            <w:r w:rsidRPr="002A7E23">
              <w:rPr>
                <w:rFonts w:ascii="Times New Roman" w:hAnsi="Times New Roman" w:cs="Times New Roman"/>
                <w:color w:val="000000" w:themeColor="text1"/>
                <w:sz w:val="28"/>
                <w:szCs w:val="28"/>
              </w:rPr>
              <w:t>-</w:t>
            </w:r>
          </w:p>
        </w:tc>
        <w:tc>
          <w:tcPr>
            <w:tcW w:w="1134" w:type="dxa"/>
          </w:tcPr>
          <w:p w:rsidR="002A7E23" w:rsidRPr="002A7E23" w:rsidRDefault="002A7E23" w:rsidP="002A7E23">
            <w:pPr>
              <w:spacing w:after="0" w:line="240" w:lineRule="auto"/>
              <w:rPr>
                <w:rFonts w:ascii="Times New Roman" w:hAnsi="Times New Roman" w:cs="Times New Roman"/>
                <w:color w:val="000000" w:themeColor="text1"/>
                <w:sz w:val="28"/>
                <w:szCs w:val="28"/>
              </w:rPr>
            </w:pPr>
            <w:r w:rsidRPr="002A7E23">
              <w:rPr>
                <w:rFonts w:ascii="Times New Roman" w:hAnsi="Times New Roman" w:cs="Times New Roman"/>
                <w:color w:val="000000" w:themeColor="text1"/>
                <w:sz w:val="28"/>
                <w:szCs w:val="28"/>
              </w:rPr>
              <w:t>-</w:t>
            </w:r>
          </w:p>
        </w:tc>
      </w:tr>
    </w:tbl>
    <w:p w:rsidR="002A7E23" w:rsidRPr="002A7E23" w:rsidRDefault="002A7E23" w:rsidP="002A7E23">
      <w:pPr>
        <w:ind w:right="709"/>
        <w:jc w:val="both"/>
        <w:rPr>
          <w:rFonts w:ascii="Times New Roman" w:hAnsi="Times New Roman" w:cs="Times New Roman"/>
          <w:color w:val="000000"/>
          <w:sz w:val="28"/>
          <w:szCs w:val="28"/>
        </w:rPr>
      </w:pPr>
    </w:p>
    <w:p w:rsidR="002A7E23" w:rsidRPr="002A7E23" w:rsidRDefault="002A7E23" w:rsidP="002A7E23">
      <w:pPr>
        <w:ind w:left="283" w:right="709"/>
        <w:jc w:val="both"/>
        <w:rPr>
          <w:rFonts w:ascii="Times New Roman" w:hAnsi="Times New Roman" w:cs="Times New Roman"/>
          <w:color w:val="000000"/>
          <w:sz w:val="28"/>
          <w:szCs w:val="28"/>
        </w:rPr>
      </w:pPr>
      <w:r w:rsidRPr="002A7E23">
        <w:rPr>
          <w:rFonts w:ascii="Times New Roman" w:hAnsi="Times New Roman" w:cs="Times New Roman"/>
          <w:color w:val="000000"/>
          <w:sz w:val="28"/>
          <w:szCs w:val="28"/>
        </w:rPr>
        <w:t xml:space="preserve">Все педагоги регулярно проходят процедуру аттестации своей профессиональной деятельности. Педагоги, подавшие заявления на присвоение квалификационных категорий, успешно прошли процедуру аттестации. Этому способствовало проведение целенаправленной работы методической службы по сопровождению педагогов в период прохождения аттестации, подготовки аттестационного портфолио. </w:t>
      </w:r>
      <w:r w:rsidR="005A0D71">
        <w:rPr>
          <w:rFonts w:ascii="Times New Roman" w:eastAsia="Times New Roman" w:hAnsi="Times New Roman" w:cs="Times New Roman"/>
          <w:sz w:val="28"/>
          <w:szCs w:val="28"/>
        </w:rPr>
        <w:t>В 2023– 2024</w:t>
      </w:r>
      <w:r w:rsidRPr="002A7E23">
        <w:rPr>
          <w:rFonts w:ascii="Times New Roman" w:eastAsia="Times New Roman" w:hAnsi="Times New Roman" w:cs="Times New Roman"/>
          <w:sz w:val="28"/>
          <w:szCs w:val="28"/>
        </w:rPr>
        <w:t xml:space="preserve"> учебном из педагогов   аттестовался 1 человек на высшую категорию </w:t>
      </w:r>
      <w:proofErr w:type="gramStart"/>
      <w:r w:rsidRPr="002A7E23">
        <w:rPr>
          <w:rFonts w:ascii="Times New Roman" w:eastAsia="Times New Roman" w:hAnsi="Times New Roman" w:cs="Times New Roman"/>
          <w:sz w:val="28"/>
          <w:szCs w:val="28"/>
        </w:rPr>
        <w:t>–К</w:t>
      </w:r>
      <w:proofErr w:type="gramEnd"/>
      <w:r w:rsidRPr="002A7E23">
        <w:rPr>
          <w:rFonts w:ascii="Times New Roman" w:eastAsia="Times New Roman" w:hAnsi="Times New Roman" w:cs="Times New Roman"/>
          <w:sz w:val="28"/>
          <w:szCs w:val="28"/>
        </w:rPr>
        <w:t>равчук М.В..</w:t>
      </w:r>
    </w:p>
    <w:p w:rsidR="00281118" w:rsidRPr="00281118" w:rsidRDefault="00281118" w:rsidP="00281118">
      <w:pPr>
        <w:autoSpaceDE w:val="0"/>
        <w:autoSpaceDN w:val="0"/>
        <w:adjustRightInd w:val="0"/>
        <w:spacing w:after="0" w:line="240" w:lineRule="auto"/>
        <w:ind w:left="283" w:right="709"/>
        <w:jc w:val="both"/>
        <w:rPr>
          <w:rFonts w:ascii="Times New Roman" w:hAnsi="Times New Roman" w:cs="Times New Roman"/>
          <w:color w:val="000000"/>
          <w:sz w:val="28"/>
          <w:szCs w:val="28"/>
        </w:rPr>
      </w:pPr>
      <w:r w:rsidRPr="00281118">
        <w:rPr>
          <w:rFonts w:ascii="Times New Roman" w:hAnsi="Times New Roman" w:cs="Times New Roman"/>
          <w:b/>
          <w:bCs/>
          <w:color w:val="000000"/>
          <w:sz w:val="28"/>
          <w:szCs w:val="28"/>
        </w:rPr>
        <w:t xml:space="preserve">                                          1.2   Самообразование педагогов </w:t>
      </w:r>
    </w:p>
    <w:p w:rsidR="00281118" w:rsidRPr="00281118" w:rsidRDefault="00281118" w:rsidP="00281118">
      <w:pPr>
        <w:autoSpaceDE w:val="0"/>
        <w:autoSpaceDN w:val="0"/>
        <w:adjustRightInd w:val="0"/>
        <w:spacing w:after="0" w:line="240" w:lineRule="auto"/>
        <w:ind w:left="283" w:right="709"/>
        <w:jc w:val="both"/>
        <w:rPr>
          <w:rFonts w:ascii="Times New Roman" w:hAnsi="Times New Roman" w:cs="Times New Roman"/>
          <w:color w:val="000000"/>
          <w:sz w:val="28"/>
          <w:szCs w:val="28"/>
        </w:rPr>
      </w:pPr>
      <w:r w:rsidRPr="00281118">
        <w:rPr>
          <w:rFonts w:ascii="Times New Roman" w:hAnsi="Times New Roman" w:cs="Times New Roman"/>
          <w:color w:val="000000"/>
          <w:sz w:val="28"/>
          <w:szCs w:val="28"/>
        </w:rPr>
        <w:t xml:space="preserve">Темы по самообразованию педагогов связаны с задачами, решаемыми учреждением, или с приоритетным направлением деятельности. Это позволяет воспитателям объединить свои усилия в </w:t>
      </w:r>
      <w:r w:rsidRPr="00281118">
        <w:rPr>
          <w:rFonts w:ascii="Times New Roman" w:hAnsi="Times New Roman" w:cs="Times New Roman"/>
          <w:color w:val="000000"/>
          <w:sz w:val="28"/>
          <w:szCs w:val="28"/>
        </w:rPr>
        <w:lastRenderedPageBreak/>
        <w:t xml:space="preserve">решении задач ДОУ и задач собственного развития. При выборе темы учитываются индивидуальный опыт и профессиональное мастерство воспитателя. Каждый педагог дошкольного учреждения имеет план работы по самообразованию, в который включается: знакомство с новыми нормативными документами дошкольного образования, изучение новинок методической литературы, современных программ и технологий, передового педагогического опыта. В планах указываются этапы работы, содержание работы на каждом из них. Ежегодно педагоги представляют отчет о проделанной работе по самообразованию на педагогических советах. </w:t>
      </w:r>
    </w:p>
    <w:p w:rsidR="00281118" w:rsidRPr="00281118" w:rsidRDefault="00281118" w:rsidP="00281118">
      <w:pPr>
        <w:autoSpaceDE w:val="0"/>
        <w:autoSpaceDN w:val="0"/>
        <w:adjustRightInd w:val="0"/>
        <w:spacing w:after="0" w:line="240" w:lineRule="auto"/>
        <w:ind w:left="283" w:right="709"/>
        <w:jc w:val="both"/>
        <w:rPr>
          <w:rFonts w:ascii="Times New Roman" w:hAnsi="Times New Roman" w:cs="Times New Roman"/>
          <w:color w:val="000000"/>
          <w:sz w:val="28"/>
          <w:szCs w:val="28"/>
        </w:rPr>
      </w:pPr>
      <w:r w:rsidRPr="00281118">
        <w:rPr>
          <w:rFonts w:ascii="Times New Roman" w:hAnsi="Times New Roman" w:cs="Times New Roman"/>
          <w:b/>
          <w:bCs/>
          <w:color w:val="000000"/>
          <w:sz w:val="28"/>
          <w:szCs w:val="28"/>
        </w:rPr>
        <w:t xml:space="preserve">Вывод: </w:t>
      </w:r>
      <w:r w:rsidRPr="00281118">
        <w:rPr>
          <w:rFonts w:ascii="Times New Roman" w:hAnsi="Times New Roman" w:cs="Times New Roman"/>
          <w:color w:val="000000"/>
          <w:sz w:val="28"/>
          <w:szCs w:val="28"/>
        </w:rPr>
        <w:t xml:space="preserve">в работе с педагогическими кадрами используются разнообразные формы работы, результатом деятельности считаем активное участие педагогов ДОУ в районных методических объединениях, конкурсах, работа в творческих группах. </w:t>
      </w:r>
    </w:p>
    <w:p w:rsidR="00281118" w:rsidRPr="00281118" w:rsidRDefault="00281118" w:rsidP="00281118">
      <w:pPr>
        <w:autoSpaceDE w:val="0"/>
        <w:autoSpaceDN w:val="0"/>
        <w:adjustRightInd w:val="0"/>
        <w:spacing w:after="0" w:line="240" w:lineRule="auto"/>
        <w:ind w:left="283" w:right="709"/>
        <w:jc w:val="both"/>
        <w:rPr>
          <w:rFonts w:ascii="Times New Roman" w:hAnsi="Times New Roman" w:cs="Times New Roman"/>
          <w:color w:val="000000"/>
          <w:sz w:val="28"/>
          <w:szCs w:val="28"/>
        </w:rPr>
      </w:pPr>
      <w:r w:rsidRPr="00281118">
        <w:rPr>
          <w:rFonts w:ascii="Times New Roman" w:hAnsi="Times New Roman" w:cs="Times New Roman"/>
          <w:color w:val="000000"/>
          <w:sz w:val="28"/>
          <w:szCs w:val="28"/>
        </w:rPr>
        <w:t xml:space="preserve">Анализ профессиональной деятельности показал: </w:t>
      </w:r>
    </w:p>
    <w:p w:rsidR="00281118" w:rsidRPr="00281118" w:rsidRDefault="00281118" w:rsidP="00281118">
      <w:pPr>
        <w:autoSpaceDE w:val="0"/>
        <w:autoSpaceDN w:val="0"/>
        <w:adjustRightInd w:val="0"/>
        <w:spacing w:after="0" w:line="240" w:lineRule="auto"/>
        <w:ind w:left="283" w:right="709"/>
        <w:jc w:val="both"/>
        <w:rPr>
          <w:rFonts w:ascii="Times New Roman" w:hAnsi="Times New Roman" w:cs="Times New Roman"/>
          <w:color w:val="000000"/>
          <w:sz w:val="28"/>
          <w:szCs w:val="28"/>
        </w:rPr>
      </w:pPr>
      <w:r w:rsidRPr="00281118">
        <w:rPr>
          <w:rFonts w:ascii="Times New Roman" w:hAnsi="Times New Roman" w:cs="Times New Roman"/>
          <w:color w:val="000000"/>
          <w:sz w:val="28"/>
          <w:szCs w:val="28"/>
        </w:rPr>
        <w:t xml:space="preserve">- все педагоги в своей работе используют личностно - ориентированный подход к детям; </w:t>
      </w:r>
    </w:p>
    <w:p w:rsidR="00281118" w:rsidRPr="00281118" w:rsidRDefault="00281118" w:rsidP="00281118">
      <w:pPr>
        <w:autoSpaceDE w:val="0"/>
        <w:autoSpaceDN w:val="0"/>
        <w:adjustRightInd w:val="0"/>
        <w:spacing w:after="0" w:line="240" w:lineRule="auto"/>
        <w:ind w:left="283" w:right="709"/>
        <w:jc w:val="both"/>
        <w:rPr>
          <w:rFonts w:ascii="Times New Roman" w:hAnsi="Times New Roman" w:cs="Times New Roman"/>
          <w:color w:val="000000"/>
          <w:sz w:val="28"/>
          <w:szCs w:val="28"/>
        </w:rPr>
      </w:pPr>
      <w:r w:rsidRPr="00281118">
        <w:rPr>
          <w:rFonts w:ascii="Times New Roman" w:hAnsi="Times New Roman" w:cs="Times New Roman"/>
          <w:color w:val="000000"/>
          <w:sz w:val="28"/>
          <w:szCs w:val="28"/>
        </w:rPr>
        <w:t xml:space="preserve">- педагоги нацелены на активное участие в планомерном поэтапном развитии ДОУ; </w:t>
      </w:r>
    </w:p>
    <w:p w:rsidR="00281118" w:rsidRPr="00281118" w:rsidRDefault="00281118" w:rsidP="00281118">
      <w:pPr>
        <w:autoSpaceDE w:val="0"/>
        <w:autoSpaceDN w:val="0"/>
        <w:adjustRightInd w:val="0"/>
        <w:spacing w:after="0" w:line="240" w:lineRule="auto"/>
        <w:ind w:left="283" w:right="709"/>
        <w:jc w:val="both"/>
        <w:rPr>
          <w:rFonts w:ascii="Times New Roman" w:hAnsi="Times New Roman" w:cs="Times New Roman"/>
          <w:color w:val="000000"/>
          <w:sz w:val="28"/>
          <w:szCs w:val="28"/>
        </w:rPr>
      </w:pPr>
      <w:r w:rsidRPr="00281118">
        <w:rPr>
          <w:rFonts w:ascii="Times New Roman" w:hAnsi="Times New Roman" w:cs="Times New Roman"/>
          <w:color w:val="000000"/>
          <w:sz w:val="28"/>
          <w:szCs w:val="28"/>
        </w:rPr>
        <w:t xml:space="preserve">- все педагоги испытывают потребность, интерес и мотивацию к повышению уровня своих профессиональных знаний и умений, овладению современными эффективными технологиями. </w:t>
      </w:r>
    </w:p>
    <w:p w:rsidR="00281118" w:rsidRPr="00281118" w:rsidRDefault="00281118" w:rsidP="00281118">
      <w:pPr>
        <w:pStyle w:val="11"/>
        <w:ind w:left="283" w:right="709"/>
        <w:jc w:val="both"/>
        <w:rPr>
          <w:rFonts w:ascii="Times New Roman" w:hAnsi="Times New Roman"/>
          <w:b/>
          <w:sz w:val="28"/>
          <w:szCs w:val="28"/>
          <w:u w:val="single"/>
          <w:lang w:val="ru-RU"/>
        </w:rPr>
      </w:pPr>
      <w:r w:rsidRPr="00281118">
        <w:rPr>
          <w:rFonts w:ascii="Times New Roman" w:eastAsiaTheme="minorEastAsia" w:hAnsi="Times New Roman"/>
          <w:b/>
          <w:bCs/>
          <w:color w:val="000000"/>
          <w:sz w:val="28"/>
          <w:szCs w:val="28"/>
          <w:lang w:val="ru-RU" w:eastAsia="ru-RU"/>
        </w:rPr>
        <w:t xml:space="preserve"> </w:t>
      </w:r>
    </w:p>
    <w:p w:rsidR="00281118" w:rsidRPr="00281118" w:rsidRDefault="00281118" w:rsidP="00281118">
      <w:pPr>
        <w:pStyle w:val="11"/>
        <w:numPr>
          <w:ilvl w:val="0"/>
          <w:numId w:val="27"/>
        </w:numPr>
        <w:ind w:left="283" w:right="709" w:firstLine="0"/>
        <w:jc w:val="both"/>
        <w:rPr>
          <w:rFonts w:ascii="Times New Roman" w:hAnsi="Times New Roman"/>
          <w:b/>
          <w:sz w:val="28"/>
          <w:szCs w:val="28"/>
          <w:u w:val="single"/>
          <w:lang w:val="ru-RU"/>
        </w:rPr>
      </w:pPr>
      <w:r w:rsidRPr="00281118">
        <w:rPr>
          <w:rFonts w:ascii="Times New Roman" w:hAnsi="Times New Roman"/>
          <w:b/>
          <w:sz w:val="28"/>
          <w:szCs w:val="28"/>
          <w:u w:val="single"/>
          <w:lang w:val="ru-RU"/>
        </w:rPr>
        <w:t>1.3 Распространение опыта работы педагогов МКДОУ</w:t>
      </w:r>
    </w:p>
    <w:p w:rsidR="00281118" w:rsidRPr="00281118" w:rsidRDefault="00281118" w:rsidP="00281118">
      <w:pPr>
        <w:spacing w:before="100" w:beforeAutospacing="1" w:after="0" w:line="240" w:lineRule="auto"/>
        <w:ind w:left="283" w:right="709" w:firstLine="709"/>
        <w:jc w:val="both"/>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Педагоги ДОУ активно представляют накопленный педагогический опыт и инновационные разработки на методических мероприятиях различного уровня, принимают участие в педагогических конкурсах, что способствует развитию их профессионально – педагогической компетентности.</w:t>
      </w:r>
    </w:p>
    <w:p w:rsidR="00281118" w:rsidRPr="00281118" w:rsidRDefault="00281118" w:rsidP="00281118">
      <w:pPr>
        <w:spacing w:before="100" w:beforeAutospacing="1" w:after="0" w:line="240" w:lineRule="auto"/>
        <w:ind w:right="-1135"/>
        <w:jc w:val="both"/>
        <w:rPr>
          <w:rFonts w:ascii="Times New Roman" w:eastAsia="Times New Roman" w:hAnsi="Times New Roman" w:cs="Times New Roman"/>
          <w:sz w:val="28"/>
          <w:szCs w:val="28"/>
        </w:rPr>
      </w:pPr>
    </w:p>
    <w:tbl>
      <w:tblPr>
        <w:tblW w:w="5000" w:type="pct"/>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609"/>
        <w:gridCol w:w="3339"/>
        <w:gridCol w:w="1907"/>
        <w:gridCol w:w="1213"/>
        <w:gridCol w:w="2527"/>
      </w:tblGrid>
      <w:tr w:rsidR="00281118" w:rsidRPr="00281118" w:rsidTr="005A0D71">
        <w:trPr>
          <w:tblCellSpacing w:w="0" w:type="dxa"/>
        </w:trPr>
        <w:tc>
          <w:tcPr>
            <w:tcW w:w="317"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before="100" w:beforeAutospacing="1" w:after="119"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xml:space="preserve">№ </w:t>
            </w:r>
            <w:proofErr w:type="gramStart"/>
            <w:r w:rsidRPr="00281118">
              <w:rPr>
                <w:rFonts w:ascii="Times New Roman" w:eastAsia="Times New Roman" w:hAnsi="Times New Roman" w:cs="Times New Roman"/>
                <w:b/>
                <w:bCs/>
                <w:sz w:val="28"/>
                <w:szCs w:val="28"/>
              </w:rPr>
              <w:t>п</w:t>
            </w:r>
            <w:proofErr w:type="gramEnd"/>
            <w:r w:rsidRPr="00281118">
              <w:rPr>
                <w:rFonts w:ascii="Times New Roman" w:eastAsia="Times New Roman" w:hAnsi="Times New Roman" w:cs="Times New Roman"/>
                <w:b/>
                <w:bCs/>
                <w:sz w:val="28"/>
                <w:szCs w:val="28"/>
              </w:rPr>
              <w:t>/п</w:t>
            </w:r>
          </w:p>
        </w:tc>
        <w:tc>
          <w:tcPr>
            <w:tcW w:w="1740" w:type="pct"/>
            <w:tcBorders>
              <w:top w:val="outset" w:sz="6" w:space="0" w:color="000000"/>
              <w:left w:val="outset" w:sz="6" w:space="0" w:color="000000"/>
              <w:bottom w:val="outset" w:sz="6" w:space="0" w:color="000000"/>
              <w:right w:val="outset" w:sz="6" w:space="0" w:color="000000"/>
            </w:tcBorders>
            <w:vAlign w:val="center"/>
            <w:hideMark/>
          </w:tcPr>
          <w:p w:rsidR="00281118" w:rsidRPr="00281118" w:rsidRDefault="00281118" w:rsidP="00E97B1E">
            <w:pPr>
              <w:spacing w:before="100" w:beforeAutospacing="1" w:after="119"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b/>
                <w:bCs/>
                <w:sz w:val="28"/>
                <w:szCs w:val="28"/>
              </w:rPr>
              <w:t>Форма методической работы</w:t>
            </w:r>
          </w:p>
        </w:tc>
        <w:tc>
          <w:tcPr>
            <w:tcW w:w="994"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before="100" w:beforeAutospacing="1" w:after="119"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b/>
                <w:bCs/>
                <w:sz w:val="28"/>
                <w:szCs w:val="28"/>
              </w:rPr>
              <w:t>Участники</w:t>
            </w:r>
          </w:p>
        </w:tc>
        <w:tc>
          <w:tcPr>
            <w:tcW w:w="632"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before="100" w:beforeAutospacing="1" w:after="119" w:line="240" w:lineRule="auto"/>
              <w:jc w:val="center"/>
              <w:rPr>
                <w:rFonts w:ascii="Times New Roman" w:eastAsia="Times New Roman" w:hAnsi="Times New Roman" w:cs="Times New Roman"/>
                <w:sz w:val="28"/>
                <w:szCs w:val="28"/>
              </w:rPr>
            </w:pPr>
            <w:r w:rsidRPr="00281118">
              <w:rPr>
                <w:rFonts w:ascii="Times New Roman" w:eastAsia="Times New Roman" w:hAnsi="Times New Roman" w:cs="Times New Roman"/>
                <w:b/>
                <w:bCs/>
                <w:sz w:val="28"/>
                <w:szCs w:val="28"/>
              </w:rPr>
              <w:t>Дата проведения</w:t>
            </w:r>
          </w:p>
        </w:tc>
        <w:tc>
          <w:tcPr>
            <w:tcW w:w="1317" w:type="pct"/>
            <w:tcBorders>
              <w:top w:val="outset" w:sz="6" w:space="0" w:color="000000"/>
              <w:left w:val="outset" w:sz="6" w:space="0" w:color="000000"/>
              <w:bottom w:val="outset" w:sz="6" w:space="0" w:color="000000"/>
              <w:right w:val="outset" w:sz="6" w:space="0" w:color="000000"/>
            </w:tcBorders>
            <w:vAlign w:val="center"/>
            <w:hideMark/>
          </w:tcPr>
          <w:p w:rsidR="00281118" w:rsidRPr="00281118" w:rsidRDefault="00281118" w:rsidP="00E97B1E">
            <w:pPr>
              <w:spacing w:before="100" w:beforeAutospacing="1" w:after="0" w:line="240" w:lineRule="auto"/>
              <w:jc w:val="center"/>
              <w:rPr>
                <w:rFonts w:ascii="Times New Roman" w:eastAsia="Times New Roman" w:hAnsi="Times New Roman" w:cs="Times New Roman"/>
                <w:sz w:val="28"/>
                <w:szCs w:val="28"/>
              </w:rPr>
            </w:pPr>
            <w:r w:rsidRPr="00281118">
              <w:rPr>
                <w:rFonts w:ascii="Times New Roman" w:eastAsia="Times New Roman" w:hAnsi="Times New Roman" w:cs="Times New Roman"/>
                <w:b/>
                <w:bCs/>
                <w:sz w:val="28"/>
                <w:szCs w:val="28"/>
              </w:rPr>
              <w:t>Уровень</w:t>
            </w:r>
          </w:p>
          <w:p w:rsidR="00281118" w:rsidRPr="00281118" w:rsidRDefault="00281118" w:rsidP="00E97B1E">
            <w:pPr>
              <w:spacing w:before="100" w:beforeAutospacing="1" w:after="119" w:line="240" w:lineRule="auto"/>
              <w:jc w:val="center"/>
              <w:rPr>
                <w:rFonts w:ascii="Times New Roman" w:eastAsia="Times New Roman" w:hAnsi="Times New Roman" w:cs="Times New Roman"/>
                <w:sz w:val="28"/>
                <w:szCs w:val="28"/>
              </w:rPr>
            </w:pPr>
            <w:r w:rsidRPr="00281118">
              <w:rPr>
                <w:rFonts w:ascii="Times New Roman" w:eastAsia="Times New Roman" w:hAnsi="Times New Roman" w:cs="Times New Roman"/>
                <w:b/>
                <w:bCs/>
                <w:sz w:val="28"/>
                <w:szCs w:val="28"/>
              </w:rPr>
              <w:t>(ДОУ, город)</w:t>
            </w:r>
          </w:p>
        </w:tc>
      </w:tr>
      <w:tr w:rsidR="00281118" w:rsidRPr="00281118" w:rsidTr="005A0D71">
        <w:trPr>
          <w:tblCellSpacing w:w="0" w:type="dxa"/>
        </w:trPr>
        <w:tc>
          <w:tcPr>
            <w:tcW w:w="317"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jc w:val="cente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1.</w:t>
            </w:r>
          </w:p>
        </w:tc>
        <w:tc>
          <w:tcPr>
            <w:tcW w:w="1740"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b/>
                <w:bCs/>
                <w:sz w:val="28"/>
                <w:szCs w:val="28"/>
              </w:rPr>
              <w:t>Районные педагогические чтения:</w:t>
            </w:r>
          </w:p>
          <w:p w:rsidR="00281118" w:rsidRPr="00281118" w:rsidRDefault="00281118" w:rsidP="00E97B1E">
            <w:pPr>
              <w:spacing w:after="0" w:line="240" w:lineRule="auto"/>
              <w:ind w:left="17"/>
              <w:rPr>
                <w:rFonts w:ascii="Times New Roman" w:eastAsia="Times New Roman" w:hAnsi="Times New Roman" w:cs="Times New Roman"/>
                <w:sz w:val="28"/>
                <w:szCs w:val="28"/>
              </w:rPr>
            </w:pPr>
          </w:p>
          <w:p w:rsidR="00281118" w:rsidRPr="00281118" w:rsidRDefault="00281118" w:rsidP="00E97B1E">
            <w:pPr>
              <w:spacing w:after="0" w:line="240" w:lineRule="auto"/>
              <w:ind w:left="17"/>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«Взаимодействие с социумом как фактор повышения качества дошкольного образования»</w:t>
            </w:r>
          </w:p>
        </w:tc>
        <w:tc>
          <w:tcPr>
            <w:tcW w:w="994"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hd w:val="clear" w:color="auto" w:fill="FFFFFF"/>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Воспитатель Болдырева Г.В.</w:t>
            </w:r>
          </w:p>
        </w:tc>
        <w:tc>
          <w:tcPr>
            <w:tcW w:w="632"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xml:space="preserve"> </w:t>
            </w: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5A0D71" w:rsidP="00E97B1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2024</w:t>
            </w:r>
            <w:r w:rsidR="00281118" w:rsidRPr="00281118">
              <w:rPr>
                <w:rFonts w:ascii="Times New Roman" w:eastAsia="Times New Roman" w:hAnsi="Times New Roman" w:cs="Times New Roman"/>
                <w:sz w:val="28"/>
                <w:szCs w:val="28"/>
              </w:rPr>
              <w:t>г.</w:t>
            </w:r>
          </w:p>
        </w:tc>
        <w:tc>
          <w:tcPr>
            <w:tcW w:w="1317"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hd w:val="clear" w:color="auto" w:fill="FFFFFF"/>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hd w:val="clear" w:color="auto" w:fill="FFFFFF"/>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xml:space="preserve">МКДОУ ДС № </w:t>
            </w:r>
          </w:p>
          <w:p w:rsidR="00281118" w:rsidRPr="00281118" w:rsidRDefault="005A0D71" w:rsidP="00E97B1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Теремок г. Светлоград</w:t>
            </w:r>
          </w:p>
          <w:p w:rsidR="00281118" w:rsidRPr="00281118" w:rsidRDefault="00281118" w:rsidP="00E97B1E">
            <w:pPr>
              <w:spacing w:after="0" w:line="240" w:lineRule="auto"/>
              <w:rPr>
                <w:rFonts w:ascii="Times New Roman" w:eastAsia="Times New Roman" w:hAnsi="Times New Roman" w:cs="Times New Roman"/>
                <w:sz w:val="28"/>
                <w:szCs w:val="28"/>
              </w:rPr>
            </w:pPr>
          </w:p>
        </w:tc>
      </w:tr>
      <w:tr w:rsidR="00281118" w:rsidRPr="00281118" w:rsidTr="005A0D71">
        <w:trPr>
          <w:trHeight w:val="3587"/>
          <w:tblCellSpacing w:w="0" w:type="dxa"/>
        </w:trPr>
        <w:tc>
          <w:tcPr>
            <w:tcW w:w="317" w:type="pct"/>
            <w:tcBorders>
              <w:top w:val="outset" w:sz="6" w:space="0" w:color="000000"/>
              <w:left w:val="outset" w:sz="6" w:space="0" w:color="000000"/>
              <w:right w:val="outset" w:sz="6" w:space="0" w:color="000000"/>
            </w:tcBorders>
            <w:hideMark/>
          </w:tcPr>
          <w:p w:rsidR="00281118" w:rsidRPr="00281118" w:rsidRDefault="00281118" w:rsidP="00E97B1E">
            <w:pPr>
              <w:spacing w:after="0" w:line="240" w:lineRule="auto"/>
              <w:jc w:val="cente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lastRenderedPageBreak/>
              <w:t>2.</w:t>
            </w:r>
          </w:p>
          <w:p w:rsidR="00281118" w:rsidRPr="00281118" w:rsidRDefault="00281118" w:rsidP="00E97B1E">
            <w:pPr>
              <w:spacing w:after="0" w:line="240" w:lineRule="auto"/>
              <w:jc w:val="center"/>
              <w:rPr>
                <w:rFonts w:ascii="Times New Roman" w:eastAsia="Times New Roman" w:hAnsi="Times New Roman" w:cs="Times New Roman"/>
                <w:sz w:val="28"/>
                <w:szCs w:val="28"/>
              </w:rPr>
            </w:pPr>
          </w:p>
          <w:p w:rsidR="00281118" w:rsidRPr="00281118" w:rsidRDefault="00281118" w:rsidP="00E97B1E">
            <w:pPr>
              <w:spacing w:after="0" w:line="240" w:lineRule="auto"/>
              <w:jc w:val="center"/>
              <w:rPr>
                <w:rFonts w:ascii="Times New Roman" w:eastAsia="Times New Roman" w:hAnsi="Times New Roman" w:cs="Times New Roman"/>
                <w:sz w:val="28"/>
                <w:szCs w:val="28"/>
              </w:rPr>
            </w:pPr>
          </w:p>
          <w:p w:rsidR="00281118" w:rsidRPr="00281118" w:rsidRDefault="00281118" w:rsidP="00E97B1E">
            <w:pPr>
              <w:spacing w:after="0" w:line="240" w:lineRule="auto"/>
              <w:jc w:val="center"/>
              <w:rPr>
                <w:rFonts w:ascii="Times New Roman" w:eastAsia="Times New Roman" w:hAnsi="Times New Roman" w:cs="Times New Roman"/>
                <w:sz w:val="28"/>
                <w:szCs w:val="28"/>
              </w:rPr>
            </w:pPr>
          </w:p>
          <w:p w:rsidR="00281118" w:rsidRPr="00281118" w:rsidRDefault="00281118" w:rsidP="00E97B1E">
            <w:pPr>
              <w:spacing w:after="0" w:line="240" w:lineRule="auto"/>
              <w:jc w:val="center"/>
              <w:rPr>
                <w:rFonts w:ascii="Times New Roman" w:eastAsia="Times New Roman" w:hAnsi="Times New Roman" w:cs="Times New Roman"/>
                <w:sz w:val="28"/>
                <w:szCs w:val="28"/>
              </w:rPr>
            </w:pPr>
          </w:p>
          <w:p w:rsidR="00281118" w:rsidRPr="00281118" w:rsidRDefault="00281118" w:rsidP="00E97B1E">
            <w:pPr>
              <w:spacing w:after="0" w:line="240" w:lineRule="auto"/>
              <w:jc w:val="center"/>
              <w:rPr>
                <w:rFonts w:ascii="Times New Roman" w:eastAsia="Times New Roman" w:hAnsi="Times New Roman" w:cs="Times New Roman"/>
                <w:sz w:val="28"/>
                <w:szCs w:val="28"/>
              </w:rPr>
            </w:pPr>
          </w:p>
          <w:p w:rsidR="00281118" w:rsidRPr="00281118" w:rsidRDefault="00281118" w:rsidP="00E97B1E">
            <w:pPr>
              <w:spacing w:after="0" w:line="240" w:lineRule="auto"/>
              <w:jc w:val="center"/>
              <w:rPr>
                <w:rFonts w:ascii="Times New Roman" w:eastAsia="Times New Roman" w:hAnsi="Times New Roman" w:cs="Times New Roman"/>
                <w:sz w:val="28"/>
                <w:szCs w:val="28"/>
              </w:rPr>
            </w:pPr>
          </w:p>
          <w:p w:rsidR="00281118" w:rsidRPr="00281118" w:rsidRDefault="00281118" w:rsidP="00E97B1E">
            <w:pPr>
              <w:spacing w:after="0" w:line="240" w:lineRule="auto"/>
              <w:jc w:val="center"/>
              <w:rPr>
                <w:rFonts w:ascii="Times New Roman" w:eastAsia="Times New Roman" w:hAnsi="Times New Roman" w:cs="Times New Roman"/>
                <w:sz w:val="28"/>
                <w:szCs w:val="28"/>
              </w:rPr>
            </w:pPr>
          </w:p>
          <w:p w:rsidR="00281118" w:rsidRPr="00281118" w:rsidRDefault="00281118" w:rsidP="00E97B1E">
            <w:pPr>
              <w:spacing w:after="0" w:line="240" w:lineRule="auto"/>
              <w:jc w:val="center"/>
              <w:rPr>
                <w:rFonts w:ascii="Times New Roman" w:eastAsia="Times New Roman" w:hAnsi="Times New Roman" w:cs="Times New Roman"/>
                <w:sz w:val="28"/>
                <w:szCs w:val="28"/>
              </w:rPr>
            </w:pPr>
          </w:p>
          <w:p w:rsidR="00281118" w:rsidRPr="00281118" w:rsidRDefault="00281118" w:rsidP="00E97B1E">
            <w:pPr>
              <w:spacing w:after="0" w:line="240" w:lineRule="auto"/>
              <w:jc w:val="cente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p>
        </w:tc>
        <w:tc>
          <w:tcPr>
            <w:tcW w:w="1740" w:type="pct"/>
            <w:tcBorders>
              <w:top w:val="outset" w:sz="6" w:space="0" w:color="000000"/>
              <w:left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b/>
                <w:bCs/>
                <w:sz w:val="28"/>
                <w:szCs w:val="28"/>
              </w:rPr>
              <w:t>Районные методические объединения</w:t>
            </w: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Опытно-экспериментальная деятельность старших дошкольников как основа интеллектуальн</w:t>
            </w:r>
            <w:proofErr w:type="gramStart"/>
            <w:r w:rsidRPr="00281118">
              <w:rPr>
                <w:rFonts w:ascii="Times New Roman" w:eastAsia="Times New Roman" w:hAnsi="Times New Roman" w:cs="Times New Roman"/>
                <w:sz w:val="28"/>
                <w:szCs w:val="28"/>
              </w:rPr>
              <w:t>о-</w:t>
            </w:r>
            <w:proofErr w:type="gramEnd"/>
            <w:r w:rsidRPr="00281118">
              <w:rPr>
                <w:rFonts w:ascii="Times New Roman" w:eastAsia="Times New Roman" w:hAnsi="Times New Roman" w:cs="Times New Roman"/>
                <w:sz w:val="28"/>
                <w:szCs w:val="28"/>
              </w:rPr>
              <w:t xml:space="preserve"> личностного творческого развития»</w:t>
            </w: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«Музыкальная шкатулка. Деловая игра»</w:t>
            </w:r>
          </w:p>
        </w:tc>
        <w:tc>
          <w:tcPr>
            <w:tcW w:w="994" w:type="pct"/>
            <w:tcBorders>
              <w:top w:val="outset" w:sz="6" w:space="0" w:color="000000"/>
              <w:left w:val="outset" w:sz="6" w:space="0" w:color="000000"/>
              <w:right w:val="outset" w:sz="6" w:space="0" w:color="000000"/>
            </w:tcBorders>
            <w:hideMark/>
          </w:tcPr>
          <w:p w:rsidR="00281118" w:rsidRPr="00281118" w:rsidRDefault="00281118" w:rsidP="00E97B1E">
            <w:pPr>
              <w:shd w:val="clear" w:color="auto" w:fill="FFFFFF"/>
              <w:spacing w:after="0" w:line="240" w:lineRule="auto"/>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Воспитатель</w:t>
            </w: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Болдырева Г.В.</w:t>
            </w: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Шевченко Л.Л.</w:t>
            </w:r>
          </w:p>
        </w:tc>
        <w:tc>
          <w:tcPr>
            <w:tcW w:w="632" w:type="pct"/>
            <w:tcBorders>
              <w:top w:val="outset" w:sz="6" w:space="0" w:color="000000"/>
              <w:left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p>
          <w:p w:rsidR="00281118" w:rsidRPr="00281118" w:rsidRDefault="005A0D71" w:rsidP="00E97B1E">
            <w:pP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r w:rsidR="00281118" w:rsidRPr="00281118">
              <w:rPr>
                <w:rFonts w:ascii="Times New Roman" w:eastAsia="Times New Roman" w:hAnsi="Times New Roman" w:cs="Times New Roman"/>
                <w:sz w:val="28"/>
                <w:szCs w:val="28"/>
              </w:rPr>
              <w:t>г.</w:t>
            </w: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p>
          <w:p w:rsidR="00281118" w:rsidRPr="00281118" w:rsidRDefault="005A0D71" w:rsidP="00E97B1E">
            <w:pP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r w:rsidR="00281118" w:rsidRPr="00281118">
              <w:rPr>
                <w:rFonts w:ascii="Times New Roman" w:eastAsia="Times New Roman" w:hAnsi="Times New Roman" w:cs="Times New Roman"/>
                <w:sz w:val="28"/>
                <w:szCs w:val="28"/>
              </w:rPr>
              <w:t>г</w:t>
            </w:r>
          </w:p>
        </w:tc>
        <w:tc>
          <w:tcPr>
            <w:tcW w:w="1317" w:type="pct"/>
            <w:tcBorders>
              <w:top w:val="outset" w:sz="6" w:space="0" w:color="000000"/>
              <w:left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МКДОУ ДС № 13 « Сказка» с. Николина Балка</w:t>
            </w: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Дом Творчества. Г. Светлоград</w:t>
            </w:r>
          </w:p>
          <w:p w:rsidR="00281118" w:rsidRPr="00281118" w:rsidRDefault="00281118" w:rsidP="00E97B1E">
            <w:pPr>
              <w:jc w:val="right"/>
              <w:rPr>
                <w:rFonts w:ascii="Times New Roman" w:eastAsia="Times New Roman" w:hAnsi="Times New Roman" w:cs="Times New Roman"/>
                <w:sz w:val="28"/>
                <w:szCs w:val="28"/>
              </w:rPr>
            </w:pPr>
          </w:p>
        </w:tc>
      </w:tr>
      <w:tr w:rsidR="00281118" w:rsidRPr="00281118" w:rsidTr="005A0D71">
        <w:trPr>
          <w:tblCellSpacing w:w="0" w:type="dxa"/>
        </w:trPr>
        <w:tc>
          <w:tcPr>
            <w:tcW w:w="317"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jc w:val="cente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3.</w:t>
            </w:r>
          </w:p>
        </w:tc>
        <w:tc>
          <w:tcPr>
            <w:tcW w:w="1740"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b/>
                <w:bCs/>
                <w:sz w:val="28"/>
                <w:szCs w:val="28"/>
              </w:rPr>
              <w:t>Районный профессиональный</w:t>
            </w:r>
          </w:p>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b/>
                <w:bCs/>
                <w:sz w:val="28"/>
                <w:szCs w:val="28"/>
              </w:rPr>
              <w:t>конкурс «Воспитатель года»:</w:t>
            </w:r>
          </w:p>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Региональный компонент»</w:t>
            </w:r>
          </w:p>
          <w:p w:rsidR="00281118" w:rsidRPr="00281118" w:rsidRDefault="00281118" w:rsidP="00E97B1E">
            <w:pPr>
              <w:spacing w:after="0" w:line="240" w:lineRule="auto"/>
              <w:ind w:firstLine="360"/>
              <w:rPr>
                <w:rFonts w:ascii="Times New Roman" w:eastAsia="Times New Roman" w:hAnsi="Times New Roman" w:cs="Times New Roman"/>
                <w:sz w:val="28"/>
                <w:szCs w:val="28"/>
              </w:rPr>
            </w:pPr>
          </w:p>
          <w:p w:rsidR="00281118" w:rsidRPr="00281118" w:rsidRDefault="00281118" w:rsidP="00E97B1E">
            <w:pPr>
              <w:spacing w:after="0" w:line="240" w:lineRule="auto"/>
              <w:ind w:firstLine="360"/>
              <w:rPr>
                <w:rFonts w:ascii="Times New Roman" w:eastAsia="Times New Roman" w:hAnsi="Times New Roman" w:cs="Times New Roman"/>
                <w:sz w:val="28"/>
                <w:szCs w:val="28"/>
              </w:rPr>
            </w:pPr>
          </w:p>
          <w:p w:rsidR="00281118" w:rsidRPr="00281118" w:rsidRDefault="00281118" w:rsidP="00E97B1E">
            <w:pPr>
              <w:spacing w:after="0" w:line="240" w:lineRule="auto"/>
              <w:ind w:firstLine="360"/>
              <w:jc w:val="both"/>
              <w:rPr>
                <w:rFonts w:ascii="Times New Roman" w:eastAsia="Times New Roman" w:hAnsi="Times New Roman" w:cs="Times New Roman"/>
                <w:color w:val="111111"/>
                <w:sz w:val="28"/>
                <w:szCs w:val="28"/>
              </w:rPr>
            </w:pPr>
            <w:r w:rsidRPr="00281118">
              <w:rPr>
                <w:rFonts w:ascii="Times New Roman" w:eastAsia="Times New Roman" w:hAnsi="Times New Roman" w:cs="Times New Roman"/>
                <w:color w:val="111111"/>
                <w:sz w:val="28"/>
                <w:szCs w:val="28"/>
              </w:rPr>
              <w:t>«Нетрадиционные техники рисования как средство развития творческих способностей дошкольников»</w:t>
            </w:r>
          </w:p>
          <w:p w:rsidR="00281118" w:rsidRDefault="00281118" w:rsidP="00E97B1E">
            <w:pPr>
              <w:rPr>
                <w:rFonts w:ascii="Times New Roman" w:eastAsia="Times New Roman" w:hAnsi="Times New Roman" w:cs="Times New Roman"/>
                <w:sz w:val="28"/>
                <w:szCs w:val="28"/>
              </w:rPr>
            </w:pPr>
          </w:p>
          <w:p w:rsidR="005A0D71" w:rsidRPr="00281118" w:rsidRDefault="005A0D71" w:rsidP="00E97B1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математических представлений с использованием новой технологии </w:t>
            </w:r>
            <w:proofErr w:type="spellStart"/>
            <w:r>
              <w:rPr>
                <w:rFonts w:ascii="Times New Roman" w:eastAsia="Times New Roman" w:hAnsi="Times New Roman" w:cs="Times New Roman"/>
                <w:sz w:val="28"/>
                <w:szCs w:val="28"/>
              </w:rPr>
              <w:t>танграм</w:t>
            </w:r>
            <w:proofErr w:type="spellEnd"/>
          </w:p>
        </w:tc>
        <w:tc>
          <w:tcPr>
            <w:tcW w:w="994"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xml:space="preserve">воспитатель </w:t>
            </w:r>
          </w:p>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Зеленская Е.В.</w:t>
            </w: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xml:space="preserve">воспитатель </w:t>
            </w:r>
          </w:p>
          <w:p w:rsid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Марченко А.А.</w:t>
            </w:r>
          </w:p>
          <w:p w:rsidR="005A0D71" w:rsidRDefault="005A0D71" w:rsidP="00E97B1E">
            <w:pPr>
              <w:spacing w:after="0" w:line="240" w:lineRule="auto"/>
              <w:rPr>
                <w:rFonts w:ascii="Times New Roman" w:eastAsia="Times New Roman" w:hAnsi="Times New Roman" w:cs="Times New Roman"/>
                <w:sz w:val="28"/>
                <w:szCs w:val="28"/>
              </w:rPr>
            </w:pPr>
          </w:p>
          <w:p w:rsidR="005A0D71" w:rsidRDefault="005A0D71" w:rsidP="00E97B1E">
            <w:pPr>
              <w:spacing w:after="0" w:line="240" w:lineRule="auto"/>
              <w:rPr>
                <w:rFonts w:ascii="Times New Roman" w:eastAsia="Times New Roman" w:hAnsi="Times New Roman" w:cs="Times New Roman"/>
                <w:sz w:val="28"/>
                <w:szCs w:val="28"/>
              </w:rPr>
            </w:pPr>
          </w:p>
          <w:p w:rsidR="005A0D71" w:rsidRDefault="005A0D71" w:rsidP="00E97B1E">
            <w:pPr>
              <w:spacing w:after="0" w:line="240" w:lineRule="auto"/>
              <w:rPr>
                <w:rFonts w:ascii="Times New Roman" w:eastAsia="Times New Roman" w:hAnsi="Times New Roman" w:cs="Times New Roman"/>
                <w:sz w:val="28"/>
                <w:szCs w:val="28"/>
              </w:rPr>
            </w:pPr>
          </w:p>
          <w:p w:rsidR="005A0D71" w:rsidRDefault="005A0D71" w:rsidP="00E97B1E">
            <w:pPr>
              <w:spacing w:after="0" w:line="240" w:lineRule="auto"/>
              <w:rPr>
                <w:rFonts w:ascii="Times New Roman" w:eastAsia="Times New Roman" w:hAnsi="Times New Roman" w:cs="Times New Roman"/>
                <w:sz w:val="28"/>
                <w:szCs w:val="28"/>
              </w:rPr>
            </w:pPr>
          </w:p>
          <w:p w:rsidR="005A0D71" w:rsidRPr="00281118" w:rsidRDefault="005A0D71" w:rsidP="00E97B1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Марченко А.А.</w:t>
            </w:r>
          </w:p>
        </w:tc>
        <w:tc>
          <w:tcPr>
            <w:tcW w:w="632"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2020г.</w:t>
            </w:r>
          </w:p>
          <w:p w:rsidR="00281118" w:rsidRPr="00281118" w:rsidRDefault="00281118" w:rsidP="00E97B1E">
            <w:pPr>
              <w:rPr>
                <w:rFonts w:ascii="Times New Roman" w:eastAsia="Times New Roman" w:hAnsi="Times New Roman" w:cs="Times New Roman"/>
                <w:sz w:val="28"/>
                <w:szCs w:val="28"/>
              </w:rPr>
            </w:pPr>
          </w:p>
          <w:p w:rsid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2021г.</w:t>
            </w:r>
          </w:p>
          <w:p w:rsidR="005A0D71" w:rsidRDefault="005A0D71" w:rsidP="00E97B1E">
            <w:pPr>
              <w:rPr>
                <w:rFonts w:ascii="Times New Roman" w:eastAsia="Times New Roman" w:hAnsi="Times New Roman" w:cs="Times New Roman"/>
                <w:sz w:val="28"/>
                <w:szCs w:val="28"/>
              </w:rPr>
            </w:pPr>
          </w:p>
          <w:p w:rsidR="005A0D71" w:rsidRDefault="005A0D71" w:rsidP="00E97B1E">
            <w:pPr>
              <w:rPr>
                <w:rFonts w:ascii="Times New Roman" w:eastAsia="Times New Roman" w:hAnsi="Times New Roman" w:cs="Times New Roman"/>
                <w:sz w:val="28"/>
                <w:szCs w:val="28"/>
              </w:rPr>
            </w:pPr>
          </w:p>
          <w:p w:rsidR="005A0D71" w:rsidRDefault="005A0D71" w:rsidP="00E97B1E">
            <w:pPr>
              <w:rPr>
                <w:rFonts w:ascii="Times New Roman" w:eastAsia="Times New Roman" w:hAnsi="Times New Roman" w:cs="Times New Roman"/>
                <w:sz w:val="28"/>
                <w:szCs w:val="28"/>
              </w:rPr>
            </w:pPr>
          </w:p>
          <w:p w:rsidR="005A0D71" w:rsidRDefault="005A0D71" w:rsidP="00E97B1E">
            <w:pPr>
              <w:rPr>
                <w:rFonts w:ascii="Times New Roman" w:eastAsia="Times New Roman" w:hAnsi="Times New Roman" w:cs="Times New Roman"/>
                <w:sz w:val="28"/>
                <w:szCs w:val="28"/>
              </w:rPr>
            </w:pPr>
          </w:p>
          <w:p w:rsidR="005A0D71" w:rsidRPr="00281118" w:rsidRDefault="005A0D71" w:rsidP="00E97B1E">
            <w:pPr>
              <w:rPr>
                <w:rFonts w:ascii="Times New Roman" w:eastAsia="Times New Roman" w:hAnsi="Times New Roman" w:cs="Times New Roman"/>
                <w:sz w:val="28"/>
                <w:szCs w:val="28"/>
              </w:rPr>
            </w:pPr>
            <w:r>
              <w:rPr>
                <w:rFonts w:ascii="Times New Roman" w:eastAsia="Times New Roman" w:hAnsi="Times New Roman" w:cs="Times New Roman"/>
                <w:sz w:val="28"/>
                <w:szCs w:val="28"/>
              </w:rPr>
              <w:t>2024-2025</w:t>
            </w:r>
          </w:p>
        </w:tc>
        <w:tc>
          <w:tcPr>
            <w:tcW w:w="1317"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hd w:val="clear" w:color="auto" w:fill="FFFFFF"/>
              <w:spacing w:after="0" w:line="240" w:lineRule="auto"/>
              <w:rPr>
                <w:rFonts w:ascii="Times New Roman" w:eastAsia="Times New Roman" w:hAnsi="Times New Roman" w:cs="Times New Roman"/>
                <w:sz w:val="28"/>
                <w:szCs w:val="28"/>
              </w:rPr>
            </w:pPr>
          </w:p>
          <w:p w:rsidR="00281118" w:rsidRPr="00281118" w:rsidRDefault="00281118" w:rsidP="00E97B1E">
            <w:pPr>
              <w:spacing w:after="0"/>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xml:space="preserve">МБДОУ ДС № 33 </w:t>
            </w:r>
          </w:p>
          <w:p w:rsidR="00281118" w:rsidRPr="00281118" w:rsidRDefault="00281118" w:rsidP="00E97B1E">
            <w:pPr>
              <w:spacing w:after="0"/>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Г. Светлоград</w:t>
            </w:r>
          </w:p>
          <w:p w:rsidR="00281118" w:rsidRPr="00281118" w:rsidRDefault="00281118" w:rsidP="00E97B1E">
            <w:pPr>
              <w:spacing w:after="0"/>
              <w:rPr>
                <w:rFonts w:ascii="Times New Roman" w:eastAsia="Times New Roman" w:hAnsi="Times New Roman" w:cs="Times New Roman"/>
                <w:sz w:val="28"/>
                <w:szCs w:val="28"/>
              </w:rPr>
            </w:pPr>
          </w:p>
          <w:p w:rsidR="00281118" w:rsidRPr="00281118" w:rsidRDefault="00281118" w:rsidP="00E97B1E">
            <w:pPr>
              <w:spacing w:after="0"/>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МКДОУ ДС №  40</w:t>
            </w:r>
          </w:p>
          <w:p w:rsidR="00281118" w:rsidRPr="00281118" w:rsidRDefault="00281118" w:rsidP="00E97B1E">
            <w:pPr>
              <w:spacing w:after="0"/>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Улыбка»  г. Светлоград</w:t>
            </w:r>
          </w:p>
          <w:p w:rsidR="00281118" w:rsidRDefault="00281118" w:rsidP="00E97B1E">
            <w:pPr>
              <w:rPr>
                <w:rFonts w:ascii="Times New Roman" w:eastAsia="Times New Roman" w:hAnsi="Times New Roman" w:cs="Times New Roman"/>
                <w:sz w:val="28"/>
                <w:szCs w:val="28"/>
              </w:rPr>
            </w:pPr>
          </w:p>
          <w:p w:rsidR="005A0D71" w:rsidRDefault="005A0D71" w:rsidP="00E97B1E">
            <w:pPr>
              <w:rPr>
                <w:rFonts w:ascii="Times New Roman" w:eastAsia="Times New Roman" w:hAnsi="Times New Roman" w:cs="Times New Roman"/>
                <w:sz w:val="28"/>
                <w:szCs w:val="28"/>
              </w:rPr>
            </w:pPr>
          </w:p>
          <w:p w:rsidR="005A0D71" w:rsidRDefault="005A0D71" w:rsidP="00E97B1E">
            <w:pPr>
              <w:rPr>
                <w:rFonts w:ascii="Times New Roman" w:eastAsia="Times New Roman" w:hAnsi="Times New Roman" w:cs="Times New Roman"/>
                <w:sz w:val="28"/>
                <w:szCs w:val="28"/>
              </w:rPr>
            </w:pPr>
          </w:p>
          <w:p w:rsidR="005A0D71" w:rsidRPr="00281118" w:rsidRDefault="005A0D71" w:rsidP="00E97B1E">
            <w:pPr>
              <w:rPr>
                <w:rFonts w:ascii="Times New Roman" w:eastAsia="Times New Roman" w:hAnsi="Times New Roman" w:cs="Times New Roman"/>
                <w:sz w:val="28"/>
                <w:szCs w:val="28"/>
              </w:rPr>
            </w:pPr>
            <w:r>
              <w:rPr>
                <w:rFonts w:ascii="Times New Roman" w:eastAsia="Times New Roman" w:hAnsi="Times New Roman" w:cs="Times New Roman"/>
                <w:sz w:val="28"/>
                <w:szCs w:val="28"/>
              </w:rPr>
              <w:t>МКБОУ «Колокольчик» г. Светлоград</w:t>
            </w:r>
          </w:p>
        </w:tc>
      </w:tr>
      <w:tr w:rsidR="00281118" w:rsidRPr="00281118" w:rsidTr="005A0D71">
        <w:trPr>
          <w:tblCellSpacing w:w="0" w:type="dxa"/>
        </w:trPr>
        <w:tc>
          <w:tcPr>
            <w:tcW w:w="317"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jc w:val="cente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4.</w:t>
            </w:r>
          </w:p>
        </w:tc>
        <w:tc>
          <w:tcPr>
            <w:tcW w:w="1740"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b/>
                <w:bCs/>
                <w:sz w:val="28"/>
                <w:szCs w:val="28"/>
              </w:rPr>
              <w:t>Районный методический семинар-совещание:</w:t>
            </w: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xml:space="preserve">Открытый просмотр НОД по опытно-экспериментальной </w:t>
            </w:r>
            <w:r w:rsidRPr="00281118">
              <w:rPr>
                <w:rFonts w:ascii="Times New Roman" w:eastAsia="Times New Roman" w:hAnsi="Times New Roman" w:cs="Times New Roman"/>
                <w:sz w:val="28"/>
                <w:szCs w:val="28"/>
              </w:rPr>
              <w:lastRenderedPageBreak/>
              <w:t>деятельности»</w:t>
            </w: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РМО музыкальных руководителей Деловая игр</w:t>
            </w:r>
            <w:proofErr w:type="gramStart"/>
            <w:r w:rsidRPr="00281118">
              <w:rPr>
                <w:rFonts w:ascii="Times New Roman" w:eastAsia="Times New Roman" w:hAnsi="Times New Roman" w:cs="Times New Roman"/>
                <w:sz w:val="28"/>
                <w:szCs w:val="28"/>
              </w:rPr>
              <w:t>а-</w:t>
            </w:r>
            <w:proofErr w:type="gramEnd"/>
            <w:r w:rsidRPr="00281118">
              <w:rPr>
                <w:rFonts w:ascii="Times New Roman" w:eastAsia="Times New Roman" w:hAnsi="Times New Roman" w:cs="Times New Roman"/>
                <w:sz w:val="28"/>
                <w:szCs w:val="28"/>
              </w:rPr>
              <w:t xml:space="preserve"> « Музыкальная шкатулка»</w:t>
            </w: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xml:space="preserve">РМО музыкальных руководителей </w:t>
            </w: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РМО музыкальных руководителей открытый показ ООД</w:t>
            </w:r>
          </w:p>
        </w:tc>
        <w:tc>
          <w:tcPr>
            <w:tcW w:w="994"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Воспитатель</w:t>
            </w: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Болдырева Г.В.</w:t>
            </w: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lastRenderedPageBreak/>
              <w:t>Шевченко Л.Л.</w:t>
            </w: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Шевченко Л.Л.</w:t>
            </w: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Шевченко Л.Л.</w:t>
            </w:r>
          </w:p>
          <w:p w:rsidR="00281118" w:rsidRPr="00281118" w:rsidRDefault="00281118" w:rsidP="00E97B1E">
            <w:pPr>
              <w:rPr>
                <w:rFonts w:ascii="Times New Roman" w:eastAsia="Times New Roman" w:hAnsi="Times New Roman" w:cs="Times New Roman"/>
                <w:sz w:val="28"/>
                <w:szCs w:val="28"/>
              </w:rPr>
            </w:pPr>
          </w:p>
        </w:tc>
        <w:tc>
          <w:tcPr>
            <w:tcW w:w="632"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spacing w:after="0" w:line="240" w:lineRule="auto"/>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2019г.</w:t>
            </w: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2020г</w:t>
            </w:r>
          </w:p>
          <w:p w:rsidR="00281118" w:rsidRPr="00281118" w:rsidRDefault="00281118" w:rsidP="00E97B1E">
            <w:pPr>
              <w:tabs>
                <w:tab w:val="left" w:pos="881"/>
              </w:tabs>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ab/>
            </w:r>
          </w:p>
          <w:p w:rsidR="00281118" w:rsidRPr="00281118" w:rsidRDefault="00281118" w:rsidP="00E97B1E">
            <w:pPr>
              <w:tabs>
                <w:tab w:val="left" w:pos="881"/>
              </w:tabs>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2023</w:t>
            </w:r>
          </w:p>
          <w:p w:rsidR="00281118" w:rsidRPr="00281118" w:rsidRDefault="00281118" w:rsidP="00E97B1E">
            <w:pPr>
              <w:tabs>
                <w:tab w:val="left" w:pos="881"/>
              </w:tabs>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2023</w:t>
            </w:r>
          </w:p>
        </w:tc>
        <w:tc>
          <w:tcPr>
            <w:tcW w:w="1317" w:type="pct"/>
            <w:tcBorders>
              <w:top w:val="outset" w:sz="6" w:space="0" w:color="000000"/>
              <w:left w:val="outset" w:sz="6" w:space="0" w:color="000000"/>
              <w:bottom w:val="outset" w:sz="6" w:space="0" w:color="000000"/>
              <w:right w:val="outset" w:sz="6" w:space="0" w:color="000000"/>
            </w:tcBorders>
            <w:hideMark/>
          </w:tcPr>
          <w:p w:rsidR="00281118" w:rsidRPr="00281118" w:rsidRDefault="00281118" w:rsidP="00E97B1E">
            <w:pPr>
              <w:spacing w:after="0" w:line="240" w:lineRule="auto"/>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xml:space="preserve">МКДОУ ДС №13 </w:t>
            </w:r>
            <w:proofErr w:type="spellStart"/>
            <w:r w:rsidRPr="00281118">
              <w:rPr>
                <w:rFonts w:ascii="Times New Roman" w:eastAsia="Times New Roman" w:hAnsi="Times New Roman" w:cs="Times New Roman"/>
                <w:sz w:val="28"/>
                <w:szCs w:val="28"/>
              </w:rPr>
              <w:t>с</w:t>
            </w:r>
            <w:proofErr w:type="gramStart"/>
            <w:r w:rsidRPr="00281118">
              <w:rPr>
                <w:rFonts w:ascii="Times New Roman" w:eastAsia="Times New Roman" w:hAnsi="Times New Roman" w:cs="Times New Roman"/>
                <w:sz w:val="28"/>
                <w:szCs w:val="28"/>
              </w:rPr>
              <w:t>.Н</w:t>
            </w:r>
            <w:proofErr w:type="gramEnd"/>
            <w:r w:rsidRPr="00281118">
              <w:rPr>
                <w:rFonts w:ascii="Times New Roman" w:eastAsia="Times New Roman" w:hAnsi="Times New Roman" w:cs="Times New Roman"/>
                <w:sz w:val="28"/>
                <w:szCs w:val="28"/>
              </w:rPr>
              <w:t>иколина</w:t>
            </w:r>
            <w:proofErr w:type="spellEnd"/>
            <w:r w:rsidRPr="00281118">
              <w:rPr>
                <w:rFonts w:ascii="Times New Roman" w:eastAsia="Times New Roman" w:hAnsi="Times New Roman" w:cs="Times New Roman"/>
                <w:sz w:val="28"/>
                <w:szCs w:val="28"/>
              </w:rPr>
              <w:t xml:space="preserve"> Балка</w:t>
            </w: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 xml:space="preserve">МКДОУ ДС № 41с. </w:t>
            </w:r>
            <w:proofErr w:type="spellStart"/>
            <w:r w:rsidRPr="00281118">
              <w:rPr>
                <w:rFonts w:ascii="Times New Roman" w:eastAsia="Times New Roman" w:hAnsi="Times New Roman" w:cs="Times New Roman"/>
                <w:sz w:val="28"/>
                <w:szCs w:val="28"/>
              </w:rPr>
              <w:t>Константиновское</w:t>
            </w:r>
            <w:proofErr w:type="spellEnd"/>
          </w:p>
          <w:p w:rsidR="00281118" w:rsidRPr="00281118" w:rsidRDefault="00281118" w:rsidP="00E97B1E">
            <w:pPr>
              <w:rPr>
                <w:rFonts w:ascii="Times New Roman" w:eastAsia="Times New Roman" w:hAnsi="Times New Roman" w:cs="Times New Roman"/>
                <w:sz w:val="28"/>
                <w:szCs w:val="28"/>
              </w:rPr>
            </w:pPr>
          </w:p>
          <w:p w:rsidR="00281118" w:rsidRPr="00281118" w:rsidRDefault="00281118" w:rsidP="00E97B1E">
            <w:pPr>
              <w:rPr>
                <w:rFonts w:ascii="Times New Roman" w:eastAsia="Times New Roman" w:hAnsi="Times New Roman" w:cs="Times New Roman"/>
                <w:sz w:val="28"/>
                <w:szCs w:val="28"/>
              </w:rPr>
            </w:pPr>
            <w:r w:rsidRPr="00281118">
              <w:rPr>
                <w:rFonts w:ascii="Times New Roman" w:eastAsia="Times New Roman" w:hAnsi="Times New Roman" w:cs="Times New Roman"/>
                <w:sz w:val="28"/>
                <w:szCs w:val="28"/>
              </w:rPr>
              <w:t>МКДОУ ДС № 13</w:t>
            </w:r>
          </w:p>
          <w:p w:rsidR="00281118" w:rsidRPr="00281118" w:rsidRDefault="00281118" w:rsidP="00E97B1E">
            <w:pPr>
              <w:rPr>
                <w:rFonts w:ascii="Times New Roman" w:eastAsia="Times New Roman" w:hAnsi="Times New Roman" w:cs="Times New Roman"/>
                <w:sz w:val="28"/>
                <w:szCs w:val="28"/>
              </w:rPr>
            </w:pPr>
            <w:proofErr w:type="spellStart"/>
            <w:r w:rsidRPr="00281118">
              <w:rPr>
                <w:rFonts w:ascii="Times New Roman" w:eastAsia="Times New Roman" w:hAnsi="Times New Roman" w:cs="Times New Roman"/>
                <w:sz w:val="28"/>
                <w:szCs w:val="28"/>
              </w:rPr>
              <w:t>с</w:t>
            </w:r>
            <w:proofErr w:type="gramStart"/>
            <w:r w:rsidRPr="00281118">
              <w:rPr>
                <w:rFonts w:ascii="Times New Roman" w:eastAsia="Times New Roman" w:hAnsi="Times New Roman" w:cs="Times New Roman"/>
                <w:sz w:val="28"/>
                <w:szCs w:val="28"/>
              </w:rPr>
              <w:t>.Н</w:t>
            </w:r>
            <w:proofErr w:type="gramEnd"/>
            <w:r w:rsidRPr="00281118">
              <w:rPr>
                <w:rFonts w:ascii="Times New Roman" w:eastAsia="Times New Roman" w:hAnsi="Times New Roman" w:cs="Times New Roman"/>
                <w:sz w:val="28"/>
                <w:szCs w:val="28"/>
              </w:rPr>
              <w:t>иколина</w:t>
            </w:r>
            <w:proofErr w:type="spellEnd"/>
            <w:r w:rsidRPr="00281118">
              <w:rPr>
                <w:rFonts w:ascii="Times New Roman" w:eastAsia="Times New Roman" w:hAnsi="Times New Roman" w:cs="Times New Roman"/>
                <w:sz w:val="28"/>
                <w:szCs w:val="28"/>
              </w:rPr>
              <w:t xml:space="preserve"> Балка</w:t>
            </w:r>
          </w:p>
        </w:tc>
      </w:tr>
    </w:tbl>
    <w:p w:rsidR="00281118" w:rsidRPr="00281118" w:rsidRDefault="00281118" w:rsidP="00281118">
      <w:pPr>
        <w:spacing w:after="0" w:line="240" w:lineRule="auto"/>
        <w:rPr>
          <w:rFonts w:ascii="Times New Roman" w:eastAsia="Times New Roman" w:hAnsi="Times New Roman" w:cs="Times New Roman"/>
          <w:sz w:val="28"/>
          <w:szCs w:val="28"/>
        </w:rPr>
      </w:pPr>
    </w:p>
    <w:p w:rsidR="00281118" w:rsidRPr="00281118" w:rsidRDefault="00281118" w:rsidP="00281118">
      <w:pPr>
        <w:pStyle w:val="Default"/>
        <w:ind w:left="283" w:right="567"/>
        <w:jc w:val="both"/>
        <w:rPr>
          <w:rFonts w:eastAsiaTheme="minorEastAsia"/>
          <w:sz w:val="28"/>
          <w:szCs w:val="28"/>
        </w:rPr>
      </w:pPr>
      <w:r w:rsidRPr="00281118">
        <w:rPr>
          <w:b/>
          <w:sz w:val="28"/>
          <w:szCs w:val="28"/>
          <w:u w:val="single"/>
        </w:rPr>
        <w:t xml:space="preserve">Вывод: </w:t>
      </w:r>
      <w:r w:rsidRPr="00281118">
        <w:rPr>
          <w:sz w:val="28"/>
          <w:szCs w:val="28"/>
        </w:rPr>
        <w:t xml:space="preserve"> </w:t>
      </w:r>
      <w:r w:rsidRPr="00281118">
        <w:rPr>
          <w:rFonts w:eastAsiaTheme="minorEastAsia"/>
          <w:b/>
          <w:bCs/>
          <w:sz w:val="28"/>
          <w:szCs w:val="28"/>
        </w:rPr>
        <w:t xml:space="preserve"> </w:t>
      </w:r>
      <w:r w:rsidRPr="00281118">
        <w:rPr>
          <w:rFonts w:eastAsiaTheme="minorEastAsia"/>
          <w:sz w:val="28"/>
          <w:szCs w:val="28"/>
        </w:rPr>
        <w:t xml:space="preserve">в целях успешного достижения задач образовательной деятельности учреждения, повышения уровня профессиональной компетенции педагогов в течение отчетного года велась целенаправленная, планомерная методическая работа, направленная на повышение профессиональной компетенции педагогических кадров, внедрение в работу педагогов современных образовательных технологий, повышение качества дошкольного образования. Использование в методической работе разнообразных организационных форм (семинар-практикум, деловая игра, коллективная творческая деятельность, решение педагогических ситуаций и др.) способствовало активизации деятельности педагогического коллектива. Проведение данных мероприятий помогло педагогам актуализировать свои знания, проанализировать свой опыт работы, приводя его в определенную систему. </w:t>
      </w:r>
    </w:p>
    <w:p w:rsidR="00281118" w:rsidRPr="00281118" w:rsidRDefault="00281118" w:rsidP="00281118">
      <w:pPr>
        <w:autoSpaceDE w:val="0"/>
        <w:autoSpaceDN w:val="0"/>
        <w:adjustRightInd w:val="0"/>
        <w:spacing w:after="0" w:line="240" w:lineRule="auto"/>
        <w:ind w:left="283" w:right="567"/>
        <w:jc w:val="both"/>
        <w:rPr>
          <w:rFonts w:ascii="Times New Roman" w:hAnsi="Times New Roman" w:cs="Times New Roman"/>
          <w:color w:val="000000"/>
          <w:sz w:val="28"/>
          <w:szCs w:val="28"/>
        </w:rPr>
      </w:pPr>
      <w:r w:rsidRPr="00281118">
        <w:rPr>
          <w:rFonts w:ascii="Times New Roman" w:hAnsi="Times New Roman" w:cs="Times New Roman"/>
          <w:b/>
          <w:bCs/>
          <w:color w:val="000000"/>
          <w:sz w:val="28"/>
          <w:szCs w:val="28"/>
        </w:rPr>
        <w:t xml:space="preserve">Перспектива: направления на следующий учебный год: </w:t>
      </w:r>
    </w:p>
    <w:p w:rsidR="00281118" w:rsidRPr="00281118" w:rsidRDefault="00281118" w:rsidP="00281118">
      <w:pPr>
        <w:autoSpaceDE w:val="0"/>
        <w:autoSpaceDN w:val="0"/>
        <w:adjustRightInd w:val="0"/>
        <w:spacing w:after="0" w:line="240" w:lineRule="auto"/>
        <w:ind w:left="283" w:right="567"/>
        <w:jc w:val="both"/>
        <w:rPr>
          <w:rFonts w:ascii="Times New Roman" w:hAnsi="Times New Roman" w:cs="Times New Roman"/>
          <w:color w:val="000000"/>
          <w:sz w:val="28"/>
          <w:szCs w:val="28"/>
        </w:rPr>
      </w:pPr>
      <w:r w:rsidRPr="00281118">
        <w:rPr>
          <w:rFonts w:ascii="Times New Roman" w:hAnsi="Times New Roman" w:cs="Times New Roman"/>
          <w:color w:val="000000"/>
          <w:sz w:val="28"/>
          <w:szCs w:val="28"/>
        </w:rPr>
        <w:t xml:space="preserve">- проявление активности и представление опыта работы педагогов через участие в конкурсах, семинарах различного уровня, районных методических объединениях; </w:t>
      </w:r>
    </w:p>
    <w:p w:rsidR="00281118" w:rsidRPr="00281118" w:rsidRDefault="00281118" w:rsidP="00281118">
      <w:pPr>
        <w:autoSpaceDE w:val="0"/>
        <w:autoSpaceDN w:val="0"/>
        <w:adjustRightInd w:val="0"/>
        <w:spacing w:after="0" w:line="240" w:lineRule="auto"/>
        <w:ind w:left="283" w:right="567"/>
        <w:jc w:val="both"/>
        <w:rPr>
          <w:rFonts w:ascii="Times New Roman" w:hAnsi="Times New Roman" w:cs="Times New Roman"/>
          <w:color w:val="000000"/>
          <w:sz w:val="28"/>
          <w:szCs w:val="28"/>
        </w:rPr>
      </w:pPr>
      <w:r w:rsidRPr="00281118">
        <w:rPr>
          <w:rFonts w:ascii="Times New Roman" w:hAnsi="Times New Roman" w:cs="Times New Roman"/>
          <w:color w:val="000000"/>
          <w:sz w:val="28"/>
          <w:szCs w:val="28"/>
        </w:rPr>
        <w:t xml:space="preserve">- своевременно реагировать на нормативные изменения государственной образовательной политики; </w:t>
      </w:r>
    </w:p>
    <w:p w:rsidR="00281118" w:rsidRPr="00281118" w:rsidRDefault="00281118" w:rsidP="00281118">
      <w:pPr>
        <w:autoSpaceDE w:val="0"/>
        <w:autoSpaceDN w:val="0"/>
        <w:adjustRightInd w:val="0"/>
        <w:spacing w:after="0" w:line="240" w:lineRule="auto"/>
        <w:ind w:left="283" w:right="567"/>
        <w:jc w:val="both"/>
        <w:rPr>
          <w:rFonts w:ascii="Times New Roman" w:hAnsi="Times New Roman" w:cs="Times New Roman"/>
          <w:color w:val="000000"/>
          <w:sz w:val="28"/>
          <w:szCs w:val="28"/>
        </w:rPr>
      </w:pPr>
      <w:r w:rsidRPr="00281118">
        <w:rPr>
          <w:rFonts w:ascii="Times New Roman" w:hAnsi="Times New Roman" w:cs="Times New Roman"/>
          <w:color w:val="000000"/>
          <w:sz w:val="28"/>
          <w:szCs w:val="28"/>
        </w:rPr>
        <w:t xml:space="preserve">- использование ресурсной помощи отдела образования Петровского городского округа для оформления презентаций опыта работы воспитателей; </w:t>
      </w:r>
    </w:p>
    <w:p w:rsidR="00281118" w:rsidRPr="00281118" w:rsidRDefault="00281118" w:rsidP="00281118">
      <w:pPr>
        <w:autoSpaceDE w:val="0"/>
        <w:autoSpaceDN w:val="0"/>
        <w:adjustRightInd w:val="0"/>
        <w:spacing w:after="0" w:line="240" w:lineRule="auto"/>
        <w:ind w:left="283" w:right="567"/>
        <w:jc w:val="both"/>
        <w:rPr>
          <w:rFonts w:ascii="Times New Roman" w:hAnsi="Times New Roman" w:cs="Times New Roman"/>
          <w:color w:val="000000"/>
          <w:sz w:val="28"/>
          <w:szCs w:val="28"/>
        </w:rPr>
      </w:pPr>
      <w:r w:rsidRPr="00281118">
        <w:rPr>
          <w:rFonts w:ascii="Times New Roman" w:hAnsi="Times New Roman" w:cs="Times New Roman"/>
          <w:color w:val="000000"/>
          <w:sz w:val="28"/>
          <w:szCs w:val="28"/>
        </w:rPr>
        <w:t xml:space="preserve">-применение информационно-коммуникативных технологий в работе для повышения эффективности воспитательно-образовательного процесса; </w:t>
      </w:r>
    </w:p>
    <w:p w:rsidR="00281118" w:rsidRPr="00281118" w:rsidRDefault="00281118" w:rsidP="00281118">
      <w:pPr>
        <w:autoSpaceDE w:val="0"/>
        <w:autoSpaceDN w:val="0"/>
        <w:adjustRightInd w:val="0"/>
        <w:spacing w:after="0" w:line="240" w:lineRule="auto"/>
        <w:ind w:left="283" w:right="567"/>
        <w:jc w:val="both"/>
        <w:rPr>
          <w:rFonts w:ascii="Times New Roman" w:hAnsi="Times New Roman" w:cs="Times New Roman"/>
          <w:color w:val="000000"/>
          <w:sz w:val="28"/>
          <w:szCs w:val="28"/>
        </w:rPr>
      </w:pPr>
      <w:r w:rsidRPr="00281118">
        <w:rPr>
          <w:rFonts w:ascii="Times New Roman" w:hAnsi="Times New Roman" w:cs="Times New Roman"/>
          <w:color w:val="000000"/>
          <w:sz w:val="28"/>
          <w:szCs w:val="28"/>
        </w:rPr>
        <w:lastRenderedPageBreak/>
        <w:t xml:space="preserve">- внедрение в работу инновационных технологий в работе с детьми дошкольного возраста. </w:t>
      </w:r>
    </w:p>
    <w:p w:rsidR="00DE6D2D" w:rsidRPr="008B0EC0" w:rsidRDefault="008B0EC0" w:rsidP="008B0EC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VI</w:t>
      </w:r>
      <w:r w:rsidRPr="003469A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Учебно-методическое обеспечение</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Чтобы определить цели и задачи работы с педагогическим коллективом, провели диагностику, с помощью которой выявили уровень самооценки педагогов по проблеме методической компетентности в вопросах воспитания и развития детей. Наблюдая за практической деятельностью педагогов, мы увидели,  что уровень самооценки  иногда не совпадает с результатами практической деятельности педагогов. Исходя  из результатов изучения деятельности педагогов, определили цели и задачи в работе с педагогическими кадрами.</w:t>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t>Основной целью работы с педагогическими кадрами считаем совершенствование профессионального мастерства воспитателей в дошкольном образовательном процессе.</w:t>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r>
      <w:r w:rsidRPr="00DE6D2D">
        <w:rPr>
          <w:rFonts w:ascii="Times New Roman" w:eastAsia="Times New Roman" w:hAnsi="Times New Roman" w:cs="Times New Roman"/>
          <w:sz w:val="28"/>
          <w:szCs w:val="28"/>
        </w:rPr>
        <w:tab/>
        <w:t>Исходя из цели работы с кадрами, определяем следующие задачи:</w:t>
      </w:r>
    </w:p>
    <w:p w:rsidR="00DE6D2D" w:rsidRPr="00DE6D2D" w:rsidRDefault="00DE6D2D" w:rsidP="008B0EC0">
      <w:pPr>
        <w:numPr>
          <w:ilvl w:val="0"/>
          <w:numId w:val="31"/>
        </w:num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способствовать преодолению сложившихся стереотипов в организации работы с детьми;</w:t>
      </w:r>
    </w:p>
    <w:p w:rsidR="00DE6D2D" w:rsidRPr="00DE6D2D" w:rsidRDefault="00DE6D2D" w:rsidP="008B0EC0">
      <w:pPr>
        <w:numPr>
          <w:ilvl w:val="0"/>
          <w:numId w:val="31"/>
        </w:num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актуализировать потребность воспитателей в приобретении теоретических знаний в области инновационных программ и технологий, а также в практическом их использовании;</w:t>
      </w:r>
    </w:p>
    <w:p w:rsidR="00DE6D2D" w:rsidRPr="00DE6D2D" w:rsidRDefault="00DE6D2D" w:rsidP="008B0EC0">
      <w:pPr>
        <w:numPr>
          <w:ilvl w:val="0"/>
          <w:numId w:val="31"/>
        </w:numPr>
        <w:spacing w:after="0"/>
        <w:rPr>
          <w:rFonts w:ascii="Times New Roman" w:eastAsia="Times New Roman" w:hAnsi="Times New Roman" w:cs="Times New Roman"/>
          <w:sz w:val="28"/>
          <w:szCs w:val="28"/>
          <w:lang w:val="en-US"/>
        </w:rPr>
      </w:pPr>
      <w:proofErr w:type="spellStart"/>
      <w:r w:rsidRPr="00DE6D2D">
        <w:rPr>
          <w:rFonts w:ascii="Times New Roman" w:eastAsia="Times New Roman" w:hAnsi="Times New Roman" w:cs="Times New Roman"/>
          <w:sz w:val="28"/>
          <w:szCs w:val="28"/>
          <w:lang w:val="en-US"/>
        </w:rPr>
        <w:t>обучать</w:t>
      </w:r>
      <w:proofErr w:type="spellEnd"/>
      <w:r w:rsidRPr="00DE6D2D">
        <w:rPr>
          <w:rFonts w:ascii="Times New Roman" w:eastAsia="Times New Roman" w:hAnsi="Times New Roman" w:cs="Times New Roman"/>
          <w:sz w:val="28"/>
          <w:szCs w:val="28"/>
        </w:rPr>
        <w:t xml:space="preserve"> </w:t>
      </w:r>
      <w:r w:rsidRPr="00DE6D2D">
        <w:rPr>
          <w:rFonts w:ascii="Times New Roman" w:eastAsia="Times New Roman" w:hAnsi="Times New Roman" w:cs="Times New Roman"/>
          <w:sz w:val="28"/>
          <w:szCs w:val="28"/>
          <w:lang w:val="en-US"/>
        </w:rPr>
        <w:t xml:space="preserve"> </w:t>
      </w:r>
      <w:proofErr w:type="spellStart"/>
      <w:r w:rsidRPr="00DE6D2D">
        <w:rPr>
          <w:rFonts w:ascii="Times New Roman" w:eastAsia="Times New Roman" w:hAnsi="Times New Roman" w:cs="Times New Roman"/>
          <w:sz w:val="28"/>
          <w:szCs w:val="28"/>
          <w:lang w:val="en-US"/>
        </w:rPr>
        <w:t>воспитателей</w:t>
      </w:r>
      <w:proofErr w:type="spellEnd"/>
      <w:r w:rsidRPr="00DE6D2D">
        <w:rPr>
          <w:rFonts w:ascii="Times New Roman" w:eastAsia="Times New Roman" w:hAnsi="Times New Roman" w:cs="Times New Roman"/>
          <w:sz w:val="28"/>
          <w:szCs w:val="28"/>
          <w:lang w:val="en-US"/>
        </w:rPr>
        <w:t xml:space="preserve"> </w:t>
      </w:r>
      <w:r w:rsidRPr="00DE6D2D">
        <w:rPr>
          <w:rFonts w:ascii="Times New Roman" w:eastAsia="Times New Roman" w:hAnsi="Times New Roman" w:cs="Times New Roman"/>
          <w:sz w:val="28"/>
          <w:szCs w:val="28"/>
        </w:rPr>
        <w:t xml:space="preserve"> </w:t>
      </w:r>
      <w:proofErr w:type="spellStart"/>
      <w:r w:rsidRPr="00DE6D2D">
        <w:rPr>
          <w:rFonts w:ascii="Times New Roman" w:eastAsia="Times New Roman" w:hAnsi="Times New Roman" w:cs="Times New Roman"/>
          <w:sz w:val="28"/>
          <w:szCs w:val="28"/>
          <w:lang w:val="en-US"/>
        </w:rPr>
        <w:t>рациональному</w:t>
      </w:r>
      <w:proofErr w:type="spellEnd"/>
      <w:r w:rsidRPr="00DE6D2D">
        <w:rPr>
          <w:rFonts w:ascii="Times New Roman" w:eastAsia="Times New Roman" w:hAnsi="Times New Roman" w:cs="Times New Roman"/>
          <w:sz w:val="28"/>
          <w:szCs w:val="28"/>
        </w:rPr>
        <w:t xml:space="preserve"> </w:t>
      </w:r>
      <w:r w:rsidRPr="00DE6D2D">
        <w:rPr>
          <w:rFonts w:ascii="Times New Roman" w:eastAsia="Times New Roman" w:hAnsi="Times New Roman" w:cs="Times New Roman"/>
          <w:sz w:val="28"/>
          <w:szCs w:val="28"/>
          <w:lang w:val="en-US"/>
        </w:rPr>
        <w:t xml:space="preserve"> </w:t>
      </w:r>
      <w:proofErr w:type="spellStart"/>
      <w:r w:rsidRPr="00DE6D2D">
        <w:rPr>
          <w:rFonts w:ascii="Times New Roman" w:eastAsia="Times New Roman" w:hAnsi="Times New Roman" w:cs="Times New Roman"/>
          <w:sz w:val="28"/>
          <w:szCs w:val="28"/>
          <w:lang w:val="en-US"/>
        </w:rPr>
        <w:t>планированию</w:t>
      </w:r>
      <w:proofErr w:type="spellEnd"/>
      <w:r w:rsidRPr="00DE6D2D">
        <w:rPr>
          <w:rFonts w:ascii="Times New Roman" w:eastAsia="Times New Roman" w:hAnsi="Times New Roman" w:cs="Times New Roman"/>
          <w:sz w:val="28"/>
          <w:szCs w:val="28"/>
        </w:rPr>
        <w:t>;</w:t>
      </w:r>
    </w:p>
    <w:p w:rsidR="00DE6D2D" w:rsidRPr="00DE6D2D" w:rsidRDefault="00DE6D2D" w:rsidP="008B0EC0">
      <w:pPr>
        <w:numPr>
          <w:ilvl w:val="0"/>
          <w:numId w:val="31"/>
        </w:num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обучать воспитателей способности отслеживать</w:t>
      </w:r>
      <w:r w:rsidRPr="00DE6D2D">
        <w:rPr>
          <w:rFonts w:ascii="Times New Roman" w:eastAsia="Times New Roman" w:hAnsi="Times New Roman" w:cs="Times New Roman"/>
          <w:sz w:val="28"/>
          <w:szCs w:val="28"/>
          <w:lang w:val="en-US"/>
        </w:rPr>
        <w:t> </w:t>
      </w:r>
      <w:r w:rsidRPr="00DE6D2D">
        <w:rPr>
          <w:rFonts w:ascii="Times New Roman" w:eastAsia="Times New Roman" w:hAnsi="Times New Roman" w:cs="Times New Roman"/>
          <w:sz w:val="28"/>
          <w:szCs w:val="28"/>
        </w:rPr>
        <w:t xml:space="preserve"> результаты работы с детьми, т.е. приемам педагогической диагностики;</w:t>
      </w:r>
    </w:p>
    <w:p w:rsidR="00DE6D2D" w:rsidRPr="00DE6D2D" w:rsidRDefault="00DE6D2D" w:rsidP="008B0EC0">
      <w:pPr>
        <w:numPr>
          <w:ilvl w:val="0"/>
          <w:numId w:val="31"/>
        </w:num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xml:space="preserve"> внедрять новые формы работы с родителями.</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ab/>
      </w:r>
      <w:proofErr w:type="gramStart"/>
      <w:r w:rsidRPr="00DE6D2D">
        <w:rPr>
          <w:rFonts w:ascii="Times New Roman" w:eastAsia="Times New Roman" w:hAnsi="Times New Roman" w:cs="Times New Roman"/>
          <w:sz w:val="28"/>
          <w:szCs w:val="28"/>
        </w:rPr>
        <w:t xml:space="preserve">Главное в нашей педагогической работе – оказание реальной, действенной помощи воспитателям в совершенствовании их мастерства, поэтому развитие системы педагогической работы с </w:t>
      </w:r>
      <w:proofErr w:type="spellStart"/>
      <w:r w:rsidRPr="00DE6D2D">
        <w:rPr>
          <w:rFonts w:ascii="Times New Roman" w:eastAsia="Times New Roman" w:hAnsi="Times New Roman" w:cs="Times New Roman"/>
          <w:sz w:val="28"/>
          <w:szCs w:val="28"/>
        </w:rPr>
        <w:t>педкадрами</w:t>
      </w:r>
      <w:proofErr w:type="spellEnd"/>
      <w:r w:rsidRPr="00DE6D2D">
        <w:rPr>
          <w:rFonts w:ascii="Times New Roman" w:eastAsia="Times New Roman" w:hAnsi="Times New Roman" w:cs="Times New Roman"/>
          <w:sz w:val="28"/>
          <w:szCs w:val="28"/>
        </w:rPr>
        <w:t xml:space="preserve">  осуществляется в нашем МКДОУ в соответствии с рядом важнейших требований, а именно:</w:t>
      </w:r>
      <w:proofErr w:type="gramEnd"/>
    </w:p>
    <w:p w:rsidR="00DE6D2D" w:rsidRPr="00DE6D2D" w:rsidRDefault="00DE6D2D" w:rsidP="008B0EC0">
      <w:pPr>
        <w:numPr>
          <w:ilvl w:val="0"/>
          <w:numId w:val="32"/>
        </w:numPr>
        <w:spacing w:after="0"/>
        <w:rPr>
          <w:rFonts w:ascii="Times New Roman" w:eastAsia="Times New Roman" w:hAnsi="Times New Roman" w:cs="Times New Roman"/>
          <w:sz w:val="28"/>
          <w:szCs w:val="28"/>
          <w:lang w:val="en-US"/>
        </w:rPr>
      </w:pPr>
      <w:proofErr w:type="spellStart"/>
      <w:r w:rsidRPr="00DE6D2D">
        <w:rPr>
          <w:rFonts w:ascii="Times New Roman" w:eastAsia="Times New Roman" w:hAnsi="Times New Roman" w:cs="Times New Roman"/>
          <w:sz w:val="28"/>
          <w:szCs w:val="28"/>
          <w:lang w:val="en-US"/>
        </w:rPr>
        <w:t>практической</w:t>
      </w:r>
      <w:proofErr w:type="spellEnd"/>
      <w:r w:rsidRPr="00DE6D2D">
        <w:rPr>
          <w:rFonts w:ascii="Times New Roman" w:eastAsia="Times New Roman" w:hAnsi="Times New Roman" w:cs="Times New Roman"/>
          <w:sz w:val="28"/>
          <w:szCs w:val="28"/>
          <w:lang w:val="en-US"/>
        </w:rPr>
        <w:t xml:space="preserve"> </w:t>
      </w:r>
      <w:proofErr w:type="spellStart"/>
      <w:r w:rsidRPr="00DE6D2D">
        <w:rPr>
          <w:rFonts w:ascii="Times New Roman" w:eastAsia="Times New Roman" w:hAnsi="Times New Roman" w:cs="Times New Roman"/>
          <w:sz w:val="28"/>
          <w:szCs w:val="28"/>
          <w:lang w:val="en-US"/>
        </w:rPr>
        <w:t>направленности</w:t>
      </w:r>
      <w:proofErr w:type="spellEnd"/>
      <w:r w:rsidRPr="00DE6D2D">
        <w:rPr>
          <w:rFonts w:ascii="Times New Roman" w:eastAsia="Times New Roman" w:hAnsi="Times New Roman" w:cs="Times New Roman"/>
          <w:sz w:val="28"/>
          <w:szCs w:val="28"/>
          <w:lang w:val="en-US"/>
        </w:rPr>
        <w:t>;</w:t>
      </w:r>
    </w:p>
    <w:p w:rsidR="00DE6D2D" w:rsidRPr="00DE6D2D" w:rsidRDefault="00DE6D2D" w:rsidP="008B0EC0">
      <w:pPr>
        <w:numPr>
          <w:ilvl w:val="0"/>
          <w:numId w:val="32"/>
        </w:numPr>
        <w:spacing w:after="0"/>
        <w:rPr>
          <w:rFonts w:ascii="Times New Roman" w:eastAsia="Times New Roman" w:hAnsi="Times New Roman" w:cs="Times New Roman"/>
          <w:sz w:val="28"/>
          <w:szCs w:val="28"/>
          <w:lang w:val="en-US"/>
        </w:rPr>
      </w:pPr>
      <w:proofErr w:type="spellStart"/>
      <w:r w:rsidRPr="00DE6D2D">
        <w:rPr>
          <w:rFonts w:ascii="Times New Roman" w:eastAsia="Times New Roman" w:hAnsi="Times New Roman" w:cs="Times New Roman"/>
          <w:sz w:val="28"/>
          <w:szCs w:val="28"/>
          <w:lang w:val="en-US"/>
        </w:rPr>
        <w:t>научности</w:t>
      </w:r>
      <w:proofErr w:type="spellEnd"/>
      <w:r w:rsidRPr="00DE6D2D">
        <w:rPr>
          <w:rFonts w:ascii="Times New Roman" w:eastAsia="Times New Roman" w:hAnsi="Times New Roman" w:cs="Times New Roman"/>
          <w:sz w:val="28"/>
          <w:szCs w:val="28"/>
          <w:lang w:val="en-US"/>
        </w:rPr>
        <w:t xml:space="preserve"> и </w:t>
      </w:r>
      <w:proofErr w:type="spellStart"/>
      <w:r w:rsidRPr="00DE6D2D">
        <w:rPr>
          <w:rFonts w:ascii="Times New Roman" w:eastAsia="Times New Roman" w:hAnsi="Times New Roman" w:cs="Times New Roman"/>
          <w:sz w:val="28"/>
          <w:szCs w:val="28"/>
          <w:lang w:val="en-US"/>
        </w:rPr>
        <w:t>конкретности</w:t>
      </w:r>
      <w:proofErr w:type="spellEnd"/>
      <w:r w:rsidRPr="00DE6D2D">
        <w:rPr>
          <w:rFonts w:ascii="Times New Roman" w:eastAsia="Times New Roman" w:hAnsi="Times New Roman" w:cs="Times New Roman"/>
          <w:sz w:val="28"/>
          <w:szCs w:val="28"/>
          <w:lang w:val="en-US"/>
        </w:rPr>
        <w:t>;</w:t>
      </w:r>
    </w:p>
    <w:p w:rsidR="00DE6D2D" w:rsidRPr="00DE6D2D" w:rsidRDefault="00DE6D2D" w:rsidP="008B0EC0">
      <w:pPr>
        <w:numPr>
          <w:ilvl w:val="0"/>
          <w:numId w:val="32"/>
        </w:numPr>
        <w:spacing w:after="0"/>
        <w:rPr>
          <w:rFonts w:ascii="Times New Roman" w:eastAsia="Times New Roman" w:hAnsi="Times New Roman" w:cs="Times New Roman"/>
          <w:sz w:val="28"/>
          <w:szCs w:val="28"/>
          <w:lang w:val="en-US"/>
        </w:rPr>
      </w:pPr>
      <w:proofErr w:type="spellStart"/>
      <w:r w:rsidRPr="00DE6D2D">
        <w:rPr>
          <w:rFonts w:ascii="Times New Roman" w:eastAsia="Times New Roman" w:hAnsi="Times New Roman" w:cs="Times New Roman"/>
          <w:sz w:val="28"/>
          <w:szCs w:val="28"/>
          <w:lang w:val="en-US"/>
        </w:rPr>
        <w:t>системности</w:t>
      </w:r>
      <w:proofErr w:type="spellEnd"/>
      <w:r w:rsidRPr="00DE6D2D">
        <w:rPr>
          <w:rFonts w:ascii="Times New Roman" w:eastAsia="Times New Roman" w:hAnsi="Times New Roman" w:cs="Times New Roman"/>
          <w:sz w:val="28"/>
          <w:szCs w:val="28"/>
          <w:lang w:val="en-US"/>
        </w:rPr>
        <w:t xml:space="preserve"> и </w:t>
      </w:r>
      <w:proofErr w:type="spellStart"/>
      <w:r w:rsidRPr="00DE6D2D">
        <w:rPr>
          <w:rFonts w:ascii="Times New Roman" w:eastAsia="Times New Roman" w:hAnsi="Times New Roman" w:cs="Times New Roman"/>
          <w:sz w:val="28"/>
          <w:szCs w:val="28"/>
          <w:lang w:val="en-US"/>
        </w:rPr>
        <w:t>систематичности</w:t>
      </w:r>
      <w:proofErr w:type="spellEnd"/>
      <w:r w:rsidRPr="00DE6D2D">
        <w:rPr>
          <w:rFonts w:ascii="Times New Roman" w:eastAsia="Times New Roman" w:hAnsi="Times New Roman" w:cs="Times New Roman"/>
          <w:sz w:val="28"/>
          <w:szCs w:val="28"/>
          <w:lang w:val="en-US"/>
        </w:rPr>
        <w:t>;</w:t>
      </w:r>
    </w:p>
    <w:p w:rsidR="00DE6D2D" w:rsidRPr="00DE6D2D" w:rsidRDefault="00DE6D2D" w:rsidP="008B0EC0">
      <w:pPr>
        <w:numPr>
          <w:ilvl w:val="0"/>
          <w:numId w:val="32"/>
        </w:num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оперативности и оперативного сочетания различных форм и методов работы.</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ab/>
        <w:t xml:space="preserve">Систематическое и планомерное изучение, анализ и контроль помогают вскрыть недостатки и показать положительные стороны деятельности каждого воспитателя.  Положительные результаты в работе </w:t>
      </w:r>
      <w:r w:rsidRPr="00DE6D2D">
        <w:rPr>
          <w:rFonts w:ascii="Times New Roman" w:eastAsia="Times New Roman" w:hAnsi="Times New Roman" w:cs="Times New Roman"/>
          <w:sz w:val="28"/>
          <w:szCs w:val="28"/>
        </w:rPr>
        <w:lastRenderedPageBreak/>
        <w:t>дает сочетание контроля с самоанализом, самоконтролем и самооценкой деятельности педагогов.</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xml:space="preserve">Помочь воспитателю овладеть новым педагогическим мышлением, готовностью к решению сложных задач в системе образования  призвана специально организованная </w:t>
      </w:r>
      <w:r w:rsidRPr="00DE6D2D">
        <w:rPr>
          <w:rFonts w:ascii="Times New Roman" w:eastAsia="Times New Roman" w:hAnsi="Times New Roman" w:cs="Times New Roman"/>
          <w:b/>
          <w:sz w:val="28"/>
          <w:szCs w:val="28"/>
        </w:rPr>
        <w:t>методическая работа</w:t>
      </w:r>
      <w:r w:rsidRPr="00DE6D2D">
        <w:rPr>
          <w:rFonts w:ascii="Times New Roman" w:eastAsia="Times New Roman" w:hAnsi="Times New Roman" w:cs="Times New Roman"/>
          <w:sz w:val="28"/>
          <w:szCs w:val="28"/>
        </w:rPr>
        <w:t xml:space="preserve">. Она занимает особое место в системе работы нашего учреждения. </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xml:space="preserve">Обновление содержания дошкольного образования находится в прямой зависимости от инициативы, творчества и участия педагогов в методических мероприятиях. Методическая работа в МКДОУ проводилась согласно годовому плану.   </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xml:space="preserve">  С целью повышения результативности педагогической работы проводятся педсоветы, консультации, решение проблемных задач и практических ситуаций.</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xml:space="preserve"> </w:t>
      </w:r>
      <w:r w:rsidRPr="00DE6D2D">
        <w:rPr>
          <w:rFonts w:ascii="Times New Roman" w:eastAsia="Times New Roman" w:hAnsi="Times New Roman" w:cs="Times New Roman"/>
          <w:sz w:val="28"/>
          <w:szCs w:val="28"/>
        </w:rPr>
        <w:tab/>
        <w:t xml:space="preserve">Важнейшими направлениями методической работы являются: </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оказание методической помощи педагогам в поисках эффективных методов работы с детьми;</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реализация личных склонностей и творческих интересов с целью наиболее полного самовыражения личности педагога;</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совершенствование педагогического мастерства;</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xml:space="preserve">- обобщение, распространение и внедрение передового опыта в работу Учреждения. </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xml:space="preserve">    Все формы методической работы в МКДОУ направлены на выполнение задач, сформулированных в Уставе, Программе развития и годовом плане. </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xml:space="preserve">           Условия, созданные в МКДОУ, дают воспитателям возможность проявлять  творчество, новаторство, реализовать себя как личность и педагога. Аналитический характер методической работы и диагностическая направленность её результатов позволяют получить информацию, используемую в  работе. </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xml:space="preserve">    </w:t>
      </w:r>
      <w:r w:rsidRPr="00DE6D2D">
        <w:rPr>
          <w:rFonts w:ascii="Times New Roman" w:eastAsia="Times New Roman" w:hAnsi="Times New Roman" w:cs="Times New Roman"/>
          <w:sz w:val="28"/>
          <w:szCs w:val="28"/>
        </w:rPr>
        <w:tab/>
        <w:t xml:space="preserve"> Работу в МКДОУ планируем исходя из всестороннего анализа воспитательно-образовательного процесса, выявление его слабых и сильных  сторон, анализ инициативных и диагностических карт педагогов, с учётом возможностей материально – технической базы, кадрового состава, профессионального роста и перспективы педагогического коллектива. </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 xml:space="preserve">    </w:t>
      </w:r>
      <w:r w:rsidRPr="00DE6D2D">
        <w:rPr>
          <w:rFonts w:ascii="Times New Roman" w:eastAsia="Times New Roman" w:hAnsi="Times New Roman" w:cs="Times New Roman"/>
          <w:sz w:val="28"/>
          <w:szCs w:val="28"/>
        </w:rPr>
        <w:tab/>
        <w:t xml:space="preserve">На педагогических советах коллегиально рассматриваем деятельность  ДОУ. Решаем вопросы, связанные с анализом и совершенствованием состояния воспитательно-образовательной работы в МКДОУ, проблемы, касающиеся духовного роста педагогических кадров, общепедагогической   культуры  и педагогического мастерства, актуальных психолого-педагогических проблем, помогающих преодолеть недостатки в работе, </w:t>
      </w:r>
      <w:r w:rsidRPr="00DE6D2D">
        <w:rPr>
          <w:rFonts w:ascii="Times New Roman" w:eastAsia="Times New Roman" w:hAnsi="Times New Roman" w:cs="Times New Roman"/>
          <w:sz w:val="28"/>
          <w:szCs w:val="28"/>
        </w:rPr>
        <w:lastRenderedPageBreak/>
        <w:t>найти пути для решения их реализации. Круг обсуждаемых проблем разнообразен, но в центре внимания вопросы, связанные с воспитанием, обучением и оздоровлением детей.</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ab/>
        <w:t xml:space="preserve"> Были проведены следующие </w:t>
      </w:r>
      <w:r w:rsidRPr="00DE6D2D">
        <w:rPr>
          <w:rFonts w:ascii="Times New Roman" w:eastAsia="Times New Roman" w:hAnsi="Times New Roman" w:cs="Times New Roman"/>
          <w:b/>
          <w:sz w:val="28"/>
          <w:szCs w:val="28"/>
        </w:rPr>
        <w:t>педагогические советы</w:t>
      </w:r>
      <w:r w:rsidRPr="00DE6D2D">
        <w:rPr>
          <w:rFonts w:ascii="Times New Roman" w:eastAsia="Times New Roman" w:hAnsi="Times New Roman" w:cs="Times New Roman"/>
          <w:sz w:val="28"/>
          <w:szCs w:val="28"/>
        </w:rPr>
        <w:t xml:space="preserve">: </w:t>
      </w:r>
    </w:p>
    <w:p w:rsidR="00DE6D2D" w:rsidRPr="00DE6D2D" w:rsidRDefault="00DE6D2D" w:rsidP="008B0EC0">
      <w:pPr>
        <w:spacing w:after="0"/>
        <w:rPr>
          <w:rFonts w:ascii="Times New Roman" w:eastAsia="Times New Roman" w:hAnsi="Times New Roman" w:cs="Times New Roman"/>
          <w:sz w:val="28"/>
          <w:szCs w:val="28"/>
        </w:rPr>
      </w:pPr>
      <w:r w:rsidRPr="00DE6D2D">
        <w:rPr>
          <w:rFonts w:ascii="Times New Roman" w:eastAsia="Times New Roman" w:hAnsi="Times New Roman" w:cs="Times New Roman"/>
          <w:sz w:val="28"/>
          <w:szCs w:val="28"/>
        </w:rPr>
        <w:t>«</w:t>
      </w:r>
      <w:r w:rsidR="00D00EC1">
        <w:rPr>
          <w:rFonts w:ascii="Times New Roman" w:eastAsia="Times New Roman" w:hAnsi="Times New Roman" w:cs="Times New Roman"/>
          <w:sz w:val="28"/>
          <w:szCs w:val="28"/>
        </w:rPr>
        <w:t>Установочный</w:t>
      </w:r>
      <w:r w:rsidRPr="00DE6D2D">
        <w:rPr>
          <w:rFonts w:ascii="Times New Roman" w:eastAsia="Times New Roman" w:hAnsi="Times New Roman" w:cs="Times New Roman"/>
          <w:sz w:val="28"/>
          <w:szCs w:val="28"/>
        </w:rPr>
        <w:t>»; «</w:t>
      </w:r>
      <w:r w:rsidR="00D00EC1">
        <w:rPr>
          <w:rFonts w:ascii="Times New Roman" w:eastAsia="Times New Roman" w:hAnsi="Times New Roman" w:cs="Times New Roman"/>
          <w:sz w:val="28"/>
          <w:szCs w:val="28"/>
        </w:rPr>
        <w:t>Самооценка педагога. Ее влияние на воспитательно-образовательный процесс»</w:t>
      </w:r>
      <w:proofErr w:type="gramStart"/>
      <w:r w:rsidR="00D00EC1">
        <w:rPr>
          <w:rFonts w:ascii="Times New Roman" w:eastAsia="Times New Roman" w:hAnsi="Times New Roman" w:cs="Times New Roman"/>
          <w:sz w:val="28"/>
          <w:szCs w:val="28"/>
        </w:rPr>
        <w:t>.</w:t>
      </w:r>
      <w:r w:rsidRPr="00DE6D2D">
        <w:rPr>
          <w:rFonts w:ascii="Times New Roman" w:eastAsia="Times New Roman" w:hAnsi="Times New Roman" w:cs="Times New Roman"/>
          <w:sz w:val="28"/>
          <w:szCs w:val="28"/>
        </w:rPr>
        <w:t>«</w:t>
      </w:r>
      <w:proofErr w:type="gramEnd"/>
      <w:r w:rsidR="00D00EC1">
        <w:rPr>
          <w:rFonts w:ascii="Times New Roman" w:eastAsia="Times New Roman" w:hAnsi="Times New Roman" w:cs="Times New Roman"/>
          <w:sz w:val="28"/>
          <w:szCs w:val="28"/>
        </w:rPr>
        <w:t xml:space="preserve"> Укрепление и  сохранения здоровья детей в детском саду и семье в современных условиях», «Интеллектуальные игры как средство развития творческих способностей у ребенка»,» « Итоговый»</w:t>
      </w:r>
      <w:r w:rsidRPr="00DE6D2D">
        <w:rPr>
          <w:rFonts w:ascii="Times New Roman" w:eastAsia="Times New Roman" w:hAnsi="Times New Roman" w:cs="Times New Roman"/>
          <w:sz w:val="28"/>
          <w:szCs w:val="28"/>
        </w:rPr>
        <w:t xml:space="preserve">  </w:t>
      </w:r>
      <w:r w:rsidRPr="00DE6D2D">
        <w:rPr>
          <w:rFonts w:ascii="Times New Roman" w:eastAsia="Times New Roman" w:hAnsi="Times New Roman" w:cs="Times New Roman"/>
          <w:bCs/>
          <w:sz w:val="28"/>
          <w:szCs w:val="28"/>
        </w:rPr>
        <w:t>Целью педагогических совето</w:t>
      </w:r>
      <w:r w:rsidR="005A0D71">
        <w:rPr>
          <w:rFonts w:ascii="Times New Roman" w:eastAsia="Times New Roman" w:hAnsi="Times New Roman" w:cs="Times New Roman"/>
          <w:bCs/>
          <w:sz w:val="28"/>
          <w:szCs w:val="28"/>
        </w:rPr>
        <w:t>в,  проведенных в 2023-2024</w:t>
      </w:r>
      <w:r w:rsidRPr="00DE6D2D">
        <w:rPr>
          <w:rFonts w:ascii="Times New Roman" w:eastAsia="Times New Roman" w:hAnsi="Times New Roman" w:cs="Times New Roman"/>
          <w:bCs/>
          <w:sz w:val="28"/>
          <w:szCs w:val="28"/>
        </w:rPr>
        <w:t>учебном  году было:</w:t>
      </w:r>
    </w:p>
    <w:p w:rsidR="00DE6D2D" w:rsidRPr="00DE6D2D" w:rsidRDefault="00DE6D2D" w:rsidP="008B0EC0">
      <w:pPr>
        <w:numPr>
          <w:ilvl w:val="0"/>
          <w:numId w:val="33"/>
        </w:numPr>
        <w:spacing w:after="0"/>
        <w:rPr>
          <w:rFonts w:ascii="Times New Roman" w:eastAsia="Times New Roman" w:hAnsi="Times New Roman" w:cs="Times New Roman"/>
          <w:bCs/>
          <w:sz w:val="28"/>
          <w:szCs w:val="28"/>
        </w:rPr>
      </w:pPr>
      <w:r w:rsidRPr="00DE6D2D">
        <w:rPr>
          <w:rFonts w:ascii="Times New Roman" w:eastAsia="Times New Roman" w:hAnsi="Times New Roman" w:cs="Times New Roman"/>
          <w:bCs/>
          <w:sz w:val="28"/>
          <w:szCs w:val="28"/>
        </w:rPr>
        <w:t>создать новое видение социально – педагогических процессов на основе идей саморазвития личности;</w:t>
      </w:r>
    </w:p>
    <w:p w:rsidR="00DE6D2D" w:rsidRPr="00DE6D2D" w:rsidRDefault="00DE6D2D" w:rsidP="008B0EC0">
      <w:pPr>
        <w:numPr>
          <w:ilvl w:val="0"/>
          <w:numId w:val="33"/>
        </w:numPr>
        <w:spacing w:after="0"/>
        <w:rPr>
          <w:rFonts w:ascii="Times New Roman" w:eastAsia="Times New Roman" w:hAnsi="Times New Roman" w:cs="Times New Roman"/>
          <w:bCs/>
          <w:sz w:val="28"/>
          <w:szCs w:val="28"/>
        </w:rPr>
      </w:pPr>
      <w:r w:rsidRPr="00DE6D2D">
        <w:rPr>
          <w:rFonts w:ascii="Times New Roman" w:eastAsia="Times New Roman" w:hAnsi="Times New Roman" w:cs="Times New Roman"/>
          <w:bCs/>
          <w:sz w:val="28"/>
          <w:szCs w:val="28"/>
        </w:rPr>
        <w:t>обеспечить преобразование учебно-воспитательного процесса в детском саду, при котором каждый педагог осознает потребность в улучшении своей деятельности;</w:t>
      </w:r>
    </w:p>
    <w:p w:rsidR="00186809" w:rsidRPr="00CA5671" w:rsidRDefault="00DE6D2D" w:rsidP="008B0EC0">
      <w:pPr>
        <w:numPr>
          <w:ilvl w:val="0"/>
          <w:numId w:val="33"/>
        </w:numPr>
        <w:spacing w:after="0"/>
        <w:rPr>
          <w:rFonts w:ascii="Times New Roman" w:eastAsia="Times New Roman" w:hAnsi="Times New Roman" w:cs="Times New Roman"/>
          <w:bCs/>
          <w:sz w:val="28"/>
          <w:szCs w:val="28"/>
        </w:rPr>
      </w:pPr>
      <w:r w:rsidRPr="00DE6D2D">
        <w:rPr>
          <w:rFonts w:ascii="Times New Roman" w:eastAsia="Times New Roman" w:hAnsi="Times New Roman" w:cs="Times New Roman"/>
          <w:bCs/>
          <w:sz w:val="28"/>
          <w:szCs w:val="28"/>
        </w:rPr>
        <w:t xml:space="preserve">введение в образовательный процесс ФГОС </w:t>
      </w:r>
      <w:proofErr w:type="gramStart"/>
      <w:r w:rsidRPr="00DE6D2D">
        <w:rPr>
          <w:rFonts w:ascii="Times New Roman" w:eastAsia="Times New Roman" w:hAnsi="Times New Roman" w:cs="Times New Roman"/>
          <w:bCs/>
          <w:sz w:val="28"/>
          <w:szCs w:val="28"/>
        </w:rPr>
        <w:t>ДО</w:t>
      </w:r>
      <w:proofErr w:type="gramEnd"/>
      <w:r w:rsidRPr="00DE6D2D">
        <w:rPr>
          <w:rFonts w:ascii="Times New Roman" w:eastAsia="Times New Roman" w:hAnsi="Times New Roman" w:cs="Times New Roman"/>
          <w:bCs/>
          <w:sz w:val="28"/>
          <w:szCs w:val="28"/>
        </w:rPr>
        <w:t>;</w:t>
      </w:r>
    </w:p>
    <w:p w:rsidR="008B0EC0" w:rsidRPr="00281118" w:rsidRDefault="00281118" w:rsidP="00281118">
      <w:pPr>
        <w:spacing w:after="0"/>
        <w:ind w:right="-545"/>
        <w:rPr>
          <w:rFonts w:ascii="Times New Roman" w:hAnsi="Times New Roman" w:cs="Times New Roman"/>
          <w:bCs/>
          <w:sz w:val="28"/>
          <w:szCs w:val="28"/>
        </w:rPr>
      </w:pPr>
      <w:r>
        <w:rPr>
          <w:rFonts w:ascii="Times New Roman" w:hAnsi="Times New Roman" w:cs="Times New Roman"/>
          <w:b/>
          <w:bCs/>
          <w:i/>
          <w:sz w:val="28"/>
          <w:szCs w:val="28"/>
        </w:rPr>
        <w:t xml:space="preserve">                </w:t>
      </w:r>
      <w:r w:rsidR="00CA5671">
        <w:rPr>
          <w:rFonts w:ascii="Times New Roman" w:hAnsi="Times New Roman" w:cs="Times New Roman"/>
          <w:b/>
          <w:bCs/>
          <w:sz w:val="28"/>
          <w:szCs w:val="28"/>
        </w:rPr>
        <w:t xml:space="preserve">           </w:t>
      </w:r>
    </w:p>
    <w:p w:rsidR="008B0EC0" w:rsidRPr="003469AC" w:rsidRDefault="008B0EC0" w:rsidP="008B0EC0">
      <w:pPr>
        <w:spacing w:after="0"/>
        <w:ind w:right="175"/>
        <w:rPr>
          <w:rFonts w:ascii="Times New Roman" w:hAnsi="Times New Roman" w:cs="Times New Roman"/>
          <w:b/>
          <w:bCs/>
          <w:sz w:val="32"/>
          <w:szCs w:val="32"/>
        </w:rPr>
      </w:pPr>
      <w:r>
        <w:rPr>
          <w:rFonts w:ascii="Times New Roman" w:hAnsi="Times New Roman" w:cs="Times New Roman"/>
          <w:b/>
          <w:bCs/>
          <w:sz w:val="28"/>
          <w:szCs w:val="28"/>
          <w:lang w:val="en-US"/>
        </w:rPr>
        <w:t>VII</w:t>
      </w:r>
      <w:r w:rsidRPr="003469AC">
        <w:rPr>
          <w:rFonts w:ascii="Times New Roman" w:hAnsi="Times New Roman" w:cs="Times New Roman"/>
          <w:b/>
          <w:bCs/>
          <w:sz w:val="28"/>
          <w:szCs w:val="28"/>
        </w:rPr>
        <w:t xml:space="preserve">. </w:t>
      </w:r>
      <w:r w:rsidRPr="008B0EC0">
        <w:rPr>
          <w:rFonts w:ascii="Times New Roman" w:hAnsi="Times New Roman" w:cs="Times New Roman"/>
          <w:b/>
          <w:bCs/>
          <w:sz w:val="32"/>
          <w:szCs w:val="32"/>
        </w:rPr>
        <w:t>Библиотечно-информационное обеспечение</w:t>
      </w:r>
    </w:p>
    <w:p w:rsidR="00877E38" w:rsidRDefault="00877E38" w:rsidP="008B0EC0">
      <w:pPr>
        <w:spacing w:after="0"/>
        <w:ind w:right="175"/>
        <w:rPr>
          <w:rFonts w:ascii="Times New Roman" w:hAnsi="Times New Roman" w:cs="Times New Roman"/>
          <w:sz w:val="28"/>
          <w:szCs w:val="28"/>
        </w:rPr>
      </w:pPr>
      <w:r w:rsidRPr="00877E38">
        <w:rPr>
          <w:rFonts w:ascii="Times New Roman" w:hAnsi="Times New Roman" w:cs="Times New Roman"/>
          <w:sz w:val="28"/>
          <w:szCs w:val="28"/>
        </w:rPr>
        <w:t xml:space="preserve">Оценка качества библиотечно-информационного обеспечения. </w:t>
      </w:r>
    </w:p>
    <w:p w:rsidR="00877E38" w:rsidRPr="00281118" w:rsidRDefault="00877E38" w:rsidP="008B0EC0">
      <w:pPr>
        <w:spacing w:after="0"/>
        <w:ind w:right="175"/>
        <w:rPr>
          <w:rFonts w:ascii="Times New Roman" w:hAnsi="Times New Roman" w:cs="Times New Roman"/>
          <w:sz w:val="28"/>
          <w:szCs w:val="28"/>
        </w:rPr>
      </w:pPr>
      <w:r w:rsidRPr="00877E38">
        <w:rPr>
          <w:rFonts w:ascii="Times New Roman" w:hAnsi="Times New Roman" w:cs="Times New Roman"/>
          <w:sz w:val="28"/>
          <w:szCs w:val="28"/>
        </w:rPr>
        <w:t xml:space="preserve">В ДОУ имеется методическая и художественная литература, репродукции картин, иллюстративный материал, дидактические пособия, демонстрационный и раздаточный материал. Имеется учебно-методическая, детская художественная литература и </w:t>
      </w:r>
      <w:proofErr w:type="spellStart"/>
      <w:r w:rsidRPr="00877E38">
        <w:rPr>
          <w:rFonts w:ascii="Times New Roman" w:hAnsi="Times New Roman" w:cs="Times New Roman"/>
          <w:sz w:val="28"/>
          <w:szCs w:val="28"/>
        </w:rPr>
        <w:t>учебно</w:t>
      </w:r>
      <w:proofErr w:type="spellEnd"/>
      <w:r w:rsidR="001A1EFD">
        <w:rPr>
          <w:rFonts w:ascii="Times New Roman" w:hAnsi="Times New Roman" w:cs="Times New Roman"/>
          <w:sz w:val="28"/>
          <w:szCs w:val="28"/>
        </w:rPr>
        <w:t xml:space="preserve"> - </w:t>
      </w:r>
      <w:r w:rsidRPr="00877E38">
        <w:rPr>
          <w:rFonts w:ascii="Times New Roman" w:hAnsi="Times New Roman" w:cs="Times New Roman"/>
          <w:sz w:val="28"/>
          <w:szCs w:val="28"/>
        </w:rPr>
        <w:t>наглядные пособия для обеспечения воспитательно-образовательного процесса в ДОУ. К учебному году фонд методического кабинета пополняется современной методической литературой, наглядными пособиями по различным образовательным областям программы, приобретается наглядный и демонстрационный материал. В помощь педагогам разработаны методические рекомендации по организации педагогического процесса в рамках Федеральных государственных образовательных стандартов. В фонде методической литературы ДОУ есть подписные издания: «Обруч», «Управление</w:t>
      </w:r>
      <w:r w:rsidR="001A1EFD">
        <w:rPr>
          <w:rFonts w:ascii="Times New Roman" w:hAnsi="Times New Roman" w:cs="Times New Roman"/>
          <w:sz w:val="28"/>
          <w:szCs w:val="28"/>
        </w:rPr>
        <w:t xml:space="preserve"> ДОУ», «Дошкольное Воспитание». </w:t>
      </w:r>
      <w:r w:rsidRPr="00877E38">
        <w:rPr>
          <w:rFonts w:ascii="Times New Roman" w:hAnsi="Times New Roman" w:cs="Times New Roman"/>
          <w:sz w:val="28"/>
          <w:szCs w:val="28"/>
        </w:rPr>
        <w:t xml:space="preserve">С целью взаимодействия между участниками образовательного процесса (педагогами, родителями, воспитанниками), обеспечения открытости и доступности информации о деятельности дошкольного </w:t>
      </w:r>
      <w:r w:rsidRPr="00281118">
        <w:rPr>
          <w:rFonts w:ascii="Times New Roman" w:hAnsi="Times New Roman" w:cs="Times New Roman"/>
          <w:sz w:val="28"/>
          <w:szCs w:val="28"/>
        </w:rPr>
        <w:t xml:space="preserve">образовательного учреждения создан сайт ДОУ, на котором размещена информация, </w:t>
      </w:r>
      <w:r w:rsidR="001A1EFD" w:rsidRPr="00281118">
        <w:rPr>
          <w:rFonts w:ascii="Times New Roman" w:hAnsi="Times New Roman" w:cs="Times New Roman"/>
          <w:sz w:val="28"/>
          <w:szCs w:val="28"/>
        </w:rPr>
        <w:t>определённая</w:t>
      </w:r>
      <w:r w:rsidRPr="00281118">
        <w:rPr>
          <w:rFonts w:ascii="Times New Roman" w:hAnsi="Times New Roman" w:cs="Times New Roman"/>
          <w:sz w:val="28"/>
          <w:szCs w:val="28"/>
        </w:rPr>
        <w:t xml:space="preserve"> законодательством. С целью осуществления взаимодействия ДОУ с органами, осуществляющими управление в сфере образования, с другими учреждениями и организациями, подключен Интернет, активно используется электронная </w:t>
      </w:r>
      <w:r w:rsidRPr="00281118">
        <w:rPr>
          <w:rFonts w:ascii="Times New Roman" w:hAnsi="Times New Roman" w:cs="Times New Roman"/>
          <w:sz w:val="28"/>
          <w:szCs w:val="28"/>
        </w:rPr>
        <w:lastRenderedPageBreak/>
        <w:t xml:space="preserve">почта. Использование современных информационно-коммуникационных технологий в воспитательно-образовательном процессе. Программное обеспечение имеющихся компьютеров позволяет работать с текстовыми редакторами, с Интернет ресурсами, фото, видео материалами и пр. Информационное обеспечение существенно облегчает процесс документооборота, составления </w:t>
      </w:r>
      <w:proofErr w:type="spellStart"/>
      <w:r w:rsidRPr="00281118">
        <w:rPr>
          <w:rFonts w:ascii="Times New Roman" w:hAnsi="Times New Roman" w:cs="Times New Roman"/>
          <w:sz w:val="28"/>
          <w:szCs w:val="28"/>
        </w:rPr>
        <w:t>отчѐ</w:t>
      </w:r>
      <w:proofErr w:type="gramStart"/>
      <w:r w:rsidRPr="00281118">
        <w:rPr>
          <w:rFonts w:ascii="Times New Roman" w:hAnsi="Times New Roman" w:cs="Times New Roman"/>
          <w:sz w:val="28"/>
          <w:szCs w:val="28"/>
        </w:rPr>
        <w:t>тов</w:t>
      </w:r>
      <w:proofErr w:type="spellEnd"/>
      <w:proofErr w:type="gramEnd"/>
      <w:r w:rsidRPr="00281118">
        <w:rPr>
          <w:rFonts w:ascii="Times New Roman" w:hAnsi="Times New Roman" w:cs="Times New Roman"/>
          <w:sz w:val="28"/>
          <w:szCs w:val="28"/>
        </w:rPr>
        <w:t xml:space="preserve">, документов по различным видам деятельности ДОУ, проведения </w:t>
      </w:r>
      <w:proofErr w:type="spellStart"/>
      <w:r w:rsidRPr="00281118">
        <w:rPr>
          <w:rFonts w:ascii="Times New Roman" w:hAnsi="Times New Roman" w:cs="Times New Roman"/>
          <w:sz w:val="28"/>
          <w:szCs w:val="28"/>
        </w:rPr>
        <w:t>самообследования</w:t>
      </w:r>
      <w:proofErr w:type="spellEnd"/>
      <w:r w:rsidRPr="00281118">
        <w:rPr>
          <w:rFonts w:ascii="Times New Roman" w:hAnsi="Times New Roman" w:cs="Times New Roman"/>
          <w:sz w:val="28"/>
          <w:szCs w:val="28"/>
        </w:rPr>
        <w:t>, самоанализа, мониторинга качества образования, использование компьютера в образовательной работе с детьми. Образовательный процесс становится более содержательным, интересным, ИКТ позволяют использовать современные формы организации взаимодействия педагогов с детьми, родителями (законными представителями). Методическое обеспечение при использовании ИКТ направлено на оказание методической поддержки педагогам в использовании ИКТ, развитие их творческого потенциала.</w:t>
      </w:r>
    </w:p>
    <w:p w:rsidR="00877E38" w:rsidRPr="00281118" w:rsidRDefault="00877E38" w:rsidP="008B0EC0">
      <w:pPr>
        <w:spacing w:after="0"/>
        <w:ind w:right="175"/>
        <w:rPr>
          <w:rFonts w:ascii="Times New Roman" w:hAnsi="Times New Roman" w:cs="Times New Roman"/>
          <w:sz w:val="28"/>
          <w:szCs w:val="28"/>
        </w:rPr>
      </w:pPr>
    </w:p>
    <w:p w:rsidR="00877E38" w:rsidRPr="00281118" w:rsidRDefault="00877E38" w:rsidP="008B0EC0">
      <w:pPr>
        <w:spacing w:after="0"/>
        <w:ind w:right="175"/>
        <w:rPr>
          <w:rFonts w:ascii="Times New Roman" w:hAnsi="Times New Roman" w:cs="Times New Roman"/>
          <w:b/>
          <w:sz w:val="28"/>
          <w:szCs w:val="28"/>
          <w:lang w:val="en-US"/>
        </w:rPr>
      </w:pPr>
      <w:r w:rsidRPr="00281118">
        <w:rPr>
          <w:rFonts w:ascii="Times New Roman" w:hAnsi="Times New Roman" w:cs="Times New Roman"/>
          <w:b/>
          <w:sz w:val="28"/>
          <w:szCs w:val="28"/>
          <w:lang w:val="en-US"/>
        </w:rPr>
        <w:t>VIII</w:t>
      </w:r>
      <w:proofErr w:type="gramStart"/>
      <w:r w:rsidRPr="00281118">
        <w:rPr>
          <w:rFonts w:ascii="Times New Roman" w:hAnsi="Times New Roman" w:cs="Times New Roman"/>
          <w:b/>
          <w:sz w:val="28"/>
          <w:szCs w:val="28"/>
        </w:rPr>
        <w:t>.  Материально</w:t>
      </w:r>
      <w:proofErr w:type="gramEnd"/>
      <w:r w:rsidRPr="00281118">
        <w:rPr>
          <w:rFonts w:ascii="Times New Roman" w:hAnsi="Times New Roman" w:cs="Times New Roman"/>
          <w:b/>
          <w:sz w:val="28"/>
          <w:szCs w:val="28"/>
        </w:rPr>
        <w:t xml:space="preserve">-техническая база </w:t>
      </w:r>
    </w:p>
    <w:p w:rsidR="00877E38" w:rsidRPr="006318AD" w:rsidRDefault="00877E38" w:rsidP="008B0EC0">
      <w:pPr>
        <w:spacing w:after="0"/>
        <w:ind w:right="175"/>
        <w:rPr>
          <w:rFonts w:ascii="Times New Roman" w:hAnsi="Times New Roman" w:cs="Times New Roman"/>
          <w:sz w:val="28"/>
          <w:szCs w:val="28"/>
        </w:rPr>
      </w:pPr>
      <w:r w:rsidRPr="00281118">
        <w:rPr>
          <w:rFonts w:ascii="Times New Roman" w:hAnsi="Times New Roman" w:cs="Times New Roman"/>
          <w:sz w:val="28"/>
          <w:szCs w:val="28"/>
        </w:rPr>
        <w:t xml:space="preserve">МКДОУ достаточно </w:t>
      </w:r>
      <w:proofErr w:type="spellStart"/>
      <w:r w:rsidRPr="00281118">
        <w:rPr>
          <w:rFonts w:ascii="Times New Roman" w:hAnsi="Times New Roman" w:cs="Times New Roman"/>
          <w:sz w:val="28"/>
          <w:szCs w:val="28"/>
        </w:rPr>
        <w:t>обеспеченн</w:t>
      </w:r>
      <w:proofErr w:type="spellEnd"/>
      <w:r w:rsidRPr="00281118">
        <w:rPr>
          <w:rFonts w:ascii="Times New Roman" w:hAnsi="Times New Roman" w:cs="Times New Roman"/>
          <w:sz w:val="28"/>
          <w:szCs w:val="28"/>
        </w:rPr>
        <w:t xml:space="preserve">: имеются </w:t>
      </w:r>
      <w:proofErr w:type="gramStart"/>
      <w:r w:rsidRPr="00281118">
        <w:rPr>
          <w:rFonts w:ascii="Times New Roman" w:hAnsi="Times New Roman" w:cs="Times New Roman"/>
          <w:sz w:val="28"/>
          <w:szCs w:val="28"/>
        </w:rPr>
        <w:t>теле</w:t>
      </w:r>
      <w:proofErr w:type="gramEnd"/>
      <w:r w:rsidRPr="00281118">
        <w:rPr>
          <w:rFonts w:ascii="Times New Roman" w:hAnsi="Times New Roman" w:cs="Times New Roman"/>
          <w:sz w:val="28"/>
          <w:szCs w:val="28"/>
        </w:rPr>
        <w:t xml:space="preserve"> и видео аппаратура, музыкальный центр, магнитофоны, телевизор. Имеются технические средства обучения. В каждой  группе  магнитофоны, в двух группах </w:t>
      </w:r>
      <w:proofErr w:type="spellStart"/>
      <w:r w:rsidRPr="00281118">
        <w:rPr>
          <w:rFonts w:ascii="Times New Roman" w:hAnsi="Times New Roman" w:cs="Times New Roman"/>
          <w:sz w:val="28"/>
          <w:szCs w:val="28"/>
        </w:rPr>
        <w:t>копьютор</w:t>
      </w:r>
      <w:proofErr w:type="spellEnd"/>
      <w:r w:rsidRPr="00281118">
        <w:rPr>
          <w:rFonts w:ascii="Times New Roman" w:hAnsi="Times New Roman" w:cs="Times New Roman"/>
          <w:sz w:val="28"/>
          <w:szCs w:val="28"/>
        </w:rPr>
        <w:t>. Мониторинг информатизации Развивающая предметно-пространственная среда МКДОУ. Особенности развития</w:t>
      </w:r>
      <w:r w:rsidRPr="006318AD">
        <w:rPr>
          <w:rFonts w:ascii="Times New Roman" w:hAnsi="Times New Roman" w:cs="Times New Roman"/>
          <w:sz w:val="28"/>
          <w:szCs w:val="28"/>
        </w:rPr>
        <w:t xml:space="preserve"> ребенка-дошкольника делают средством его образования окружающий предметный мир. По ФГОС </w:t>
      </w:r>
      <w:proofErr w:type="gramStart"/>
      <w:r w:rsidRPr="006318AD">
        <w:rPr>
          <w:rFonts w:ascii="Times New Roman" w:hAnsi="Times New Roman" w:cs="Times New Roman"/>
          <w:sz w:val="28"/>
          <w:szCs w:val="28"/>
        </w:rPr>
        <w:t>ДО</w:t>
      </w:r>
      <w:proofErr w:type="gramEnd"/>
      <w:r w:rsidRPr="006318AD">
        <w:rPr>
          <w:rFonts w:ascii="Times New Roman" w:hAnsi="Times New Roman" w:cs="Times New Roman"/>
          <w:sz w:val="28"/>
          <w:szCs w:val="28"/>
        </w:rPr>
        <w:t xml:space="preserve"> развивающая предметно-пространственная среда должна быть содержательно-насыщенной, трансформированной, полифункциональной, вариативной, доступной и безопасной. Поэтому мы стремимся в МКДОУ развивающую предметно-пространственную среду организовывать в соответствии с современными требованиями. </w:t>
      </w:r>
    </w:p>
    <w:p w:rsidR="00877E38" w:rsidRPr="006318AD" w:rsidRDefault="00877E38" w:rsidP="008B0EC0">
      <w:pPr>
        <w:spacing w:after="0"/>
        <w:ind w:right="175"/>
        <w:rPr>
          <w:rFonts w:ascii="Times New Roman" w:hAnsi="Times New Roman" w:cs="Times New Roman"/>
          <w:sz w:val="28"/>
          <w:szCs w:val="28"/>
        </w:rPr>
      </w:pPr>
    </w:p>
    <w:p w:rsidR="001A1EFD" w:rsidRPr="006318AD" w:rsidRDefault="00877E38" w:rsidP="008B0EC0">
      <w:pPr>
        <w:spacing w:after="0"/>
        <w:ind w:right="175"/>
        <w:rPr>
          <w:rFonts w:ascii="Times New Roman" w:hAnsi="Times New Roman" w:cs="Times New Roman"/>
          <w:sz w:val="28"/>
          <w:szCs w:val="28"/>
        </w:rPr>
      </w:pPr>
      <w:r w:rsidRPr="006318AD">
        <w:rPr>
          <w:rFonts w:ascii="Times New Roman" w:hAnsi="Times New Roman" w:cs="Times New Roman"/>
          <w:sz w:val="28"/>
          <w:szCs w:val="28"/>
        </w:rPr>
        <w:t>Территория детского сада благоустроена</w:t>
      </w:r>
      <w:proofErr w:type="gramStart"/>
      <w:r w:rsidRPr="006318AD">
        <w:rPr>
          <w:rFonts w:ascii="Times New Roman" w:hAnsi="Times New Roman" w:cs="Times New Roman"/>
          <w:sz w:val="28"/>
          <w:szCs w:val="28"/>
        </w:rPr>
        <w:t xml:space="preserve"> .</w:t>
      </w:r>
      <w:proofErr w:type="gramEnd"/>
      <w:r w:rsidRPr="006318AD">
        <w:rPr>
          <w:rFonts w:ascii="Times New Roman" w:hAnsi="Times New Roman" w:cs="Times New Roman"/>
          <w:sz w:val="28"/>
          <w:szCs w:val="28"/>
        </w:rPr>
        <w:t xml:space="preserve">Всё оборудование на территории и в здании покрашено яркими красками, находится в хорошем техническом состоянии. Игровые участки на территории МКДОУ оборудованы необходимым минимумом для развития игровой деятельности детей: все игровые участки оборудованы новым разнообразным и развивающим оборудованием, с помощью родителей. Условия для необходимого баланса совместной и индивидуальной деятельности в групповых комнатах создаются с учетом введения ФГОС ДО, принципа комплексирования и гибкого зонирования. Развивающая предметно-пространственная среда групповых комнат, организационно оформлена и предметно насыщенна, приспособлена для удовлетворения потребностей ребенка в познании, </w:t>
      </w:r>
      <w:r w:rsidRPr="006318AD">
        <w:rPr>
          <w:rFonts w:ascii="Times New Roman" w:hAnsi="Times New Roman" w:cs="Times New Roman"/>
          <w:sz w:val="28"/>
          <w:szCs w:val="28"/>
        </w:rPr>
        <w:lastRenderedPageBreak/>
        <w:t>общении, труде, физическом и духовном развитии в целом. Предметн</w:t>
      </w:r>
      <w:proofErr w:type="gramStart"/>
      <w:r w:rsidRPr="006318AD">
        <w:rPr>
          <w:rFonts w:ascii="Times New Roman" w:hAnsi="Times New Roman" w:cs="Times New Roman"/>
          <w:sz w:val="28"/>
          <w:szCs w:val="28"/>
        </w:rPr>
        <w:t>о-</w:t>
      </w:r>
      <w:proofErr w:type="gramEnd"/>
      <w:r w:rsidRPr="006318AD">
        <w:rPr>
          <w:rFonts w:ascii="Times New Roman" w:hAnsi="Times New Roman" w:cs="Times New Roman"/>
          <w:sz w:val="28"/>
          <w:szCs w:val="28"/>
        </w:rPr>
        <w:t xml:space="preserve"> пространственная среда групповых комнат ДОУ, трансформируема, </w:t>
      </w:r>
      <w:proofErr w:type="spellStart"/>
      <w:r w:rsidRPr="006318AD">
        <w:rPr>
          <w:rFonts w:ascii="Times New Roman" w:hAnsi="Times New Roman" w:cs="Times New Roman"/>
          <w:sz w:val="28"/>
          <w:szCs w:val="28"/>
        </w:rPr>
        <w:t>полуфункциональна</w:t>
      </w:r>
      <w:proofErr w:type="spellEnd"/>
      <w:r w:rsidRPr="006318AD">
        <w:rPr>
          <w:rFonts w:ascii="Times New Roman" w:hAnsi="Times New Roman" w:cs="Times New Roman"/>
          <w:sz w:val="28"/>
          <w:szCs w:val="28"/>
        </w:rPr>
        <w:t xml:space="preserve">, вариативна, доступна, безопасна, пригодна для совместной деятельности взрослого и ребенка и самостоятельной деятельности детей, отвечает потребностям детского возраста. Пространство группы организованно в виде хорошо разграниченных зон </w:t>
      </w:r>
      <w:proofErr w:type="gramStart"/>
      <w:r w:rsidRPr="006318AD">
        <w:rPr>
          <w:rFonts w:ascii="Times New Roman" w:hAnsi="Times New Roman" w:cs="Times New Roman"/>
          <w:sz w:val="28"/>
          <w:szCs w:val="28"/>
        </w:rPr>
        <w:t xml:space="preserve">( </w:t>
      </w:r>
      <w:proofErr w:type="gramEnd"/>
      <w:r w:rsidRPr="006318AD">
        <w:rPr>
          <w:rFonts w:ascii="Times New Roman" w:hAnsi="Times New Roman" w:cs="Times New Roman"/>
          <w:sz w:val="28"/>
          <w:szCs w:val="28"/>
        </w:rPr>
        <w:t>«центры», «уголки»), оснащенных большим количеством развивающих материалов ( книги, игрушки, материалы для творчества), укомплектованы игровым и дидактическим оборудованием в соответствии с возрастом детей (ширмы, кукольно-игровые уголки, кукольная мебель, конструктор и т.д.), имеются развивающие стенки. Размещение игрушек, оборудования осуществляется с учетом познавательных интересов детей и их развитием. Дети имеют свободный доступ ко всему оборудованию и при желании могут организовать как коллективную игру или вид деятельности, так и индивидуальную. Данная организация пространства позволяет дошкольникам выбирать интересные для себя занятия, чередовать их в течени</w:t>
      </w:r>
      <w:proofErr w:type="gramStart"/>
      <w:r w:rsidRPr="006318AD">
        <w:rPr>
          <w:rFonts w:ascii="Times New Roman" w:hAnsi="Times New Roman" w:cs="Times New Roman"/>
          <w:sz w:val="28"/>
          <w:szCs w:val="28"/>
        </w:rPr>
        <w:t>и</w:t>
      </w:r>
      <w:proofErr w:type="gramEnd"/>
      <w:r w:rsidRPr="006318AD">
        <w:rPr>
          <w:rFonts w:ascii="Times New Roman" w:hAnsi="Times New Roman" w:cs="Times New Roman"/>
          <w:sz w:val="28"/>
          <w:szCs w:val="28"/>
        </w:rPr>
        <w:t xml:space="preserve"> дня, а педагогу дает возможность эффективно организовать образовательный процесс с учетом социально – психологических особенностей детей, обеспечивая тем самым оптимальный баланс в совместных и самостоятельных видах детской деятельности. </w:t>
      </w:r>
    </w:p>
    <w:p w:rsidR="008B0EC0" w:rsidRPr="006318AD" w:rsidRDefault="001A1EFD" w:rsidP="008B0EC0">
      <w:pPr>
        <w:spacing w:after="0"/>
        <w:ind w:right="175"/>
        <w:rPr>
          <w:rFonts w:ascii="Times New Roman" w:hAnsi="Times New Roman" w:cs="Times New Roman"/>
          <w:sz w:val="28"/>
          <w:szCs w:val="28"/>
        </w:rPr>
      </w:pPr>
      <w:r w:rsidRPr="006318AD">
        <w:rPr>
          <w:rFonts w:ascii="Times New Roman" w:hAnsi="Times New Roman" w:cs="Times New Roman"/>
          <w:sz w:val="28"/>
          <w:szCs w:val="28"/>
        </w:rPr>
        <w:t>Вывод: в МКДОУ ДС №13  «Сказка</w:t>
      </w:r>
      <w:r w:rsidR="00877E38" w:rsidRPr="006318AD">
        <w:rPr>
          <w:rFonts w:ascii="Times New Roman" w:hAnsi="Times New Roman" w:cs="Times New Roman"/>
          <w:sz w:val="28"/>
          <w:szCs w:val="28"/>
        </w:rPr>
        <w:t>» развивающая предметн</w:t>
      </w:r>
      <w:proofErr w:type="gramStart"/>
      <w:r w:rsidR="00877E38" w:rsidRPr="006318AD">
        <w:rPr>
          <w:rFonts w:ascii="Times New Roman" w:hAnsi="Times New Roman" w:cs="Times New Roman"/>
          <w:sz w:val="28"/>
          <w:szCs w:val="28"/>
        </w:rPr>
        <w:t>о</w:t>
      </w:r>
      <w:r w:rsidRPr="006318AD">
        <w:rPr>
          <w:rFonts w:ascii="Times New Roman" w:hAnsi="Times New Roman" w:cs="Times New Roman"/>
          <w:sz w:val="28"/>
          <w:szCs w:val="28"/>
        </w:rPr>
        <w:t>-</w:t>
      </w:r>
      <w:proofErr w:type="gramEnd"/>
      <w:r w:rsidRPr="006318AD">
        <w:rPr>
          <w:rFonts w:ascii="Times New Roman" w:hAnsi="Times New Roman" w:cs="Times New Roman"/>
          <w:sz w:val="28"/>
          <w:szCs w:val="28"/>
        </w:rPr>
        <w:t xml:space="preserve"> </w:t>
      </w:r>
      <w:r w:rsidR="00877E38" w:rsidRPr="006318AD">
        <w:rPr>
          <w:rFonts w:ascii="Times New Roman" w:hAnsi="Times New Roman" w:cs="Times New Roman"/>
          <w:sz w:val="28"/>
          <w:szCs w:val="28"/>
        </w:rPr>
        <w:t>пространственная среда создана с учетом введения ФГОС ДО, постоянно обновляемая, но все же уровень материально-технического обеспечения недостаточно высок. Нет условий для использования педагогами ИКТ в группах в реализации воспитательно-образовательного про</w:t>
      </w:r>
      <w:r w:rsidR="00C841EF" w:rsidRPr="006318AD">
        <w:rPr>
          <w:rFonts w:ascii="Times New Roman" w:hAnsi="Times New Roman" w:cs="Times New Roman"/>
          <w:sz w:val="28"/>
          <w:szCs w:val="28"/>
        </w:rPr>
        <w:t>цесса с детьми</w:t>
      </w:r>
      <w:r w:rsidR="00877E38" w:rsidRPr="006318AD">
        <w:rPr>
          <w:rFonts w:ascii="Times New Roman" w:hAnsi="Times New Roman" w:cs="Times New Roman"/>
          <w:sz w:val="28"/>
          <w:szCs w:val="28"/>
        </w:rPr>
        <w:t xml:space="preserve"> на должном уровне</w:t>
      </w:r>
      <w:proofErr w:type="gramStart"/>
      <w:r w:rsidR="00877E38" w:rsidRPr="006318AD">
        <w:rPr>
          <w:rFonts w:ascii="Times New Roman" w:hAnsi="Times New Roman" w:cs="Times New Roman"/>
          <w:sz w:val="28"/>
          <w:szCs w:val="28"/>
        </w:rPr>
        <w:t xml:space="preserve"> </w:t>
      </w:r>
      <w:r w:rsidR="00C841EF" w:rsidRPr="006318AD">
        <w:rPr>
          <w:rFonts w:ascii="Times New Roman" w:hAnsi="Times New Roman" w:cs="Times New Roman"/>
          <w:sz w:val="28"/>
          <w:szCs w:val="28"/>
        </w:rPr>
        <w:t>,</w:t>
      </w:r>
      <w:proofErr w:type="gramEnd"/>
      <w:r w:rsidR="00877E38" w:rsidRPr="006318AD">
        <w:rPr>
          <w:rFonts w:ascii="Times New Roman" w:hAnsi="Times New Roman" w:cs="Times New Roman"/>
          <w:sz w:val="28"/>
          <w:szCs w:val="28"/>
        </w:rPr>
        <w:t>отсутствует оснащенность групп компьютерами, ноутбуками, интерактивными комплектами. Поэтому необходимо продолжить работу по обновлению и пополнению материально - технической базы МКДОУ средствами информатизации, обновлению и пополнению развивающей предметно-</w:t>
      </w:r>
      <w:r w:rsidRPr="006318AD">
        <w:rPr>
          <w:rFonts w:ascii="Times New Roman" w:hAnsi="Times New Roman" w:cs="Times New Roman"/>
          <w:sz w:val="28"/>
          <w:szCs w:val="28"/>
        </w:rPr>
        <w:t xml:space="preserve">пространственной среды групп МКДОУ ДС №13 «Сказка» </w:t>
      </w:r>
      <w:r w:rsidR="00877E38" w:rsidRPr="006318AD">
        <w:rPr>
          <w:rFonts w:ascii="Times New Roman" w:hAnsi="Times New Roman" w:cs="Times New Roman"/>
          <w:sz w:val="28"/>
          <w:szCs w:val="28"/>
        </w:rPr>
        <w:t xml:space="preserve"> в соответствии с требованиями ФГОС </w:t>
      </w:r>
      <w:proofErr w:type="gramStart"/>
      <w:r w:rsidR="00877E38" w:rsidRPr="006318AD">
        <w:rPr>
          <w:rFonts w:ascii="Times New Roman" w:hAnsi="Times New Roman" w:cs="Times New Roman"/>
          <w:sz w:val="28"/>
          <w:szCs w:val="28"/>
        </w:rPr>
        <w:t>ДО</w:t>
      </w:r>
      <w:proofErr w:type="gramEnd"/>
      <w:r w:rsidR="00877E38" w:rsidRPr="006318AD">
        <w:rPr>
          <w:rFonts w:ascii="Times New Roman" w:hAnsi="Times New Roman" w:cs="Times New Roman"/>
          <w:sz w:val="28"/>
          <w:szCs w:val="28"/>
        </w:rPr>
        <w:t>.</w:t>
      </w:r>
    </w:p>
    <w:p w:rsidR="00CA5671" w:rsidRPr="006318AD" w:rsidRDefault="00CA5671" w:rsidP="008B0EC0">
      <w:pPr>
        <w:spacing w:after="0"/>
        <w:ind w:right="175" w:firstLine="360"/>
        <w:rPr>
          <w:rFonts w:ascii="Times New Roman" w:hAnsi="Times New Roman" w:cs="Times New Roman"/>
          <w:bCs/>
          <w:sz w:val="28"/>
          <w:szCs w:val="28"/>
        </w:rPr>
      </w:pPr>
      <w:r w:rsidRPr="006318AD">
        <w:rPr>
          <w:rFonts w:ascii="Times New Roman" w:hAnsi="Times New Roman" w:cs="Times New Roman"/>
          <w:bCs/>
          <w:sz w:val="28"/>
          <w:szCs w:val="28"/>
        </w:rPr>
        <w:t>Административно- хозяйственная работа осуществляется в соответствии с Уставом ДОУ и законодательством Российской Федерации. В практику работы вошли самоконтроль, самооценка, самоанализ педагогического процесса. В работе используются  циклограммы деятельности администрации, что помогает организовать и учесть различные направления деятельности, осуществить контроль их выполнения.</w:t>
      </w:r>
    </w:p>
    <w:p w:rsidR="00CA5671" w:rsidRPr="00CA5671" w:rsidRDefault="00CA5671" w:rsidP="008B0EC0">
      <w:pPr>
        <w:spacing w:after="0"/>
        <w:ind w:right="175" w:firstLine="360"/>
        <w:rPr>
          <w:rFonts w:ascii="Times New Roman" w:hAnsi="Times New Roman" w:cs="Times New Roman"/>
          <w:bCs/>
          <w:sz w:val="28"/>
          <w:szCs w:val="28"/>
        </w:rPr>
      </w:pPr>
      <w:r w:rsidRPr="006318AD">
        <w:rPr>
          <w:rFonts w:ascii="Times New Roman" w:hAnsi="Times New Roman" w:cs="Times New Roman"/>
          <w:bCs/>
          <w:sz w:val="28"/>
          <w:szCs w:val="28"/>
        </w:rPr>
        <w:t xml:space="preserve">В ДОУ соблюдается исполнительная и финансовая дисциплина. Работает комиссия по охране труда, обеспечивается </w:t>
      </w:r>
      <w:proofErr w:type="gramStart"/>
      <w:r w:rsidRPr="006318AD">
        <w:rPr>
          <w:rFonts w:ascii="Times New Roman" w:hAnsi="Times New Roman" w:cs="Times New Roman"/>
          <w:bCs/>
          <w:sz w:val="28"/>
          <w:szCs w:val="28"/>
        </w:rPr>
        <w:t>контроль за</w:t>
      </w:r>
      <w:proofErr w:type="gramEnd"/>
      <w:r w:rsidRPr="006318AD">
        <w:rPr>
          <w:rFonts w:ascii="Times New Roman" w:hAnsi="Times New Roman" w:cs="Times New Roman"/>
          <w:bCs/>
          <w:sz w:val="28"/>
          <w:szCs w:val="28"/>
        </w:rPr>
        <w:t xml:space="preserve"> </w:t>
      </w:r>
      <w:r w:rsidRPr="006318AD">
        <w:rPr>
          <w:rFonts w:ascii="Times New Roman" w:hAnsi="Times New Roman" w:cs="Times New Roman"/>
          <w:bCs/>
          <w:sz w:val="28"/>
          <w:szCs w:val="28"/>
        </w:rPr>
        <w:lastRenderedPageBreak/>
        <w:t>соблюдением безопасности жизнедеятельности воспитанников и сотрудников. Вопросы охраны труда заслушивались на производственном совещании, заседаниях профкома. В прошедшем учебном</w:t>
      </w:r>
      <w:r w:rsidRPr="00CA5671">
        <w:rPr>
          <w:rFonts w:ascii="Times New Roman" w:hAnsi="Times New Roman" w:cs="Times New Roman"/>
          <w:bCs/>
          <w:sz w:val="28"/>
          <w:szCs w:val="28"/>
        </w:rPr>
        <w:t xml:space="preserve"> году нет случаев травматизма среди детей и среди сотрудников.</w:t>
      </w:r>
    </w:p>
    <w:p w:rsidR="00CA5671" w:rsidRPr="00CA5671" w:rsidRDefault="00CA5671" w:rsidP="008B0EC0">
      <w:pPr>
        <w:spacing w:after="0"/>
        <w:ind w:right="175" w:firstLine="360"/>
        <w:rPr>
          <w:rFonts w:ascii="Times New Roman" w:hAnsi="Times New Roman" w:cs="Times New Roman"/>
          <w:bCs/>
          <w:sz w:val="28"/>
          <w:szCs w:val="28"/>
        </w:rPr>
      </w:pPr>
      <w:r w:rsidRPr="00CA5671">
        <w:rPr>
          <w:rFonts w:ascii="Times New Roman" w:hAnsi="Times New Roman" w:cs="Times New Roman"/>
          <w:bCs/>
          <w:sz w:val="28"/>
          <w:szCs w:val="28"/>
        </w:rPr>
        <w:t>Материально – техническая база детского сада, учитывая современные требования к организации жизнеобеспечения, воспитательно-образовательной работы, охраны труда сотрудников и улучшения условий, совершенствуется и обновляется.</w:t>
      </w:r>
    </w:p>
    <w:p w:rsidR="00CA5671" w:rsidRPr="00CA5671" w:rsidRDefault="00CA5671" w:rsidP="008B0EC0">
      <w:pPr>
        <w:spacing w:after="0"/>
        <w:ind w:right="175" w:firstLine="360"/>
        <w:rPr>
          <w:rFonts w:ascii="Times New Roman" w:hAnsi="Times New Roman" w:cs="Times New Roman"/>
          <w:bCs/>
          <w:sz w:val="28"/>
          <w:szCs w:val="28"/>
        </w:rPr>
      </w:pPr>
      <w:r w:rsidRPr="00CA5671">
        <w:rPr>
          <w:rFonts w:ascii="Times New Roman" w:hAnsi="Times New Roman" w:cs="Times New Roman"/>
          <w:b/>
          <w:bCs/>
          <w:sz w:val="28"/>
          <w:szCs w:val="28"/>
        </w:rPr>
        <w:t>Вывод:</w:t>
      </w:r>
      <w:r w:rsidRPr="00CA5671">
        <w:rPr>
          <w:rFonts w:ascii="Times New Roman" w:hAnsi="Times New Roman" w:cs="Times New Roman"/>
          <w:bCs/>
          <w:sz w:val="28"/>
          <w:szCs w:val="28"/>
        </w:rPr>
        <w:t xml:space="preserve">  материально – техническое оснаще</w:t>
      </w:r>
      <w:r w:rsidR="00281118">
        <w:rPr>
          <w:rFonts w:ascii="Times New Roman" w:hAnsi="Times New Roman" w:cs="Times New Roman"/>
          <w:bCs/>
          <w:sz w:val="28"/>
          <w:szCs w:val="28"/>
        </w:rPr>
        <w:t>ние ДОУ соответствует ФГОС на 82</w:t>
      </w:r>
      <w:r w:rsidRPr="00CA5671">
        <w:rPr>
          <w:rFonts w:ascii="Times New Roman" w:hAnsi="Times New Roman" w:cs="Times New Roman"/>
          <w:bCs/>
          <w:sz w:val="28"/>
          <w:szCs w:val="28"/>
        </w:rPr>
        <w:t>%.   Необходимо обновить  оборудование для спортивного участка.   Одна из главных задач программ развития на ближайшее время, это пополнение ДОУ методической  литературой и пособиями в соответствии с ФГОС.</w:t>
      </w:r>
    </w:p>
    <w:p w:rsidR="00544DFC" w:rsidRPr="00F709B1" w:rsidRDefault="001A1EFD" w:rsidP="00F709B1">
      <w:pPr>
        <w:spacing w:line="240" w:lineRule="auto"/>
        <w:rPr>
          <w:rFonts w:ascii="Times New Roman" w:hAnsi="Times New Roman" w:cs="Times New Roman"/>
          <w:sz w:val="28"/>
          <w:szCs w:val="28"/>
        </w:rPr>
      </w:pPr>
      <w:r>
        <w:rPr>
          <w:rFonts w:ascii="Times New Roman" w:eastAsia="Times New Roman" w:hAnsi="Times New Roman" w:cs="Times New Roman"/>
          <w:b/>
          <w:spacing w:val="6"/>
          <w:sz w:val="28"/>
          <w:szCs w:val="28"/>
          <w:lang w:val="en-US"/>
        </w:rPr>
        <w:t>IX</w:t>
      </w:r>
      <w:proofErr w:type="gramStart"/>
      <w:r w:rsidRPr="001A1EFD">
        <w:rPr>
          <w:rFonts w:ascii="Times New Roman" w:eastAsia="Times New Roman" w:hAnsi="Times New Roman" w:cs="Times New Roman"/>
          <w:b/>
          <w:spacing w:val="6"/>
          <w:sz w:val="28"/>
          <w:szCs w:val="28"/>
        </w:rPr>
        <w:t xml:space="preserve">. </w:t>
      </w:r>
      <w:r w:rsidR="00544DFC" w:rsidRPr="00F709B1">
        <w:rPr>
          <w:rFonts w:ascii="Times New Roman" w:eastAsia="Times New Roman" w:hAnsi="Times New Roman" w:cs="Times New Roman"/>
          <w:b/>
          <w:spacing w:val="6"/>
          <w:sz w:val="28"/>
          <w:szCs w:val="28"/>
        </w:rPr>
        <w:t xml:space="preserve"> </w:t>
      </w:r>
      <w:r>
        <w:rPr>
          <w:rFonts w:ascii="Times New Roman" w:eastAsia="Times New Roman" w:hAnsi="Times New Roman" w:cs="Times New Roman"/>
          <w:b/>
          <w:spacing w:val="6"/>
          <w:sz w:val="28"/>
          <w:szCs w:val="28"/>
        </w:rPr>
        <w:t>По</w:t>
      </w:r>
      <w:r w:rsidR="00544DFC" w:rsidRPr="00F709B1">
        <w:rPr>
          <w:rFonts w:ascii="Times New Roman" w:eastAsia="Times New Roman" w:hAnsi="Times New Roman" w:cs="Times New Roman"/>
          <w:b/>
          <w:sz w:val="28"/>
          <w:szCs w:val="28"/>
        </w:rPr>
        <w:t>ка</w:t>
      </w:r>
      <w:r>
        <w:rPr>
          <w:rFonts w:ascii="Times New Roman" w:eastAsia="Times New Roman" w:hAnsi="Times New Roman" w:cs="Times New Roman"/>
          <w:b/>
          <w:sz w:val="28"/>
          <w:szCs w:val="28"/>
        </w:rPr>
        <w:t>затели</w:t>
      </w:r>
      <w:proofErr w:type="gramEnd"/>
      <w:r w:rsidR="00A65338">
        <w:rPr>
          <w:rFonts w:ascii="Times New Roman" w:eastAsia="Times New Roman" w:hAnsi="Times New Roman" w:cs="Times New Roman"/>
          <w:b/>
          <w:sz w:val="28"/>
          <w:szCs w:val="28"/>
        </w:rPr>
        <w:t xml:space="preserve"> деятельности МКДОУДС №13 « Сказка</w:t>
      </w:r>
      <w:r w:rsidR="00544DFC" w:rsidRPr="00F709B1">
        <w:rPr>
          <w:rFonts w:ascii="Times New Roman" w:eastAsia="Times New Roman" w:hAnsi="Times New Roman" w:cs="Times New Roman"/>
          <w:b/>
          <w:sz w:val="28"/>
          <w:szCs w:val="28"/>
        </w:rPr>
        <w:t xml:space="preserve">» </w:t>
      </w:r>
      <w:r w:rsidR="00A65338">
        <w:rPr>
          <w:rFonts w:ascii="Times New Roman" w:eastAsia="Times New Roman" w:hAnsi="Times New Roman" w:cs="Times New Roman"/>
          <w:b/>
          <w:sz w:val="28"/>
          <w:szCs w:val="28"/>
        </w:rPr>
        <w:t>с. Николина Балка</w:t>
      </w:r>
      <w:r w:rsidR="00544DFC" w:rsidRPr="00F709B1">
        <w:rPr>
          <w:rFonts w:ascii="Times New Roman" w:eastAsia="Times New Roman" w:hAnsi="Times New Roman" w:cs="Times New Roman"/>
          <w:b/>
          <w:sz w:val="28"/>
          <w:szCs w:val="28"/>
        </w:rPr>
        <w:t xml:space="preserve">, подлежащей </w:t>
      </w:r>
      <w:proofErr w:type="spellStart"/>
      <w:r w:rsidR="00544DFC" w:rsidRPr="00F709B1">
        <w:rPr>
          <w:rFonts w:ascii="Times New Roman" w:eastAsia="Times New Roman" w:hAnsi="Times New Roman" w:cs="Times New Roman"/>
          <w:b/>
          <w:sz w:val="28"/>
          <w:szCs w:val="28"/>
        </w:rPr>
        <w:t>самообследованию</w:t>
      </w:r>
      <w:proofErr w:type="spellEnd"/>
      <w:r w:rsidR="00544DFC" w:rsidRPr="00F709B1">
        <w:rPr>
          <w:rFonts w:ascii="Times New Roman" w:eastAsia="Times New Roman" w:hAnsi="Times New Roman" w:cs="Times New Roman"/>
          <w:b/>
          <w:sz w:val="28"/>
          <w:szCs w:val="28"/>
        </w:rPr>
        <w:t>.</w:t>
      </w:r>
    </w:p>
    <w:tbl>
      <w:tblPr>
        <w:tblStyle w:val="a3"/>
        <w:tblW w:w="9585" w:type="dxa"/>
        <w:tblLook w:val="04A0" w:firstRow="1" w:lastRow="0" w:firstColumn="1" w:lastColumn="0" w:noHBand="0" w:noVBand="1"/>
      </w:tblPr>
      <w:tblGrid>
        <w:gridCol w:w="791"/>
        <w:gridCol w:w="7116"/>
        <w:gridCol w:w="1678"/>
      </w:tblGrid>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 xml:space="preserve">N </w:t>
            </w:r>
            <w:proofErr w:type="gramStart"/>
            <w:r w:rsidRPr="00F709B1">
              <w:rPr>
                <w:rFonts w:ascii="Times New Roman" w:eastAsia="Times New Roman" w:hAnsi="Times New Roman"/>
                <w:sz w:val="23"/>
                <w:szCs w:val="23"/>
              </w:rPr>
              <w:t>п</w:t>
            </w:r>
            <w:proofErr w:type="gramEnd"/>
            <w:r w:rsidRPr="00F709B1">
              <w:rPr>
                <w:rFonts w:ascii="Times New Roman" w:eastAsia="Times New Roman" w:hAnsi="Times New Roman"/>
                <w:sz w:val="23"/>
                <w:szCs w:val="23"/>
              </w:rPr>
              <w:t>/п</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Показатели</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Единица измерения</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Образовательная деятельность</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 </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Общая численность воспитанников, осваивающих образовательную программу дошкольного образования, в том числе:</w:t>
            </w:r>
          </w:p>
        </w:tc>
        <w:tc>
          <w:tcPr>
            <w:tcW w:w="0" w:type="auto"/>
            <w:hideMark/>
          </w:tcPr>
          <w:p w:rsidR="00544DFC" w:rsidRPr="00F709B1" w:rsidRDefault="005A0D71"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70</w:t>
            </w:r>
            <w:r w:rsidR="00544DFC" w:rsidRPr="00F709B1">
              <w:rPr>
                <w:rFonts w:ascii="Times New Roman" w:eastAsia="Times New Roman" w:hAnsi="Times New Roman"/>
                <w:sz w:val="23"/>
                <w:szCs w:val="23"/>
              </w:rPr>
              <w:t>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1.1.1</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 xml:space="preserve">В </w:t>
            </w:r>
            <w:proofErr w:type="gramStart"/>
            <w:r w:rsidRPr="00F709B1">
              <w:rPr>
                <w:rFonts w:ascii="Times New Roman" w:eastAsia="Times New Roman" w:hAnsi="Times New Roman"/>
                <w:sz w:val="23"/>
                <w:szCs w:val="23"/>
              </w:rPr>
              <w:t>режиме</w:t>
            </w:r>
            <w:r w:rsidR="00F33AAD">
              <w:rPr>
                <w:rFonts w:ascii="Times New Roman" w:eastAsia="Times New Roman" w:hAnsi="Times New Roman"/>
                <w:sz w:val="23"/>
                <w:szCs w:val="23"/>
              </w:rPr>
              <w:t xml:space="preserve"> полного дня</w:t>
            </w:r>
            <w:proofErr w:type="gramEnd"/>
            <w:r w:rsidR="00F33AAD">
              <w:rPr>
                <w:rFonts w:ascii="Times New Roman" w:eastAsia="Times New Roman" w:hAnsi="Times New Roman"/>
                <w:sz w:val="23"/>
                <w:szCs w:val="23"/>
              </w:rPr>
              <w:t xml:space="preserve"> (8 – 10,5</w:t>
            </w:r>
            <w:r w:rsidRPr="00F709B1">
              <w:rPr>
                <w:rFonts w:ascii="Times New Roman" w:eastAsia="Times New Roman" w:hAnsi="Times New Roman"/>
                <w:sz w:val="23"/>
                <w:szCs w:val="23"/>
              </w:rPr>
              <w:t xml:space="preserve"> часов)</w:t>
            </w:r>
          </w:p>
        </w:tc>
        <w:tc>
          <w:tcPr>
            <w:tcW w:w="0" w:type="auto"/>
            <w:hideMark/>
          </w:tcPr>
          <w:p w:rsidR="00544DFC" w:rsidRPr="00F709B1" w:rsidRDefault="005A0D71" w:rsidP="001A1EFD">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70</w:t>
            </w:r>
            <w:r w:rsidR="00544DFC" w:rsidRPr="00F709B1">
              <w:rPr>
                <w:rFonts w:ascii="Times New Roman" w:eastAsia="Times New Roman" w:hAnsi="Times New Roman"/>
                <w:sz w:val="23"/>
                <w:szCs w:val="23"/>
              </w:rPr>
              <w:t>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1.1.2</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В режиме кратковременного пребывания (3 - 5 часов)</w:t>
            </w:r>
          </w:p>
        </w:tc>
        <w:tc>
          <w:tcPr>
            <w:tcW w:w="0" w:type="auto"/>
            <w:hideMark/>
          </w:tcPr>
          <w:p w:rsidR="00544DFC" w:rsidRPr="00F709B1" w:rsidRDefault="00F33AAD"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 xml:space="preserve"> 0 </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1.1.3</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В семейной дошкольной группе</w:t>
            </w:r>
          </w:p>
        </w:tc>
        <w:tc>
          <w:tcPr>
            <w:tcW w:w="0" w:type="auto"/>
            <w:hideMark/>
          </w:tcPr>
          <w:p w:rsidR="00544DFC" w:rsidRPr="00F709B1" w:rsidRDefault="00F33AAD"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 xml:space="preserve">0 </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1.1.4</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В форме семейного образования с психолого-педагогическим сопровождением на базе дошкольной образовательной организации</w:t>
            </w:r>
          </w:p>
        </w:tc>
        <w:tc>
          <w:tcPr>
            <w:tcW w:w="0" w:type="auto"/>
            <w:hideMark/>
          </w:tcPr>
          <w:p w:rsidR="00544DFC" w:rsidRPr="00F709B1" w:rsidRDefault="00F33AAD"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0</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1.2</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Общая численность воспитанников в возрасте до 3 лет</w:t>
            </w:r>
          </w:p>
        </w:tc>
        <w:tc>
          <w:tcPr>
            <w:tcW w:w="0" w:type="auto"/>
            <w:hideMark/>
          </w:tcPr>
          <w:p w:rsidR="00544DFC" w:rsidRPr="00F709B1" w:rsidRDefault="005A0D71"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13</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1.3</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Общая численность воспитанников в возрасте от 3 до 8 лет</w:t>
            </w:r>
          </w:p>
        </w:tc>
        <w:tc>
          <w:tcPr>
            <w:tcW w:w="0" w:type="auto"/>
            <w:hideMark/>
          </w:tcPr>
          <w:p w:rsidR="00544DFC" w:rsidRPr="00F709B1" w:rsidRDefault="005A0D71"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57</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1.4</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Численность/удельный вес численности воспитанников в общей численности воспитанников, получающих услуги присмотра и ухода:</w:t>
            </w:r>
          </w:p>
        </w:tc>
        <w:tc>
          <w:tcPr>
            <w:tcW w:w="0" w:type="auto"/>
            <w:hideMark/>
          </w:tcPr>
          <w:p w:rsidR="003A4D56" w:rsidRDefault="005A0D71"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70</w:t>
            </w:r>
            <w:r w:rsidR="006052B5">
              <w:rPr>
                <w:rFonts w:ascii="Times New Roman" w:eastAsia="Times New Roman" w:hAnsi="Times New Roman"/>
                <w:sz w:val="23"/>
                <w:szCs w:val="23"/>
              </w:rPr>
              <w:t xml:space="preserve"> </w:t>
            </w:r>
            <w:r w:rsidR="00544DFC" w:rsidRPr="00F709B1">
              <w:rPr>
                <w:rFonts w:ascii="Times New Roman" w:eastAsia="Times New Roman" w:hAnsi="Times New Roman"/>
                <w:sz w:val="23"/>
                <w:szCs w:val="23"/>
              </w:rPr>
              <w:t>человек/</w:t>
            </w:r>
          </w:p>
          <w:p w:rsidR="00544DFC" w:rsidRPr="00F709B1" w:rsidRDefault="00544DFC" w:rsidP="00EC6CF1">
            <w:pPr>
              <w:spacing w:before="75" w:after="75"/>
              <w:textAlignment w:val="baseline"/>
              <w:rPr>
                <w:rFonts w:ascii="Times New Roman" w:eastAsia="Times New Roman" w:hAnsi="Times New Roman"/>
                <w:sz w:val="23"/>
                <w:szCs w:val="23"/>
              </w:rPr>
            </w:pPr>
            <w:r w:rsidRPr="00F709B1">
              <w:rPr>
                <w:rFonts w:ascii="Times New Roman" w:eastAsia="Times New Roman" w:hAnsi="Times New Roman"/>
                <w:sz w:val="23"/>
                <w:szCs w:val="23"/>
              </w:rPr>
              <w:t>100%</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1.4.1</w:t>
            </w:r>
          </w:p>
        </w:tc>
        <w:tc>
          <w:tcPr>
            <w:tcW w:w="0" w:type="auto"/>
            <w:hideMark/>
          </w:tcPr>
          <w:p w:rsidR="00544DFC" w:rsidRPr="00F709B1" w:rsidRDefault="002B4E50" w:rsidP="00544DFC">
            <w:pPr>
              <w:spacing w:before="75" w:after="75"/>
              <w:jc w:val="both"/>
              <w:textAlignment w:val="baseline"/>
              <w:rPr>
                <w:rFonts w:ascii="Times New Roman" w:eastAsia="Times New Roman" w:hAnsi="Times New Roman"/>
                <w:sz w:val="23"/>
                <w:szCs w:val="23"/>
              </w:rPr>
            </w:pPr>
            <w:r>
              <w:rPr>
                <w:rFonts w:ascii="Times New Roman" w:eastAsia="Times New Roman" w:hAnsi="Times New Roman"/>
                <w:sz w:val="23"/>
                <w:szCs w:val="23"/>
              </w:rPr>
              <w:t xml:space="preserve">В </w:t>
            </w:r>
            <w:proofErr w:type="gramStart"/>
            <w:r>
              <w:rPr>
                <w:rFonts w:ascii="Times New Roman" w:eastAsia="Times New Roman" w:hAnsi="Times New Roman"/>
                <w:sz w:val="23"/>
                <w:szCs w:val="23"/>
              </w:rPr>
              <w:t>режиме полного дня</w:t>
            </w:r>
            <w:proofErr w:type="gramEnd"/>
            <w:r>
              <w:rPr>
                <w:rFonts w:ascii="Times New Roman" w:eastAsia="Times New Roman" w:hAnsi="Times New Roman"/>
                <w:sz w:val="23"/>
                <w:szCs w:val="23"/>
              </w:rPr>
              <w:t xml:space="preserve"> (8 </w:t>
            </w:r>
            <w:r w:rsidR="00950F79">
              <w:rPr>
                <w:rFonts w:ascii="Times New Roman" w:eastAsia="Times New Roman" w:hAnsi="Times New Roman"/>
                <w:sz w:val="23"/>
                <w:szCs w:val="23"/>
              </w:rPr>
              <w:t>–</w:t>
            </w:r>
            <w:r>
              <w:rPr>
                <w:rFonts w:ascii="Times New Roman" w:eastAsia="Times New Roman" w:hAnsi="Times New Roman"/>
                <w:sz w:val="23"/>
                <w:szCs w:val="23"/>
              </w:rPr>
              <w:t xml:space="preserve"> 10</w:t>
            </w:r>
            <w:r w:rsidR="00950F79">
              <w:rPr>
                <w:rFonts w:ascii="Times New Roman" w:eastAsia="Times New Roman" w:hAnsi="Times New Roman"/>
                <w:sz w:val="23"/>
                <w:szCs w:val="23"/>
              </w:rPr>
              <w:t xml:space="preserve">,5 </w:t>
            </w:r>
            <w:r w:rsidR="00544DFC" w:rsidRPr="00F709B1">
              <w:rPr>
                <w:rFonts w:ascii="Times New Roman" w:eastAsia="Times New Roman" w:hAnsi="Times New Roman"/>
                <w:sz w:val="23"/>
                <w:szCs w:val="23"/>
              </w:rPr>
              <w:t>часов)</w:t>
            </w:r>
          </w:p>
        </w:tc>
        <w:tc>
          <w:tcPr>
            <w:tcW w:w="0" w:type="auto"/>
            <w:hideMark/>
          </w:tcPr>
          <w:p w:rsidR="00544DFC" w:rsidRPr="00F709B1" w:rsidRDefault="005A0D71"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70</w:t>
            </w:r>
            <w:r w:rsidR="003A4D56">
              <w:rPr>
                <w:rFonts w:ascii="Times New Roman" w:eastAsia="Times New Roman" w:hAnsi="Times New Roman"/>
                <w:sz w:val="23"/>
                <w:szCs w:val="23"/>
              </w:rPr>
              <w:t xml:space="preserve"> </w:t>
            </w:r>
            <w:r w:rsidR="00544DFC" w:rsidRPr="00F709B1">
              <w:rPr>
                <w:rFonts w:ascii="Times New Roman" w:eastAsia="Times New Roman" w:hAnsi="Times New Roman"/>
                <w:sz w:val="23"/>
                <w:szCs w:val="23"/>
              </w:rPr>
              <w:t>человек/</w:t>
            </w:r>
            <w:r w:rsidR="003A4D56">
              <w:rPr>
                <w:rFonts w:ascii="Times New Roman" w:eastAsia="Times New Roman" w:hAnsi="Times New Roman"/>
                <w:sz w:val="23"/>
                <w:szCs w:val="23"/>
              </w:rPr>
              <w:t xml:space="preserve">      </w:t>
            </w:r>
            <w:r w:rsidR="00544DFC" w:rsidRPr="00F709B1">
              <w:rPr>
                <w:rFonts w:ascii="Times New Roman" w:eastAsia="Times New Roman" w:hAnsi="Times New Roman"/>
                <w:sz w:val="23"/>
                <w:szCs w:val="23"/>
              </w:rPr>
              <w:t>100%</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1.4.2</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В режиме продленного дня (12 - 14 часов)</w:t>
            </w:r>
          </w:p>
        </w:tc>
        <w:tc>
          <w:tcPr>
            <w:tcW w:w="0" w:type="auto"/>
            <w:hideMark/>
          </w:tcPr>
          <w:p w:rsidR="00544DFC" w:rsidRPr="00F709B1" w:rsidRDefault="00950F79"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0</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1.4.3</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В режиме круглосуточного пребывания</w:t>
            </w:r>
          </w:p>
        </w:tc>
        <w:tc>
          <w:tcPr>
            <w:tcW w:w="0" w:type="auto"/>
            <w:hideMark/>
          </w:tcPr>
          <w:p w:rsidR="00544DFC" w:rsidRPr="00F709B1" w:rsidRDefault="00950F79"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0</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1.5</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hideMark/>
          </w:tcPr>
          <w:p w:rsidR="00544DFC" w:rsidRPr="00F709B1" w:rsidRDefault="00950F79"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0</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1.5.1</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По коррекции недостатков в физическом и (или) психическом развитии</w:t>
            </w:r>
          </w:p>
        </w:tc>
        <w:tc>
          <w:tcPr>
            <w:tcW w:w="0" w:type="auto"/>
            <w:hideMark/>
          </w:tcPr>
          <w:p w:rsidR="00544DFC" w:rsidRPr="00F709B1" w:rsidRDefault="00950F79"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0</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lastRenderedPageBreak/>
              <w:t>1.5.2</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По освоению образовательной программы дошкольного образования</w:t>
            </w:r>
          </w:p>
        </w:tc>
        <w:tc>
          <w:tcPr>
            <w:tcW w:w="0" w:type="auto"/>
            <w:hideMark/>
          </w:tcPr>
          <w:p w:rsidR="00544DFC" w:rsidRPr="00F709B1" w:rsidRDefault="005A0D71" w:rsidP="00C841EF">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70</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1.5.3</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По присмотру и уходу</w:t>
            </w:r>
          </w:p>
        </w:tc>
        <w:tc>
          <w:tcPr>
            <w:tcW w:w="0" w:type="auto"/>
            <w:hideMark/>
          </w:tcPr>
          <w:p w:rsidR="00544DFC" w:rsidRPr="00F709B1" w:rsidRDefault="005A0D71" w:rsidP="00E97B1E">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70</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1.6</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hideMark/>
          </w:tcPr>
          <w:p w:rsidR="00544DFC" w:rsidRPr="00F709B1" w:rsidRDefault="00E97B1E"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24</w:t>
            </w:r>
            <w:r w:rsidR="00544DFC" w:rsidRPr="00F709B1">
              <w:rPr>
                <w:rFonts w:ascii="Times New Roman" w:eastAsia="Times New Roman" w:hAnsi="Times New Roman"/>
                <w:sz w:val="23"/>
                <w:szCs w:val="23"/>
              </w:rPr>
              <w:t>- день</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1.7</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Общая численность педагогических работников, в том числе:</w:t>
            </w:r>
          </w:p>
        </w:tc>
        <w:tc>
          <w:tcPr>
            <w:tcW w:w="0" w:type="auto"/>
            <w:hideMark/>
          </w:tcPr>
          <w:p w:rsidR="00544DFC" w:rsidRPr="00F709B1" w:rsidRDefault="00E97B1E"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6</w:t>
            </w:r>
            <w:r w:rsidR="00544DFC" w:rsidRPr="00F709B1">
              <w:rPr>
                <w:rFonts w:ascii="Times New Roman" w:eastAsia="Times New Roman" w:hAnsi="Times New Roman"/>
                <w:sz w:val="23"/>
                <w:szCs w:val="23"/>
              </w:rPr>
              <w:t>- 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1.7.1</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Численность/удельный вес численности педагогических работников, имеющих высшее образование</w:t>
            </w:r>
          </w:p>
        </w:tc>
        <w:tc>
          <w:tcPr>
            <w:tcW w:w="0" w:type="auto"/>
            <w:hideMark/>
          </w:tcPr>
          <w:p w:rsidR="00544DFC" w:rsidRPr="00F709B1" w:rsidRDefault="00E97B1E"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3</w:t>
            </w:r>
            <w:r w:rsidR="00544DFC" w:rsidRPr="00F709B1">
              <w:rPr>
                <w:rFonts w:ascii="Times New Roman" w:eastAsia="Times New Roman" w:hAnsi="Times New Roman"/>
                <w:sz w:val="23"/>
                <w:szCs w:val="23"/>
              </w:rPr>
              <w:t xml:space="preserve">человек/ </w:t>
            </w:r>
            <w:r w:rsidR="003A4D56">
              <w:rPr>
                <w:rFonts w:ascii="Times New Roman" w:eastAsia="Times New Roman" w:hAnsi="Times New Roman"/>
                <w:sz w:val="23"/>
                <w:szCs w:val="23"/>
              </w:rPr>
              <w:t xml:space="preserve">         </w:t>
            </w:r>
            <w:r>
              <w:rPr>
                <w:rFonts w:ascii="Times New Roman" w:eastAsia="Times New Roman" w:hAnsi="Times New Roman"/>
                <w:sz w:val="23"/>
                <w:szCs w:val="23"/>
              </w:rPr>
              <w:t>50</w:t>
            </w:r>
            <w:r w:rsidR="00544DFC" w:rsidRPr="00F709B1">
              <w:rPr>
                <w:rFonts w:ascii="Times New Roman" w:eastAsia="Times New Roman" w:hAnsi="Times New Roman"/>
                <w:sz w:val="23"/>
                <w:szCs w:val="23"/>
              </w:rPr>
              <w:t xml:space="preserve"> %</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1.7.2</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0" w:type="auto"/>
            <w:hideMark/>
          </w:tcPr>
          <w:p w:rsidR="00544DFC" w:rsidRPr="00F709B1" w:rsidRDefault="00E97B1E" w:rsidP="00E57A0A">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3</w:t>
            </w:r>
            <w:r w:rsidR="00544DFC" w:rsidRPr="00F709B1">
              <w:rPr>
                <w:rFonts w:ascii="Times New Roman" w:eastAsia="Times New Roman" w:hAnsi="Times New Roman"/>
                <w:sz w:val="23"/>
                <w:szCs w:val="23"/>
              </w:rPr>
              <w:t>- человек/</w:t>
            </w:r>
            <w:r w:rsidR="00926EA9">
              <w:rPr>
                <w:rFonts w:ascii="Times New Roman" w:eastAsia="Times New Roman" w:hAnsi="Times New Roman"/>
                <w:sz w:val="23"/>
                <w:szCs w:val="23"/>
              </w:rPr>
              <w:t xml:space="preserve"> </w:t>
            </w:r>
            <w:r w:rsidR="00E57A0A">
              <w:rPr>
                <w:rFonts w:ascii="Times New Roman" w:eastAsia="Times New Roman" w:hAnsi="Times New Roman"/>
                <w:sz w:val="23"/>
                <w:szCs w:val="23"/>
              </w:rPr>
              <w:t>50</w:t>
            </w:r>
            <w:r w:rsidR="0057737A">
              <w:rPr>
                <w:rFonts w:ascii="Times New Roman" w:eastAsia="Times New Roman" w:hAnsi="Times New Roman"/>
                <w:sz w:val="23"/>
                <w:szCs w:val="23"/>
              </w:rPr>
              <w:t xml:space="preserve"> </w:t>
            </w:r>
            <w:r w:rsidR="00544DFC" w:rsidRPr="00F709B1">
              <w:rPr>
                <w:rFonts w:ascii="Times New Roman" w:eastAsia="Times New Roman" w:hAnsi="Times New Roman"/>
                <w:sz w:val="23"/>
                <w:szCs w:val="23"/>
              </w:rPr>
              <w:t>%</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1.7.3</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Численность/удельный вес численности педагогических работников, имеющих среднее профессиональное образование</w:t>
            </w:r>
          </w:p>
        </w:tc>
        <w:tc>
          <w:tcPr>
            <w:tcW w:w="0" w:type="auto"/>
            <w:hideMark/>
          </w:tcPr>
          <w:p w:rsidR="00544DFC" w:rsidRPr="00F709B1" w:rsidRDefault="00EE472C" w:rsidP="00EE472C">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3</w:t>
            </w:r>
            <w:r w:rsidR="00555DD0">
              <w:rPr>
                <w:rFonts w:ascii="Times New Roman" w:eastAsia="Times New Roman" w:hAnsi="Times New Roman"/>
                <w:sz w:val="23"/>
                <w:szCs w:val="23"/>
              </w:rPr>
              <w:t xml:space="preserve"> - человек/ </w:t>
            </w:r>
            <w:r w:rsidR="00926EA9">
              <w:rPr>
                <w:rFonts w:ascii="Times New Roman" w:eastAsia="Times New Roman" w:hAnsi="Times New Roman"/>
                <w:sz w:val="23"/>
                <w:szCs w:val="23"/>
              </w:rPr>
              <w:t xml:space="preserve">   </w:t>
            </w:r>
            <w:r w:rsidR="00E97B1E">
              <w:rPr>
                <w:rFonts w:ascii="Times New Roman" w:eastAsia="Times New Roman" w:hAnsi="Times New Roman"/>
                <w:sz w:val="23"/>
                <w:szCs w:val="23"/>
              </w:rPr>
              <w:t>50</w:t>
            </w:r>
            <w:r w:rsidR="00544DFC" w:rsidRPr="00F709B1">
              <w:rPr>
                <w:rFonts w:ascii="Times New Roman" w:eastAsia="Times New Roman" w:hAnsi="Times New Roman"/>
                <w:sz w:val="23"/>
                <w:szCs w:val="23"/>
              </w:rPr>
              <w:t>%</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1.7.4</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hideMark/>
          </w:tcPr>
          <w:p w:rsidR="00544DFC" w:rsidRPr="00F709B1" w:rsidRDefault="00EE472C" w:rsidP="00EE472C">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3</w:t>
            </w:r>
            <w:r w:rsidR="00544DFC" w:rsidRPr="00F709B1">
              <w:rPr>
                <w:rFonts w:ascii="Times New Roman" w:eastAsia="Times New Roman" w:hAnsi="Times New Roman"/>
                <w:sz w:val="23"/>
                <w:szCs w:val="23"/>
              </w:rPr>
              <w:t xml:space="preserve">- человек/ </w:t>
            </w:r>
            <w:r w:rsidR="003A4D56">
              <w:rPr>
                <w:rFonts w:ascii="Times New Roman" w:eastAsia="Times New Roman" w:hAnsi="Times New Roman"/>
                <w:sz w:val="23"/>
                <w:szCs w:val="23"/>
              </w:rPr>
              <w:t xml:space="preserve">         </w:t>
            </w:r>
            <w:r w:rsidR="00926EA9">
              <w:rPr>
                <w:rFonts w:ascii="Times New Roman" w:eastAsia="Times New Roman" w:hAnsi="Times New Roman"/>
                <w:sz w:val="23"/>
                <w:szCs w:val="23"/>
              </w:rPr>
              <w:t xml:space="preserve"> </w:t>
            </w:r>
            <w:r w:rsidR="00E97B1E">
              <w:rPr>
                <w:rFonts w:ascii="Times New Roman" w:eastAsia="Times New Roman" w:hAnsi="Times New Roman"/>
                <w:sz w:val="23"/>
                <w:szCs w:val="23"/>
              </w:rPr>
              <w:t>50</w:t>
            </w:r>
            <w:r w:rsidR="00544DFC" w:rsidRPr="00F709B1">
              <w:rPr>
                <w:rFonts w:ascii="Times New Roman" w:eastAsia="Times New Roman" w:hAnsi="Times New Roman"/>
                <w:sz w:val="23"/>
                <w:szCs w:val="23"/>
              </w:rPr>
              <w:t>%</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1.8</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hideMark/>
          </w:tcPr>
          <w:p w:rsidR="00544DFC" w:rsidRPr="00F709B1" w:rsidRDefault="00E97B1E" w:rsidP="00564894">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5</w:t>
            </w:r>
            <w:r w:rsidR="00544DFC" w:rsidRPr="00F709B1">
              <w:rPr>
                <w:rFonts w:ascii="Times New Roman" w:eastAsia="Times New Roman" w:hAnsi="Times New Roman"/>
                <w:sz w:val="23"/>
                <w:szCs w:val="23"/>
              </w:rPr>
              <w:t xml:space="preserve">- человек/ </w:t>
            </w:r>
            <w:r w:rsidR="003A4D56">
              <w:rPr>
                <w:rFonts w:ascii="Times New Roman" w:eastAsia="Times New Roman" w:hAnsi="Times New Roman"/>
                <w:sz w:val="23"/>
                <w:szCs w:val="23"/>
              </w:rPr>
              <w:t xml:space="preserve">       </w:t>
            </w:r>
            <w:r w:rsidR="00564894">
              <w:rPr>
                <w:rFonts w:ascii="Times New Roman" w:eastAsia="Times New Roman" w:hAnsi="Times New Roman"/>
                <w:sz w:val="23"/>
                <w:szCs w:val="23"/>
              </w:rPr>
              <w:t>83</w:t>
            </w:r>
            <w:r w:rsidR="00544DFC" w:rsidRPr="00F709B1">
              <w:rPr>
                <w:rFonts w:ascii="Times New Roman" w:eastAsia="Times New Roman" w:hAnsi="Times New Roman"/>
                <w:sz w:val="23"/>
                <w:szCs w:val="23"/>
              </w:rPr>
              <w:t>%</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1.8.1</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Высшая</w:t>
            </w:r>
          </w:p>
        </w:tc>
        <w:tc>
          <w:tcPr>
            <w:tcW w:w="0" w:type="auto"/>
            <w:hideMark/>
          </w:tcPr>
          <w:p w:rsidR="00544DFC" w:rsidRPr="00F709B1" w:rsidRDefault="00564894"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2</w:t>
            </w:r>
            <w:r w:rsidR="00544DFC" w:rsidRPr="00F709B1">
              <w:rPr>
                <w:rFonts w:ascii="Times New Roman" w:eastAsia="Times New Roman" w:hAnsi="Times New Roman"/>
                <w:sz w:val="23"/>
                <w:szCs w:val="23"/>
              </w:rPr>
              <w:t xml:space="preserve">- человек/ </w:t>
            </w:r>
            <w:r w:rsidR="003A4D56">
              <w:rPr>
                <w:rFonts w:ascii="Times New Roman" w:eastAsia="Times New Roman" w:hAnsi="Times New Roman"/>
                <w:sz w:val="23"/>
                <w:szCs w:val="23"/>
              </w:rPr>
              <w:t xml:space="preserve">         </w:t>
            </w:r>
            <w:r w:rsidR="00544DFC" w:rsidRPr="00F709B1">
              <w:rPr>
                <w:rFonts w:ascii="Times New Roman" w:eastAsia="Times New Roman" w:hAnsi="Times New Roman"/>
                <w:sz w:val="23"/>
                <w:szCs w:val="23"/>
              </w:rPr>
              <w:t xml:space="preserve"> </w:t>
            </w:r>
            <w:r>
              <w:rPr>
                <w:rFonts w:ascii="Times New Roman" w:eastAsia="Times New Roman" w:hAnsi="Times New Roman"/>
                <w:sz w:val="23"/>
                <w:szCs w:val="23"/>
              </w:rPr>
              <w:t>33</w:t>
            </w:r>
            <w:r w:rsidR="00544DFC" w:rsidRPr="00F709B1">
              <w:rPr>
                <w:rFonts w:ascii="Times New Roman" w:eastAsia="Times New Roman" w:hAnsi="Times New Roman"/>
                <w:sz w:val="23"/>
                <w:szCs w:val="23"/>
              </w:rPr>
              <w:t>%</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1.8.2</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Первая</w:t>
            </w:r>
          </w:p>
        </w:tc>
        <w:tc>
          <w:tcPr>
            <w:tcW w:w="0" w:type="auto"/>
            <w:hideMark/>
          </w:tcPr>
          <w:p w:rsidR="00544DFC" w:rsidRPr="00F709B1" w:rsidRDefault="00564894" w:rsidP="00EB37BC">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2</w:t>
            </w:r>
            <w:r w:rsidR="00544DFC" w:rsidRPr="00F709B1">
              <w:rPr>
                <w:rFonts w:ascii="Times New Roman" w:eastAsia="Times New Roman" w:hAnsi="Times New Roman"/>
                <w:sz w:val="23"/>
                <w:szCs w:val="23"/>
              </w:rPr>
              <w:t>- человек/</w:t>
            </w:r>
            <w:r w:rsidR="003A4D56">
              <w:rPr>
                <w:rFonts w:ascii="Times New Roman" w:eastAsia="Times New Roman" w:hAnsi="Times New Roman"/>
                <w:sz w:val="23"/>
                <w:szCs w:val="23"/>
              </w:rPr>
              <w:t xml:space="preserve"> </w:t>
            </w:r>
            <w:r>
              <w:rPr>
                <w:rFonts w:ascii="Times New Roman" w:eastAsia="Times New Roman" w:hAnsi="Times New Roman"/>
                <w:sz w:val="23"/>
                <w:szCs w:val="23"/>
              </w:rPr>
              <w:t>33</w:t>
            </w:r>
            <w:r w:rsidR="00EE472C">
              <w:rPr>
                <w:rFonts w:ascii="Times New Roman" w:eastAsia="Times New Roman" w:hAnsi="Times New Roman"/>
                <w:sz w:val="23"/>
                <w:szCs w:val="23"/>
              </w:rPr>
              <w:t>%</w:t>
            </w:r>
            <w:r w:rsidR="003A4D56">
              <w:rPr>
                <w:rFonts w:ascii="Times New Roman" w:eastAsia="Times New Roman" w:hAnsi="Times New Roman"/>
                <w:sz w:val="23"/>
                <w:szCs w:val="23"/>
              </w:rPr>
              <w:t xml:space="preserve">        </w:t>
            </w:r>
            <w:r w:rsidR="00926EA9">
              <w:rPr>
                <w:rFonts w:ascii="Times New Roman" w:eastAsia="Times New Roman" w:hAnsi="Times New Roman"/>
                <w:sz w:val="23"/>
                <w:szCs w:val="23"/>
              </w:rPr>
              <w:t xml:space="preserve"> </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1.9</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hideMark/>
          </w:tcPr>
          <w:p w:rsidR="00544DFC" w:rsidRPr="00F709B1" w:rsidRDefault="00544DFC" w:rsidP="00EC6CF1">
            <w:pPr>
              <w:spacing w:before="75" w:after="75"/>
              <w:textAlignment w:val="baseline"/>
              <w:rPr>
                <w:rFonts w:ascii="Times New Roman" w:eastAsia="Times New Roman" w:hAnsi="Times New Roman"/>
                <w:sz w:val="23"/>
                <w:szCs w:val="23"/>
              </w:rPr>
            </w:pPr>
            <w:r w:rsidRPr="00F709B1">
              <w:rPr>
                <w:rFonts w:ascii="Times New Roman" w:eastAsia="Times New Roman" w:hAnsi="Times New Roman"/>
                <w:sz w:val="23"/>
                <w:szCs w:val="23"/>
              </w:rPr>
              <w:t xml:space="preserve">-человек/ </w:t>
            </w:r>
            <w:r w:rsidR="00555DD0">
              <w:rPr>
                <w:rFonts w:ascii="Times New Roman" w:eastAsia="Times New Roman" w:hAnsi="Times New Roman"/>
                <w:sz w:val="23"/>
                <w:szCs w:val="23"/>
              </w:rPr>
              <w:t xml:space="preserve">         </w:t>
            </w:r>
            <w:r w:rsidRPr="00F709B1">
              <w:rPr>
                <w:rFonts w:ascii="Times New Roman" w:eastAsia="Times New Roman" w:hAnsi="Times New Roman"/>
                <w:sz w:val="23"/>
                <w:szCs w:val="23"/>
              </w:rPr>
              <w:t xml:space="preserve"> %</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1.9.1</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До 5 лет</w:t>
            </w:r>
          </w:p>
        </w:tc>
        <w:tc>
          <w:tcPr>
            <w:tcW w:w="0" w:type="auto"/>
            <w:hideMark/>
          </w:tcPr>
          <w:p w:rsidR="003A4D56" w:rsidRDefault="00EB37BC"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1</w:t>
            </w:r>
            <w:r w:rsidR="00544DFC" w:rsidRPr="00F709B1">
              <w:rPr>
                <w:rFonts w:ascii="Times New Roman" w:eastAsia="Times New Roman" w:hAnsi="Times New Roman"/>
                <w:sz w:val="23"/>
                <w:szCs w:val="23"/>
              </w:rPr>
              <w:t xml:space="preserve">- человек/ </w:t>
            </w:r>
          </w:p>
          <w:p w:rsidR="00544DFC" w:rsidRPr="00F709B1" w:rsidRDefault="00564894"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16</w:t>
            </w:r>
            <w:r w:rsidR="00544DFC" w:rsidRPr="00F709B1">
              <w:rPr>
                <w:rFonts w:ascii="Times New Roman" w:eastAsia="Times New Roman" w:hAnsi="Times New Roman"/>
                <w:sz w:val="23"/>
                <w:szCs w:val="23"/>
              </w:rPr>
              <w:t xml:space="preserve"> %</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1.9.2</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Свыше 30 лет</w:t>
            </w:r>
          </w:p>
        </w:tc>
        <w:tc>
          <w:tcPr>
            <w:tcW w:w="0" w:type="auto"/>
            <w:hideMark/>
          </w:tcPr>
          <w:p w:rsidR="003A4D56" w:rsidRDefault="00EB37BC"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3</w:t>
            </w:r>
            <w:r w:rsidR="00544DFC" w:rsidRPr="00F709B1">
              <w:rPr>
                <w:rFonts w:ascii="Times New Roman" w:eastAsia="Times New Roman" w:hAnsi="Times New Roman"/>
                <w:sz w:val="23"/>
                <w:szCs w:val="23"/>
              </w:rPr>
              <w:t xml:space="preserve">- человек/ </w:t>
            </w:r>
          </w:p>
          <w:p w:rsidR="00544DFC" w:rsidRPr="00F709B1" w:rsidRDefault="00EB37BC"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37,5</w:t>
            </w:r>
            <w:r w:rsidR="00544DFC" w:rsidRPr="00F709B1">
              <w:rPr>
                <w:rFonts w:ascii="Times New Roman" w:eastAsia="Times New Roman" w:hAnsi="Times New Roman"/>
                <w:sz w:val="23"/>
                <w:szCs w:val="23"/>
              </w:rPr>
              <w:t xml:space="preserve"> %</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1.10</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hideMark/>
          </w:tcPr>
          <w:p w:rsidR="00544DFC" w:rsidRPr="00F709B1" w:rsidRDefault="00926EA9"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 xml:space="preserve">0- человек/         </w:t>
            </w:r>
            <w:r w:rsidR="00544DFC" w:rsidRPr="00F709B1">
              <w:rPr>
                <w:rFonts w:ascii="Times New Roman" w:eastAsia="Times New Roman" w:hAnsi="Times New Roman"/>
                <w:sz w:val="23"/>
                <w:szCs w:val="23"/>
              </w:rPr>
              <w:t xml:space="preserve"> %</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1.11</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hideMark/>
          </w:tcPr>
          <w:p w:rsidR="00544DFC" w:rsidRPr="00F709B1" w:rsidRDefault="00EB37BC"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3- человек37,5</w:t>
            </w:r>
            <w:r w:rsidR="00544DFC" w:rsidRPr="00F709B1">
              <w:rPr>
                <w:rFonts w:ascii="Times New Roman" w:eastAsia="Times New Roman" w:hAnsi="Times New Roman"/>
                <w:sz w:val="23"/>
                <w:szCs w:val="23"/>
              </w:rPr>
              <w:t>%</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1.12</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proofErr w:type="gramStart"/>
            <w:r w:rsidRPr="00F709B1">
              <w:rPr>
                <w:rFonts w:ascii="Times New Roman" w:eastAsia="Times New Roman" w:hAnsi="Times New Roman"/>
                <w:sz w:val="23"/>
                <w:szCs w:val="23"/>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0" w:type="auto"/>
            <w:hideMark/>
          </w:tcPr>
          <w:p w:rsidR="003A4D56" w:rsidRDefault="00EB37BC"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8</w:t>
            </w:r>
            <w:r w:rsidR="00544DFC" w:rsidRPr="00F709B1">
              <w:rPr>
                <w:rFonts w:ascii="Times New Roman" w:eastAsia="Times New Roman" w:hAnsi="Times New Roman"/>
                <w:sz w:val="23"/>
                <w:szCs w:val="23"/>
              </w:rPr>
              <w:t>- человек/</w:t>
            </w:r>
          </w:p>
          <w:p w:rsidR="00544DFC" w:rsidRPr="00F709B1" w:rsidRDefault="00EB37BC" w:rsidP="00EE472C">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 xml:space="preserve"> 100</w:t>
            </w:r>
            <w:r w:rsidR="00544DFC" w:rsidRPr="00F709B1">
              <w:rPr>
                <w:rFonts w:ascii="Times New Roman" w:eastAsia="Times New Roman" w:hAnsi="Times New Roman"/>
                <w:sz w:val="23"/>
                <w:szCs w:val="23"/>
              </w:rPr>
              <w:t>%</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1.13</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 xml:space="preserve">Численность/удельный вес численности педагогических и </w:t>
            </w:r>
            <w:r w:rsidRPr="00F709B1">
              <w:rPr>
                <w:rFonts w:ascii="Times New Roman" w:eastAsia="Times New Roman" w:hAnsi="Times New Roman"/>
                <w:sz w:val="23"/>
                <w:szCs w:val="23"/>
              </w:rPr>
              <w:lastRenderedPageBreak/>
              <w:t>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hideMark/>
          </w:tcPr>
          <w:p w:rsidR="003A4D56" w:rsidRDefault="00EB37BC"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lastRenderedPageBreak/>
              <w:t>2</w:t>
            </w:r>
            <w:r w:rsidR="00544DFC" w:rsidRPr="00F709B1">
              <w:rPr>
                <w:rFonts w:ascii="Times New Roman" w:eastAsia="Times New Roman" w:hAnsi="Times New Roman"/>
                <w:sz w:val="23"/>
                <w:szCs w:val="23"/>
              </w:rPr>
              <w:t xml:space="preserve">- человек/ </w:t>
            </w:r>
          </w:p>
          <w:p w:rsidR="00544DFC" w:rsidRPr="00F709B1" w:rsidRDefault="00EB37BC"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lastRenderedPageBreak/>
              <w:t>25</w:t>
            </w:r>
            <w:r w:rsidR="00544DFC" w:rsidRPr="00F709B1">
              <w:rPr>
                <w:rFonts w:ascii="Times New Roman" w:eastAsia="Times New Roman" w:hAnsi="Times New Roman"/>
                <w:sz w:val="23"/>
                <w:szCs w:val="23"/>
              </w:rPr>
              <w:t xml:space="preserve"> %</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lastRenderedPageBreak/>
              <w:t>1.14</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Соотношение "педагогический работник/воспитанник" в дошкольной образовательной организации</w:t>
            </w:r>
          </w:p>
        </w:tc>
        <w:tc>
          <w:tcPr>
            <w:tcW w:w="0" w:type="auto"/>
            <w:hideMark/>
          </w:tcPr>
          <w:p w:rsidR="00544DFC" w:rsidRPr="00F709B1" w:rsidRDefault="00564894"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7</w:t>
            </w:r>
            <w:r w:rsidR="003565E6">
              <w:rPr>
                <w:rFonts w:ascii="Times New Roman" w:eastAsia="Times New Roman" w:hAnsi="Times New Roman"/>
                <w:sz w:val="23"/>
                <w:szCs w:val="23"/>
              </w:rPr>
              <w:t xml:space="preserve"> </w:t>
            </w:r>
            <w:r w:rsidR="00544DFC" w:rsidRPr="00F709B1">
              <w:rPr>
                <w:rFonts w:ascii="Times New Roman" w:eastAsia="Times New Roman" w:hAnsi="Times New Roman"/>
                <w:sz w:val="23"/>
                <w:szCs w:val="23"/>
              </w:rPr>
              <w:t>человек/</w:t>
            </w:r>
          </w:p>
          <w:p w:rsidR="00544DFC" w:rsidRPr="00F709B1" w:rsidRDefault="00564894"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79</w:t>
            </w:r>
            <w:r w:rsidR="00544DFC" w:rsidRPr="00F709B1">
              <w:rPr>
                <w:rFonts w:ascii="Times New Roman" w:eastAsia="Times New Roman" w:hAnsi="Times New Roman"/>
                <w:sz w:val="23"/>
                <w:szCs w:val="23"/>
              </w:rPr>
              <w:t>человек</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1.15</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Наличие в образовательной организации следующих педагогических работников:</w:t>
            </w:r>
          </w:p>
        </w:tc>
        <w:tc>
          <w:tcPr>
            <w:tcW w:w="0" w:type="auto"/>
            <w:hideMark/>
          </w:tcPr>
          <w:p w:rsidR="00544DFC" w:rsidRPr="00F709B1" w:rsidRDefault="00544DFC" w:rsidP="00EC6CF1">
            <w:pPr>
              <w:spacing w:before="75" w:after="75"/>
              <w:textAlignment w:val="baseline"/>
              <w:rPr>
                <w:rFonts w:ascii="Times New Roman" w:eastAsia="Times New Roman" w:hAnsi="Times New Roman"/>
                <w:sz w:val="23"/>
                <w:szCs w:val="23"/>
              </w:rPr>
            </w:pPr>
            <w:r w:rsidRPr="00F709B1">
              <w:rPr>
                <w:rFonts w:ascii="Times New Roman" w:eastAsia="Times New Roman" w:hAnsi="Times New Roman"/>
                <w:sz w:val="23"/>
                <w:szCs w:val="23"/>
              </w:rPr>
              <w:t> </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1.15.1</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Музыкального руководителя</w:t>
            </w:r>
          </w:p>
        </w:tc>
        <w:tc>
          <w:tcPr>
            <w:tcW w:w="0" w:type="auto"/>
            <w:hideMark/>
          </w:tcPr>
          <w:p w:rsidR="00544DFC" w:rsidRPr="00F709B1" w:rsidRDefault="00544DFC" w:rsidP="00EC6CF1">
            <w:pPr>
              <w:spacing w:before="75" w:after="75"/>
              <w:textAlignment w:val="baseline"/>
              <w:rPr>
                <w:rFonts w:ascii="Times New Roman" w:eastAsia="Times New Roman" w:hAnsi="Times New Roman"/>
                <w:sz w:val="23"/>
                <w:szCs w:val="23"/>
              </w:rPr>
            </w:pPr>
            <w:r w:rsidRPr="00F709B1">
              <w:rPr>
                <w:rFonts w:ascii="Times New Roman" w:eastAsia="Times New Roman" w:hAnsi="Times New Roman"/>
                <w:b/>
                <w:sz w:val="23"/>
                <w:szCs w:val="23"/>
                <w:u w:val="single"/>
              </w:rPr>
              <w:t>да</w:t>
            </w:r>
            <w:r w:rsidRPr="00F709B1">
              <w:rPr>
                <w:rFonts w:ascii="Times New Roman" w:eastAsia="Times New Roman" w:hAnsi="Times New Roman"/>
                <w:sz w:val="23"/>
                <w:szCs w:val="23"/>
              </w:rPr>
              <w:t>/нет</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1.15.2</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Инструктора по физической культуре</w:t>
            </w:r>
          </w:p>
        </w:tc>
        <w:tc>
          <w:tcPr>
            <w:tcW w:w="0" w:type="auto"/>
            <w:hideMark/>
          </w:tcPr>
          <w:p w:rsidR="00544DFC" w:rsidRPr="00F709B1" w:rsidRDefault="00E967E8" w:rsidP="00EC6CF1">
            <w:pPr>
              <w:spacing w:before="75" w:after="75"/>
              <w:textAlignment w:val="baseline"/>
              <w:rPr>
                <w:rFonts w:ascii="Times New Roman" w:eastAsia="Times New Roman" w:hAnsi="Times New Roman"/>
                <w:sz w:val="23"/>
                <w:szCs w:val="23"/>
              </w:rPr>
            </w:pPr>
            <w:r w:rsidRPr="002E515B">
              <w:rPr>
                <w:rFonts w:ascii="Times New Roman" w:eastAsia="Times New Roman" w:hAnsi="Times New Roman"/>
                <w:b/>
                <w:sz w:val="23"/>
                <w:szCs w:val="23"/>
                <w:u w:val="single"/>
              </w:rPr>
              <w:t>да</w:t>
            </w:r>
            <w:r w:rsidR="00544DFC" w:rsidRPr="002E515B">
              <w:rPr>
                <w:rFonts w:ascii="Times New Roman" w:eastAsia="Times New Roman" w:hAnsi="Times New Roman"/>
                <w:sz w:val="23"/>
                <w:szCs w:val="23"/>
              </w:rPr>
              <w:t>/нет</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1.15.3</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Учителя-логопеда</w:t>
            </w:r>
          </w:p>
        </w:tc>
        <w:tc>
          <w:tcPr>
            <w:tcW w:w="0" w:type="auto"/>
            <w:hideMark/>
          </w:tcPr>
          <w:p w:rsidR="00544DFC" w:rsidRPr="00F709B1" w:rsidRDefault="003565E6" w:rsidP="00EC6CF1">
            <w:pPr>
              <w:spacing w:before="75" w:after="75"/>
              <w:textAlignment w:val="baseline"/>
              <w:rPr>
                <w:rFonts w:ascii="Times New Roman" w:eastAsia="Times New Roman" w:hAnsi="Times New Roman"/>
                <w:sz w:val="23"/>
                <w:szCs w:val="23"/>
              </w:rPr>
            </w:pPr>
            <w:r>
              <w:rPr>
                <w:rFonts w:ascii="Times New Roman" w:eastAsia="Times New Roman" w:hAnsi="Times New Roman"/>
                <w:sz w:val="23"/>
                <w:szCs w:val="23"/>
              </w:rPr>
              <w:t>да</w:t>
            </w:r>
            <w:r w:rsidR="00544DFC" w:rsidRPr="00F709B1">
              <w:rPr>
                <w:rFonts w:ascii="Times New Roman" w:eastAsia="Times New Roman" w:hAnsi="Times New Roman"/>
                <w:sz w:val="23"/>
                <w:szCs w:val="23"/>
              </w:rPr>
              <w:t>/</w:t>
            </w:r>
            <w:r w:rsidR="00544DFC" w:rsidRPr="00F709B1">
              <w:rPr>
                <w:rFonts w:ascii="Times New Roman" w:eastAsia="Times New Roman" w:hAnsi="Times New Roman"/>
                <w:b/>
                <w:sz w:val="23"/>
                <w:szCs w:val="23"/>
                <w:u w:val="single"/>
              </w:rPr>
              <w:t>нет</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1.15.4</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Логопеда</w:t>
            </w:r>
          </w:p>
        </w:tc>
        <w:tc>
          <w:tcPr>
            <w:tcW w:w="0" w:type="auto"/>
            <w:hideMark/>
          </w:tcPr>
          <w:p w:rsidR="00544DFC" w:rsidRPr="00F709B1" w:rsidRDefault="00544DFC" w:rsidP="00EC6CF1">
            <w:pPr>
              <w:spacing w:before="75" w:after="75"/>
              <w:textAlignment w:val="baseline"/>
              <w:rPr>
                <w:rFonts w:ascii="Times New Roman" w:eastAsia="Times New Roman" w:hAnsi="Times New Roman"/>
                <w:sz w:val="23"/>
                <w:szCs w:val="23"/>
              </w:rPr>
            </w:pPr>
            <w:r w:rsidRPr="00F709B1">
              <w:rPr>
                <w:rFonts w:ascii="Times New Roman" w:eastAsia="Times New Roman" w:hAnsi="Times New Roman"/>
                <w:sz w:val="23"/>
                <w:szCs w:val="23"/>
              </w:rPr>
              <w:t>да/</w:t>
            </w:r>
            <w:r w:rsidRPr="00F709B1">
              <w:rPr>
                <w:rFonts w:ascii="Times New Roman" w:eastAsia="Times New Roman" w:hAnsi="Times New Roman"/>
                <w:b/>
                <w:sz w:val="23"/>
                <w:szCs w:val="23"/>
                <w:u w:val="single"/>
              </w:rPr>
              <w:t>нет</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1.15.5</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Учителя-дефектолога</w:t>
            </w:r>
          </w:p>
        </w:tc>
        <w:tc>
          <w:tcPr>
            <w:tcW w:w="0" w:type="auto"/>
            <w:hideMark/>
          </w:tcPr>
          <w:p w:rsidR="00544DFC" w:rsidRPr="00F709B1" w:rsidRDefault="00544DFC" w:rsidP="00EC6CF1">
            <w:pPr>
              <w:spacing w:before="75" w:after="75"/>
              <w:textAlignment w:val="baseline"/>
              <w:rPr>
                <w:rFonts w:ascii="Times New Roman" w:eastAsia="Times New Roman" w:hAnsi="Times New Roman"/>
                <w:sz w:val="23"/>
                <w:szCs w:val="23"/>
              </w:rPr>
            </w:pPr>
            <w:r w:rsidRPr="00F709B1">
              <w:rPr>
                <w:rFonts w:ascii="Times New Roman" w:eastAsia="Times New Roman" w:hAnsi="Times New Roman"/>
                <w:sz w:val="23"/>
                <w:szCs w:val="23"/>
              </w:rPr>
              <w:t>да/</w:t>
            </w:r>
            <w:r w:rsidRPr="00F709B1">
              <w:rPr>
                <w:rFonts w:ascii="Times New Roman" w:eastAsia="Times New Roman" w:hAnsi="Times New Roman"/>
                <w:b/>
                <w:sz w:val="23"/>
                <w:szCs w:val="23"/>
                <w:u w:val="single"/>
              </w:rPr>
              <w:t>нет</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1.15.6</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Педагога-психолога</w:t>
            </w:r>
          </w:p>
        </w:tc>
        <w:tc>
          <w:tcPr>
            <w:tcW w:w="0" w:type="auto"/>
            <w:hideMark/>
          </w:tcPr>
          <w:p w:rsidR="00544DFC" w:rsidRPr="00F709B1" w:rsidRDefault="00544DFC" w:rsidP="00EC6CF1">
            <w:pPr>
              <w:spacing w:before="75" w:after="75"/>
              <w:textAlignment w:val="baseline"/>
              <w:rPr>
                <w:rFonts w:ascii="Times New Roman" w:eastAsia="Times New Roman" w:hAnsi="Times New Roman"/>
                <w:sz w:val="23"/>
                <w:szCs w:val="23"/>
              </w:rPr>
            </w:pPr>
            <w:r w:rsidRPr="00F709B1">
              <w:rPr>
                <w:rFonts w:ascii="Times New Roman" w:eastAsia="Times New Roman" w:hAnsi="Times New Roman"/>
                <w:sz w:val="23"/>
                <w:szCs w:val="23"/>
              </w:rPr>
              <w:t> да/</w:t>
            </w:r>
            <w:r w:rsidRPr="00F709B1">
              <w:rPr>
                <w:rFonts w:ascii="Times New Roman" w:eastAsia="Times New Roman" w:hAnsi="Times New Roman"/>
                <w:b/>
                <w:sz w:val="23"/>
                <w:szCs w:val="23"/>
                <w:u w:val="single"/>
              </w:rPr>
              <w:t>нет</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2.</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Инфраструктура</w:t>
            </w:r>
          </w:p>
        </w:tc>
        <w:tc>
          <w:tcPr>
            <w:tcW w:w="0" w:type="auto"/>
            <w:hideMark/>
          </w:tcPr>
          <w:p w:rsidR="00544DFC" w:rsidRPr="00F709B1" w:rsidRDefault="00544DFC" w:rsidP="00EC6CF1">
            <w:pPr>
              <w:spacing w:before="75" w:after="75"/>
              <w:textAlignment w:val="baseline"/>
              <w:rPr>
                <w:rFonts w:ascii="Times New Roman" w:eastAsia="Times New Roman" w:hAnsi="Times New Roman"/>
                <w:sz w:val="23"/>
                <w:szCs w:val="23"/>
              </w:rPr>
            </w:pPr>
            <w:r w:rsidRPr="00F709B1">
              <w:rPr>
                <w:rFonts w:ascii="Times New Roman" w:eastAsia="Times New Roman" w:hAnsi="Times New Roman"/>
                <w:sz w:val="23"/>
                <w:szCs w:val="23"/>
              </w:rPr>
              <w:t> </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2.1</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Общая площадь помещений, в которых осуществляется образовательная деятельность, в расчете на одного воспитанника</w:t>
            </w:r>
          </w:p>
        </w:tc>
        <w:tc>
          <w:tcPr>
            <w:tcW w:w="0" w:type="auto"/>
            <w:hideMark/>
          </w:tcPr>
          <w:p w:rsidR="00544DFC" w:rsidRPr="00F709B1" w:rsidRDefault="00950F79" w:rsidP="00544DFC">
            <w:pPr>
              <w:spacing w:before="75" w:after="75"/>
              <w:jc w:val="both"/>
              <w:textAlignment w:val="baseline"/>
              <w:rPr>
                <w:rFonts w:ascii="Times New Roman" w:eastAsia="Times New Roman" w:hAnsi="Times New Roman"/>
                <w:sz w:val="23"/>
                <w:szCs w:val="23"/>
              </w:rPr>
            </w:pPr>
            <w:r>
              <w:rPr>
                <w:rFonts w:ascii="Times New Roman" w:eastAsia="Times New Roman" w:hAnsi="Times New Roman"/>
                <w:sz w:val="23"/>
                <w:szCs w:val="23"/>
              </w:rPr>
              <w:t>932</w:t>
            </w:r>
            <w:r w:rsidR="00544DFC" w:rsidRPr="00F709B1">
              <w:rPr>
                <w:rFonts w:ascii="Times New Roman" w:eastAsia="Times New Roman" w:hAnsi="Times New Roman"/>
                <w:sz w:val="23"/>
                <w:szCs w:val="23"/>
              </w:rPr>
              <w:t>кв. м</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2.2</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Площадь помещений для организации дополнительных видов деятельности воспитанников</w:t>
            </w:r>
          </w:p>
        </w:tc>
        <w:tc>
          <w:tcPr>
            <w:tcW w:w="0" w:type="auto"/>
            <w:hideMark/>
          </w:tcPr>
          <w:p w:rsidR="00544DFC" w:rsidRPr="00F709B1" w:rsidRDefault="00950F79" w:rsidP="00544DFC">
            <w:pPr>
              <w:spacing w:before="75" w:after="75"/>
              <w:jc w:val="both"/>
              <w:textAlignment w:val="baseline"/>
              <w:rPr>
                <w:rFonts w:ascii="Times New Roman" w:eastAsia="Times New Roman" w:hAnsi="Times New Roman"/>
                <w:sz w:val="23"/>
                <w:szCs w:val="23"/>
              </w:rPr>
            </w:pPr>
            <w:r>
              <w:rPr>
                <w:rFonts w:ascii="Times New Roman" w:eastAsia="Times New Roman" w:hAnsi="Times New Roman"/>
                <w:sz w:val="23"/>
                <w:szCs w:val="23"/>
              </w:rPr>
              <w:t>125</w:t>
            </w:r>
            <w:r w:rsidR="00544DFC" w:rsidRPr="00F709B1">
              <w:rPr>
                <w:rFonts w:ascii="Times New Roman" w:eastAsia="Times New Roman" w:hAnsi="Times New Roman"/>
                <w:sz w:val="23"/>
                <w:szCs w:val="23"/>
              </w:rPr>
              <w:t>- кв. м</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2.3</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Наличие физкультурного зала</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b/>
                <w:sz w:val="23"/>
                <w:szCs w:val="23"/>
                <w:u w:val="single"/>
              </w:rPr>
              <w:t>да</w:t>
            </w:r>
            <w:r w:rsidRPr="00F709B1">
              <w:rPr>
                <w:rFonts w:ascii="Times New Roman" w:eastAsia="Times New Roman" w:hAnsi="Times New Roman"/>
                <w:sz w:val="23"/>
                <w:szCs w:val="23"/>
              </w:rPr>
              <w:t>/нет</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2.4</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Наличие музыкального зала</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b/>
                <w:sz w:val="23"/>
                <w:szCs w:val="23"/>
                <w:u w:val="single"/>
              </w:rPr>
              <w:t>да</w:t>
            </w:r>
            <w:r w:rsidRPr="00F709B1">
              <w:rPr>
                <w:rFonts w:ascii="Times New Roman" w:eastAsia="Times New Roman" w:hAnsi="Times New Roman"/>
                <w:sz w:val="23"/>
                <w:szCs w:val="23"/>
              </w:rPr>
              <w:t>/нет</w:t>
            </w:r>
          </w:p>
        </w:tc>
      </w:tr>
      <w:tr w:rsidR="00544DFC" w:rsidRPr="00F709B1" w:rsidTr="00F709B1">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2.5</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0" w:type="auto"/>
            <w:hideMark/>
          </w:tcPr>
          <w:p w:rsidR="00544DFC" w:rsidRPr="00F709B1" w:rsidRDefault="00544DFC" w:rsidP="00544DFC">
            <w:pPr>
              <w:spacing w:before="75" w:after="75"/>
              <w:jc w:val="both"/>
              <w:textAlignment w:val="baseline"/>
              <w:rPr>
                <w:rFonts w:ascii="Times New Roman" w:eastAsia="Times New Roman" w:hAnsi="Times New Roman"/>
                <w:sz w:val="23"/>
                <w:szCs w:val="23"/>
              </w:rPr>
            </w:pPr>
            <w:r w:rsidRPr="00F709B1">
              <w:rPr>
                <w:rFonts w:ascii="Times New Roman" w:eastAsia="Times New Roman" w:hAnsi="Times New Roman"/>
                <w:b/>
                <w:sz w:val="23"/>
                <w:szCs w:val="23"/>
                <w:u w:val="single"/>
              </w:rPr>
              <w:t>да/</w:t>
            </w:r>
            <w:r w:rsidRPr="00F709B1">
              <w:rPr>
                <w:rFonts w:ascii="Times New Roman" w:eastAsia="Times New Roman" w:hAnsi="Times New Roman"/>
                <w:sz w:val="23"/>
                <w:szCs w:val="23"/>
              </w:rPr>
              <w:t>нет</w:t>
            </w:r>
          </w:p>
        </w:tc>
      </w:tr>
    </w:tbl>
    <w:p w:rsidR="00544DFC" w:rsidRPr="00F709B1" w:rsidRDefault="00544DFC" w:rsidP="00544DFC">
      <w:pPr>
        <w:shd w:val="clear" w:color="auto" w:fill="FFFFFF"/>
        <w:spacing w:before="75" w:after="75" w:line="240" w:lineRule="auto"/>
        <w:ind w:firstLine="300"/>
        <w:jc w:val="both"/>
        <w:textAlignment w:val="baseline"/>
        <w:rPr>
          <w:rFonts w:ascii="Times New Roman" w:eastAsia="Times New Roman" w:hAnsi="Times New Roman"/>
          <w:sz w:val="23"/>
          <w:szCs w:val="23"/>
        </w:rPr>
      </w:pPr>
      <w:r w:rsidRPr="00F709B1">
        <w:rPr>
          <w:rFonts w:ascii="Times New Roman" w:eastAsia="Times New Roman" w:hAnsi="Times New Roman"/>
          <w:sz w:val="23"/>
          <w:szCs w:val="23"/>
        </w:rPr>
        <w:t> </w:t>
      </w:r>
    </w:p>
    <w:p w:rsidR="007F2718" w:rsidRDefault="007F2718"/>
    <w:p w:rsidR="008E6F3D" w:rsidRPr="00F709B1" w:rsidRDefault="008E6F3D"/>
    <w:sectPr w:rsidR="008E6F3D" w:rsidRPr="00F709B1" w:rsidSect="00544DFC">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A88" w:rsidRDefault="00725A88" w:rsidP="00E8526F">
      <w:pPr>
        <w:spacing w:after="0" w:line="240" w:lineRule="auto"/>
      </w:pPr>
      <w:r>
        <w:separator/>
      </w:r>
    </w:p>
  </w:endnote>
  <w:endnote w:type="continuationSeparator" w:id="0">
    <w:p w:rsidR="00725A88" w:rsidRDefault="00725A88" w:rsidP="00E85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0188"/>
      <w:docPartObj>
        <w:docPartGallery w:val="Page Numbers (Bottom of Page)"/>
        <w:docPartUnique/>
      </w:docPartObj>
    </w:sdtPr>
    <w:sdtEndPr/>
    <w:sdtContent>
      <w:p w:rsidR="00F948F6" w:rsidRDefault="00F948F6">
        <w:pPr>
          <w:pStyle w:val="a9"/>
          <w:jc w:val="right"/>
        </w:pPr>
        <w:r>
          <w:fldChar w:fldCharType="begin"/>
        </w:r>
        <w:r>
          <w:instrText xml:space="preserve"> PAGE   \* MERGEFORMAT </w:instrText>
        </w:r>
        <w:r>
          <w:fldChar w:fldCharType="separate"/>
        </w:r>
        <w:r w:rsidR="000655D0">
          <w:rPr>
            <w:noProof/>
          </w:rPr>
          <w:t>1</w:t>
        </w:r>
        <w:r>
          <w:rPr>
            <w:noProof/>
          </w:rPr>
          <w:fldChar w:fldCharType="end"/>
        </w:r>
      </w:p>
    </w:sdtContent>
  </w:sdt>
  <w:p w:rsidR="00F948F6" w:rsidRDefault="00F948F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A88" w:rsidRDefault="00725A88" w:rsidP="00E8526F">
      <w:pPr>
        <w:spacing w:after="0" w:line="240" w:lineRule="auto"/>
      </w:pPr>
      <w:r>
        <w:separator/>
      </w:r>
    </w:p>
  </w:footnote>
  <w:footnote w:type="continuationSeparator" w:id="0">
    <w:p w:rsidR="00725A88" w:rsidRDefault="00725A88" w:rsidP="00E852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283"/>
        </w:tabs>
        <w:ind w:left="283" w:hanging="282"/>
      </w:pPr>
      <w:rPr>
        <w:rFonts w:ascii="Times New Roman" w:hAnsi="Times New Roman" w:cs="Times New Roman"/>
        <w:sz w:val="20"/>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1080"/>
        </w:tabs>
        <w:ind w:left="1080" w:hanging="360"/>
      </w:pPr>
      <w:rPr>
        <w:rFonts w:ascii="Symbol" w:hAnsi="Symbol"/>
        <w:sz w:val="20"/>
        <w:szCs w:val="20"/>
      </w:rPr>
    </w:lvl>
  </w:abstractNum>
  <w:abstractNum w:abstractNumId="3">
    <w:nsid w:val="00000004"/>
    <w:multiLevelType w:val="singleLevel"/>
    <w:tmpl w:val="00000004"/>
    <w:name w:val="WW8Num4"/>
    <w:lvl w:ilvl="0">
      <w:start w:val="1"/>
      <w:numFmt w:val="bullet"/>
      <w:lvlText w:val=""/>
      <w:lvlJc w:val="left"/>
      <w:pPr>
        <w:tabs>
          <w:tab w:val="num" w:pos="0"/>
        </w:tabs>
        <w:ind w:left="1146"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870"/>
        </w:tabs>
        <w:ind w:left="87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sz w:val="20"/>
        <w:szCs w:val="20"/>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1440"/>
        </w:tabs>
        <w:ind w:left="144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0"/>
        </w:tabs>
        <w:ind w:left="1146"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180"/>
        </w:tabs>
        <w:ind w:left="180" w:hanging="360"/>
      </w:pPr>
      <w:rPr>
        <w:rFonts w:ascii="Symbol" w:hAnsi="Symbol"/>
      </w:rPr>
    </w:lvl>
  </w:abstractNum>
  <w:abstractNum w:abstractNumId="12">
    <w:nsid w:val="029960C9"/>
    <w:multiLevelType w:val="hybridMultilevel"/>
    <w:tmpl w:val="832EEED8"/>
    <w:lvl w:ilvl="0" w:tplc="8CE22FFE">
      <w:start w:val="5"/>
      <w:numFmt w:val="bullet"/>
      <w:lvlText w:val=""/>
      <w:lvlJc w:val="left"/>
      <w:pPr>
        <w:ind w:left="360" w:hanging="360"/>
      </w:pPr>
      <w:rPr>
        <w:rFonts w:ascii="Symbol" w:eastAsia="Times New Roman" w:hAnsi="Symbol" w:cs="Times New Roman" w:hint="default"/>
        <w:sz w:val="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424D59"/>
    <w:multiLevelType w:val="multilevel"/>
    <w:tmpl w:val="0B2A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90051FF"/>
    <w:multiLevelType w:val="hybridMultilevel"/>
    <w:tmpl w:val="D324B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2E04D5"/>
    <w:multiLevelType w:val="hybridMultilevel"/>
    <w:tmpl w:val="0278FE8A"/>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1A6A172C"/>
    <w:multiLevelType w:val="hybridMultilevel"/>
    <w:tmpl w:val="BF5252CA"/>
    <w:lvl w:ilvl="0" w:tplc="2C8EA99E">
      <w:start w:val="5"/>
      <w:numFmt w:val="bullet"/>
      <w:lvlText w:val=""/>
      <w:lvlJc w:val="left"/>
      <w:pPr>
        <w:ind w:left="720" w:hanging="360"/>
      </w:pPr>
      <w:rPr>
        <w:rFonts w:ascii="Symbol" w:eastAsia="Times New Roman" w:hAnsi="Symbol" w:cs="Times New Roman" w:hint="default"/>
        <w:b/>
        <w:sz w:val="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B90920"/>
    <w:multiLevelType w:val="hybridMultilevel"/>
    <w:tmpl w:val="9D6CC6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35235CE"/>
    <w:multiLevelType w:val="multilevel"/>
    <w:tmpl w:val="7426619A"/>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nsid w:val="29A671CF"/>
    <w:multiLevelType w:val="hybridMultilevel"/>
    <w:tmpl w:val="01B02FB6"/>
    <w:lvl w:ilvl="0" w:tplc="A83ED8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000148"/>
    <w:multiLevelType w:val="hybridMultilevel"/>
    <w:tmpl w:val="1F52F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F53992"/>
    <w:multiLevelType w:val="hybridMultilevel"/>
    <w:tmpl w:val="0C6CE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18657D"/>
    <w:multiLevelType w:val="multilevel"/>
    <w:tmpl w:val="50EE4C80"/>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lvl>
    <w:lvl w:ilvl="2">
      <w:start w:val="1"/>
      <w:numFmt w:val="decimal"/>
      <w:lvlText w:val="%3."/>
      <w:lvlJc w:val="left"/>
      <w:pPr>
        <w:tabs>
          <w:tab w:val="num" w:pos="1620"/>
        </w:tabs>
        <w:ind w:left="1620" w:hanging="360"/>
      </w:pPr>
    </w:lvl>
    <w:lvl w:ilvl="3">
      <w:start w:val="1"/>
      <w:numFmt w:val="decimal"/>
      <w:lvlText w:val="%4."/>
      <w:lvlJc w:val="left"/>
      <w:pPr>
        <w:tabs>
          <w:tab w:val="num" w:pos="2340"/>
        </w:tabs>
        <w:ind w:left="2340" w:hanging="360"/>
      </w:pPr>
    </w:lvl>
    <w:lvl w:ilvl="4">
      <w:start w:val="1"/>
      <w:numFmt w:val="decimal"/>
      <w:lvlText w:val="%5."/>
      <w:lvlJc w:val="left"/>
      <w:pPr>
        <w:tabs>
          <w:tab w:val="num" w:pos="3060"/>
        </w:tabs>
        <w:ind w:left="3060" w:hanging="360"/>
      </w:pPr>
    </w:lvl>
    <w:lvl w:ilvl="5">
      <w:start w:val="1"/>
      <w:numFmt w:val="decimal"/>
      <w:lvlText w:val="%6."/>
      <w:lvlJc w:val="left"/>
      <w:pPr>
        <w:tabs>
          <w:tab w:val="num" w:pos="3780"/>
        </w:tabs>
        <w:ind w:left="3780" w:hanging="360"/>
      </w:pPr>
    </w:lvl>
    <w:lvl w:ilvl="6">
      <w:start w:val="1"/>
      <w:numFmt w:val="decimal"/>
      <w:lvlText w:val="%7."/>
      <w:lvlJc w:val="left"/>
      <w:pPr>
        <w:tabs>
          <w:tab w:val="num" w:pos="4500"/>
        </w:tabs>
        <w:ind w:left="4500" w:hanging="360"/>
      </w:pPr>
    </w:lvl>
    <w:lvl w:ilvl="7">
      <w:start w:val="1"/>
      <w:numFmt w:val="decimal"/>
      <w:lvlText w:val="%8."/>
      <w:lvlJc w:val="left"/>
      <w:pPr>
        <w:tabs>
          <w:tab w:val="num" w:pos="5220"/>
        </w:tabs>
        <w:ind w:left="5220" w:hanging="360"/>
      </w:pPr>
    </w:lvl>
    <w:lvl w:ilvl="8">
      <w:start w:val="1"/>
      <w:numFmt w:val="decimal"/>
      <w:lvlText w:val="%9."/>
      <w:lvlJc w:val="left"/>
      <w:pPr>
        <w:tabs>
          <w:tab w:val="num" w:pos="5940"/>
        </w:tabs>
        <w:ind w:left="5940" w:hanging="360"/>
      </w:pPr>
    </w:lvl>
  </w:abstractNum>
  <w:abstractNum w:abstractNumId="23">
    <w:nsid w:val="3E5B6D2A"/>
    <w:multiLevelType w:val="hybridMultilevel"/>
    <w:tmpl w:val="28C8EE68"/>
    <w:lvl w:ilvl="0" w:tplc="1DDC01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4F2133"/>
    <w:multiLevelType w:val="hybridMultilevel"/>
    <w:tmpl w:val="16840B74"/>
    <w:lvl w:ilvl="0" w:tplc="20B0546C">
      <w:start w:val="5"/>
      <w:numFmt w:val="bullet"/>
      <w:lvlText w:val=""/>
      <w:lvlJc w:val="left"/>
      <w:pPr>
        <w:ind w:left="720" w:hanging="360"/>
      </w:pPr>
      <w:rPr>
        <w:rFonts w:ascii="Symbol" w:eastAsia="Times New Roman" w:hAnsi="Symbol"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F0797D"/>
    <w:multiLevelType w:val="multilevel"/>
    <w:tmpl w:val="59908318"/>
    <w:lvl w:ilvl="0">
      <w:start w:val="1"/>
      <w:numFmt w:val="decimal"/>
      <w:lvlText w:val="%1."/>
      <w:lvlJc w:val="left"/>
      <w:pPr>
        <w:ind w:left="720" w:hanging="360"/>
      </w:pPr>
      <w:rPr>
        <w:rFonts w:ascii="Times New Roman" w:hAnsi="Times New Roman" w:cs="Times New Roman" w:hint="default"/>
        <w:b/>
        <w:sz w:val="32"/>
        <w:szCs w:val="32"/>
      </w:rPr>
    </w:lvl>
    <w:lvl w:ilvl="1">
      <w:start w:val="1"/>
      <w:numFmt w:val="decimal"/>
      <w:isLgl/>
      <w:lvlText w:val="%1.%2."/>
      <w:lvlJc w:val="left"/>
      <w:pPr>
        <w:ind w:left="1155" w:hanging="720"/>
      </w:pPr>
      <w:rPr>
        <w:rFonts w:hint="default"/>
        <w:b/>
      </w:rPr>
    </w:lvl>
    <w:lvl w:ilvl="2">
      <w:start w:val="1"/>
      <w:numFmt w:val="decimal"/>
      <w:isLgl/>
      <w:lvlText w:val="%1.%2.%3."/>
      <w:lvlJc w:val="left"/>
      <w:pPr>
        <w:ind w:left="1230"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2685" w:hanging="1800"/>
      </w:pPr>
      <w:rPr>
        <w:rFonts w:hint="default"/>
      </w:rPr>
    </w:lvl>
    <w:lvl w:ilvl="8">
      <w:start w:val="1"/>
      <w:numFmt w:val="decimal"/>
      <w:isLgl/>
      <w:lvlText w:val="%1.%2.%3.%4.%5.%6.%7.%8.%9."/>
      <w:lvlJc w:val="left"/>
      <w:pPr>
        <w:ind w:left="3120" w:hanging="2160"/>
      </w:pPr>
      <w:rPr>
        <w:rFonts w:hint="default"/>
      </w:rPr>
    </w:lvl>
  </w:abstractNum>
  <w:abstractNum w:abstractNumId="26">
    <w:nsid w:val="47165E9C"/>
    <w:multiLevelType w:val="hybridMultilevel"/>
    <w:tmpl w:val="6DEA20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BFF4386"/>
    <w:multiLevelType w:val="hybridMultilevel"/>
    <w:tmpl w:val="391EADA6"/>
    <w:lvl w:ilvl="0" w:tplc="10A61D52">
      <w:start w:val="1"/>
      <w:numFmt w:val="upperRoman"/>
      <w:lvlText w:val="%1."/>
      <w:lvlJc w:val="left"/>
      <w:pPr>
        <w:ind w:left="825" w:hanging="720"/>
      </w:pPr>
      <w:rPr>
        <w:rFonts w:hint="default"/>
        <w:b/>
        <w:sz w:val="40"/>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8">
    <w:nsid w:val="4C192A28"/>
    <w:multiLevelType w:val="hybridMultilevel"/>
    <w:tmpl w:val="DD7C6824"/>
    <w:lvl w:ilvl="0" w:tplc="781C3E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D87E28"/>
    <w:multiLevelType w:val="hybridMultilevel"/>
    <w:tmpl w:val="4784E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D00FEA"/>
    <w:multiLevelType w:val="multilevel"/>
    <w:tmpl w:val="7256EA30"/>
    <w:lvl w:ilvl="0">
      <w:start w:val="15"/>
      <w:numFmt w:val="decimal"/>
      <w:lvlText w:val="%1"/>
      <w:lvlJc w:val="left"/>
      <w:pPr>
        <w:ind w:left="540" w:hanging="540"/>
      </w:pPr>
      <w:rPr>
        <w:rFonts w:cs="Times New Roman" w:hint="default"/>
      </w:rPr>
    </w:lvl>
    <w:lvl w:ilvl="1">
      <w:start w:val="40"/>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B353A04"/>
    <w:multiLevelType w:val="hybridMultilevel"/>
    <w:tmpl w:val="0504E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0C3334"/>
    <w:multiLevelType w:val="hybridMultilevel"/>
    <w:tmpl w:val="839A108A"/>
    <w:lvl w:ilvl="0" w:tplc="57061246">
      <w:start w:val="8"/>
      <w:numFmt w:val="upperRoman"/>
      <w:pStyle w:val="1"/>
      <w:lvlText w:val="%1."/>
      <w:lvlJc w:val="left"/>
      <w:pPr>
        <w:ind w:left="1789" w:hanging="720"/>
      </w:pPr>
      <w:rPr>
        <w:rFonts w:hint="default"/>
        <w:b/>
      </w:rPr>
    </w:lvl>
    <w:lvl w:ilvl="1" w:tplc="04190019" w:tentative="1">
      <w:start w:val="1"/>
      <w:numFmt w:val="lowerLetter"/>
      <w:pStyle w:val="2"/>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34E7DC1"/>
    <w:multiLevelType w:val="hybridMultilevel"/>
    <w:tmpl w:val="AB7E6ED0"/>
    <w:lvl w:ilvl="0" w:tplc="53B0DD42">
      <w:start w:val="1"/>
      <w:numFmt w:val="decimal"/>
      <w:lvlText w:val="%1."/>
      <w:lvlJc w:val="left"/>
      <w:pPr>
        <w:ind w:left="36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1B5E1F"/>
    <w:multiLevelType w:val="hybridMultilevel"/>
    <w:tmpl w:val="C1A0B774"/>
    <w:lvl w:ilvl="0" w:tplc="04190001">
      <w:start w:val="1"/>
      <w:numFmt w:val="bullet"/>
      <w:lvlText w:val=""/>
      <w:lvlJc w:val="left"/>
      <w:pPr>
        <w:ind w:left="846" w:hanging="360"/>
      </w:pPr>
      <w:rPr>
        <w:rFonts w:ascii="Symbol" w:hAnsi="Symbol" w:hint="default"/>
      </w:rPr>
    </w:lvl>
    <w:lvl w:ilvl="1" w:tplc="04190003" w:tentative="1">
      <w:start w:val="1"/>
      <w:numFmt w:val="bullet"/>
      <w:lvlText w:val="o"/>
      <w:lvlJc w:val="left"/>
      <w:pPr>
        <w:ind w:left="1566" w:hanging="360"/>
      </w:pPr>
      <w:rPr>
        <w:rFonts w:ascii="Courier New" w:hAnsi="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35">
    <w:nsid w:val="66440820"/>
    <w:multiLevelType w:val="hybridMultilevel"/>
    <w:tmpl w:val="E47CFC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8C63900"/>
    <w:multiLevelType w:val="hybridMultilevel"/>
    <w:tmpl w:val="229C4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706459"/>
    <w:multiLevelType w:val="hybridMultilevel"/>
    <w:tmpl w:val="8FA2ABF6"/>
    <w:lvl w:ilvl="0" w:tplc="A69647BC">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F0307AB"/>
    <w:multiLevelType w:val="hybridMultilevel"/>
    <w:tmpl w:val="73FE423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6F3D4E0A"/>
    <w:multiLevelType w:val="hybridMultilevel"/>
    <w:tmpl w:val="4AD8BBFA"/>
    <w:lvl w:ilvl="0" w:tplc="222A27B8">
      <w:start w:val="1"/>
      <w:numFmt w:val="upperRoman"/>
      <w:lvlText w:val="%1."/>
      <w:lvlJc w:val="left"/>
      <w:pPr>
        <w:ind w:left="1350" w:hanging="72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40">
    <w:nsid w:val="75644C6F"/>
    <w:multiLevelType w:val="hybridMultilevel"/>
    <w:tmpl w:val="7C86B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CC0AEB"/>
    <w:multiLevelType w:val="hybridMultilevel"/>
    <w:tmpl w:val="2D348C24"/>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2"/>
  </w:num>
  <w:num w:numId="2">
    <w:abstractNumId w:val="36"/>
  </w:num>
  <w:num w:numId="3">
    <w:abstractNumId w:val="21"/>
  </w:num>
  <w:num w:numId="4">
    <w:abstractNumId w:val="41"/>
  </w:num>
  <w:num w:numId="5">
    <w:abstractNumId w:val="30"/>
  </w:num>
  <w:num w:numId="6">
    <w:abstractNumId w:val="15"/>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3"/>
  </w:num>
  <w:num w:numId="10">
    <w:abstractNumId w:val="2"/>
  </w:num>
  <w:num w:numId="11">
    <w:abstractNumId w:val="1"/>
  </w:num>
  <w:num w:numId="12">
    <w:abstractNumId w:val="6"/>
  </w:num>
  <w:num w:numId="13">
    <w:abstractNumId w:val="8"/>
  </w:num>
  <w:num w:numId="14">
    <w:abstractNumId w:val="0"/>
  </w:num>
  <w:num w:numId="15">
    <w:abstractNumId w:val="7"/>
  </w:num>
  <w:num w:numId="16">
    <w:abstractNumId w:val="11"/>
  </w:num>
  <w:num w:numId="17">
    <w:abstractNumId w:val="3"/>
  </w:num>
  <w:num w:numId="18">
    <w:abstractNumId w:val="10"/>
  </w:num>
  <w:num w:numId="19">
    <w:abstractNumId w:val="4"/>
  </w:num>
  <w:num w:numId="20">
    <w:abstractNumId w:val="5"/>
  </w:num>
  <w:num w:numId="21">
    <w:abstractNumId w:val="9"/>
  </w:num>
  <w:num w:numId="22">
    <w:abstractNumId w:val="39"/>
  </w:num>
  <w:num w:numId="23">
    <w:abstractNumId w:val="17"/>
  </w:num>
  <w:num w:numId="24">
    <w:abstractNumId w:val="35"/>
  </w:num>
  <w:num w:numId="25">
    <w:abstractNumId w:val="26"/>
  </w:num>
  <w:num w:numId="26">
    <w:abstractNumId w:val="29"/>
  </w:num>
  <w:num w:numId="27">
    <w:abstractNumId w:val="14"/>
  </w:num>
  <w:num w:numId="28">
    <w:abstractNumId w:val="24"/>
  </w:num>
  <w:num w:numId="29">
    <w:abstractNumId w:val="16"/>
  </w:num>
  <w:num w:numId="30">
    <w:abstractNumId w:val="12"/>
  </w:num>
  <w:num w:numId="31">
    <w:abstractNumId w:val="34"/>
  </w:num>
  <w:num w:numId="32">
    <w:abstractNumId w:val="38"/>
  </w:num>
  <w:num w:numId="33">
    <w:abstractNumId w:val="37"/>
  </w:num>
  <w:num w:numId="34">
    <w:abstractNumId w:val="33"/>
  </w:num>
  <w:num w:numId="35">
    <w:abstractNumId w:val="20"/>
  </w:num>
  <w:num w:numId="36">
    <w:abstractNumId w:val="31"/>
  </w:num>
  <w:num w:numId="37">
    <w:abstractNumId w:val="18"/>
  </w:num>
  <w:num w:numId="38">
    <w:abstractNumId w:val="28"/>
  </w:num>
  <w:num w:numId="39">
    <w:abstractNumId w:val="27"/>
  </w:num>
  <w:num w:numId="40">
    <w:abstractNumId w:val="40"/>
  </w:num>
  <w:num w:numId="41">
    <w:abstractNumId w:val="23"/>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4DFC"/>
    <w:rsid w:val="00003CAF"/>
    <w:rsid w:val="000322BF"/>
    <w:rsid w:val="00062BCF"/>
    <w:rsid w:val="000655D0"/>
    <w:rsid w:val="00096CD2"/>
    <w:rsid w:val="000F6F6A"/>
    <w:rsid w:val="001001BC"/>
    <w:rsid w:val="00107511"/>
    <w:rsid w:val="0014083A"/>
    <w:rsid w:val="0015151C"/>
    <w:rsid w:val="00157D22"/>
    <w:rsid w:val="00186809"/>
    <w:rsid w:val="0019093E"/>
    <w:rsid w:val="00191168"/>
    <w:rsid w:val="001A1EFD"/>
    <w:rsid w:val="001B51E4"/>
    <w:rsid w:val="0020045D"/>
    <w:rsid w:val="00203450"/>
    <w:rsid w:val="002303BC"/>
    <w:rsid w:val="00260925"/>
    <w:rsid w:val="0026702C"/>
    <w:rsid w:val="00281118"/>
    <w:rsid w:val="002A0F81"/>
    <w:rsid w:val="002A5E61"/>
    <w:rsid w:val="002A7E23"/>
    <w:rsid w:val="002B0676"/>
    <w:rsid w:val="002B4E50"/>
    <w:rsid w:val="002D7C03"/>
    <w:rsid w:val="002E515B"/>
    <w:rsid w:val="00304781"/>
    <w:rsid w:val="00306242"/>
    <w:rsid w:val="003113A2"/>
    <w:rsid w:val="00314BB8"/>
    <w:rsid w:val="00332E9D"/>
    <w:rsid w:val="00336A2F"/>
    <w:rsid w:val="003469AC"/>
    <w:rsid w:val="0035163F"/>
    <w:rsid w:val="003565E6"/>
    <w:rsid w:val="00367AC6"/>
    <w:rsid w:val="003828B7"/>
    <w:rsid w:val="003A0EAD"/>
    <w:rsid w:val="003A2AF2"/>
    <w:rsid w:val="003A4D56"/>
    <w:rsid w:val="003B392E"/>
    <w:rsid w:val="003E4F3A"/>
    <w:rsid w:val="00427933"/>
    <w:rsid w:val="00460A16"/>
    <w:rsid w:val="004D194E"/>
    <w:rsid w:val="00544DFC"/>
    <w:rsid w:val="00555DD0"/>
    <w:rsid w:val="00564894"/>
    <w:rsid w:val="0057737A"/>
    <w:rsid w:val="005A0D71"/>
    <w:rsid w:val="005C6FDC"/>
    <w:rsid w:val="005E3FE5"/>
    <w:rsid w:val="005F35A4"/>
    <w:rsid w:val="006052B5"/>
    <w:rsid w:val="006318AD"/>
    <w:rsid w:val="00634973"/>
    <w:rsid w:val="006B546A"/>
    <w:rsid w:val="006C198E"/>
    <w:rsid w:val="006D5168"/>
    <w:rsid w:val="00725A88"/>
    <w:rsid w:val="00726C71"/>
    <w:rsid w:val="00727E2F"/>
    <w:rsid w:val="00745FC6"/>
    <w:rsid w:val="00750FE9"/>
    <w:rsid w:val="007651D5"/>
    <w:rsid w:val="00775F7D"/>
    <w:rsid w:val="007A4FDC"/>
    <w:rsid w:val="007F2718"/>
    <w:rsid w:val="0084525E"/>
    <w:rsid w:val="00877E38"/>
    <w:rsid w:val="008B0EC0"/>
    <w:rsid w:val="008C7B48"/>
    <w:rsid w:val="008D0636"/>
    <w:rsid w:val="008D5BD6"/>
    <w:rsid w:val="008D7F05"/>
    <w:rsid w:val="008E6F3D"/>
    <w:rsid w:val="008F1AC3"/>
    <w:rsid w:val="008F6475"/>
    <w:rsid w:val="00901C46"/>
    <w:rsid w:val="0091281C"/>
    <w:rsid w:val="00926EA9"/>
    <w:rsid w:val="00937DD8"/>
    <w:rsid w:val="0095040B"/>
    <w:rsid w:val="00950F79"/>
    <w:rsid w:val="00957F57"/>
    <w:rsid w:val="009808EF"/>
    <w:rsid w:val="00987141"/>
    <w:rsid w:val="009B5143"/>
    <w:rsid w:val="009C00A9"/>
    <w:rsid w:val="009C3F80"/>
    <w:rsid w:val="009D36D7"/>
    <w:rsid w:val="009E3E67"/>
    <w:rsid w:val="00A10256"/>
    <w:rsid w:val="00A617C2"/>
    <w:rsid w:val="00A65338"/>
    <w:rsid w:val="00A67262"/>
    <w:rsid w:val="00A85309"/>
    <w:rsid w:val="00AC1177"/>
    <w:rsid w:val="00AD40B7"/>
    <w:rsid w:val="00AE235E"/>
    <w:rsid w:val="00B0211E"/>
    <w:rsid w:val="00B17130"/>
    <w:rsid w:val="00B24B35"/>
    <w:rsid w:val="00B55509"/>
    <w:rsid w:val="00B561C1"/>
    <w:rsid w:val="00B8203D"/>
    <w:rsid w:val="00BC2129"/>
    <w:rsid w:val="00BD7312"/>
    <w:rsid w:val="00BE3BF4"/>
    <w:rsid w:val="00BE545A"/>
    <w:rsid w:val="00C169AF"/>
    <w:rsid w:val="00C42B7E"/>
    <w:rsid w:val="00C503CA"/>
    <w:rsid w:val="00C841EF"/>
    <w:rsid w:val="00CA5671"/>
    <w:rsid w:val="00CE12D9"/>
    <w:rsid w:val="00CE3983"/>
    <w:rsid w:val="00D00EC1"/>
    <w:rsid w:val="00D2194C"/>
    <w:rsid w:val="00D632AF"/>
    <w:rsid w:val="00D81B4B"/>
    <w:rsid w:val="00DB28AC"/>
    <w:rsid w:val="00DC7527"/>
    <w:rsid w:val="00DD5DBE"/>
    <w:rsid w:val="00DD79C3"/>
    <w:rsid w:val="00DE6D2D"/>
    <w:rsid w:val="00E038EC"/>
    <w:rsid w:val="00E256D5"/>
    <w:rsid w:val="00E40AEA"/>
    <w:rsid w:val="00E46AD2"/>
    <w:rsid w:val="00E55F4C"/>
    <w:rsid w:val="00E57A0A"/>
    <w:rsid w:val="00E8019A"/>
    <w:rsid w:val="00E8526F"/>
    <w:rsid w:val="00E856E2"/>
    <w:rsid w:val="00E967E8"/>
    <w:rsid w:val="00E97B1E"/>
    <w:rsid w:val="00EB37BC"/>
    <w:rsid w:val="00EC017F"/>
    <w:rsid w:val="00EC2FAD"/>
    <w:rsid w:val="00EC6CF1"/>
    <w:rsid w:val="00EE0013"/>
    <w:rsid w:val="00EE472C"/>
    <w:rsid w:val="00EE64DC"/>
    <w:rsid w:val="00EF5541"/>
    <w:rsid w:val="00EF59DC"/>
    <w:rsid w:val="00F05470"/>
    <w:rsid w:val="00F14BC3"/>
    <w:rsid w:val="00F33AAD"/>
    <w:rsid w:val="00F61EE5"/>
    <w:rsid w:val="00F709B1"/>
    <w:rsid w:val="00F86C75"/>
    <w:rsid w:val="00F948F6"/>
    <w:rsid w:val="00F96A96"/>
    <w:rsid w:val="00FC0637"/>
    <w:rsid w:val="00FC30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DFC"/>
    <w:rPr>
      <w:rFonts w:eastAsiaTheme="minorEastAsia"/>
      <w:lang w:eastAsia="ru-RU"/>
    </w:rPr>
  </w:style>
  <w:style w:type="paragraph" w:styleId="1">
    <w:name w:val="heading 1"/>
    <w:basedOn w:val="a"/>
    <w:next w:val="a"/>
    <w:link w:val="10"/>
    <w:qFormat/>
    <w:rsid w:val="00FC30B6"/>
    <w:pPr>
      <w:keepNext/>
      <w:numPr>
        <w:numId w:val="1"/>
      </w:numPr>
      <w:suppressAutoHyphens/>
      <w:spacing w:after="0" w:line="240" w:lineRule="auto"/>
      <w:jc w:val="both"/>
      <w:outlineLvl w:val="0"/>
    </w:pPr>
    <w:rPr>
      <w:rFonts w:ascii="Times New Roman" w:eastAsia="Times New Roman" w:hAnsi="Times New Roman" w:cs="Times New Roman"/>
      <w:b/>
      <w:bCs/>
      <w:sz w:val="28"/>
      <w:szCs w:val="24"/>
      <w:lang w:eastAsia="ar-SA"/>
    </w:rPr>
  </w:style>
  <w:style w:type="paragraph" w:styleId="2">
    <w:name w:val="heading 2"/>
    <w:basedOn w:val="a"/>
    <w:next w:val="a"/>
    <w:link w:val="20"/>
    <w:qFormat/>
    <w:rsid w:val="00FC30B6"/>
    <w:pPr>
      <w:keepNext/>
      <w:numPr>
        <w:ilvl w:val="1"/>
        <w:numId w:val="1"/>
      </w:numPr>
      <w:suppressAutoHyphens/>
      <w:spacing w:after="0" w:line="240" w:lineRule="auto"/>
      <w:ind w:left="-648" w:right="-545" w:firstLine="0"/>
      <w:jc w:val="center"/>
      <w:outlineLvl w:val="1"/>
    </w:pPr>
    <w:rPr>
      <w:rFonts w:ascii="Times New Roman" w:eastAsia="Times New Roman" w:hAnsi="Times New Roman" w:cs="Times New Roman"/>
      <w:b/>
      <w:bCs/>
      <w:i/>
      <w:iCs/>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4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544DFC"/>
    <w:pPr>
      <w:ind w:left="720"/>
      <w:contextualSpacing/>
    </w:pPr>
  </w:style>
  <w:style w:type="paragraph" w:styleId="a5">
    <w:name w:val="Balloon Text"/>
    <w:basedOn w:val="a"/>
    <w:link w:val="a6"/>
    <w:uiPriority w:val="99"/>
    <w:semiHidden/>
    <w:unhideWhenUsed/>
    <w:rsid w:val="00544D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4DFC"/>
    <w:rPr>
      <w:rFonts w:ascii="Tahoma" w:eastAsiaTheme="minorEastAsia" w:hAnsi="Tahoma" w:cs="Tahoma"/>
      <w:sz w:val="16"/>
      <w:szCs w:val="16"/>
      <w:lang w:eastAsia="ru-RU"/>
    </w:rPr>
  </w:style>
  <w:style w:type="paragraph" w:styleId="a7">
    <w:name w:val="header"/>
    <w:basedOn w:val="a"/>
    <w:link w:val="a8"/>
    <w:uiPriority w:val="99"/>
    <w:semiHidden/>
    <w:unhideWhenUsed/>
    <w:rsid w:val="00544DF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44DFC"/>
    <w:rPr>
      <w:rFonts w:eastAsiaTheme="minorEastAsia"/>
      <w:lang w:eastAsia="ru-RU"/>
    </w:rPr>
  </w:style>
  <w:style w:type="paragraph" w:styleId="a9">
    <w:name w:val="footer"/>
    <w:basedOn w:val="a"/>
    <w:link w:val="aa"/>
    <w:uiPriority w:val="99"/>
    <w:unhideWhenUsed/>
    <w:rsid w:val="00544D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44DFC"/>
    <w:rPr>
      <w:rFonts w:eastAsiaTheme="minorEastAsia"/>
      <w:lang w:eastAsia="ru-RU"/>
    </w:rPr>
  </w:style>
  <w:style w:type="character" w:styleId="ab">
    <w:name w:val="Emphasis"/>
    <w:qFormat/>
    <w:rsid w:val="00FC30B6"/>
    <w:rPr>
      <w:i/>
      <w:iCs/>
    </w:rPr>
  </w:style>
  <w:style w:type="paragraph" w:styleId="ac">
    <w:name w:val="Normal (Web)"/>
    <w:basedOn w:val="a"/>
    <w:rsid w:val="00FC30B6"/>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d">
    <w:name w:val="Без интервала Знак"/>
    <w:basedOn w:val="a"/>
    <w:rsid w:val="00FC30B6"/>
    <w:pPr>
      <w:suppressAutoHyphens/>
      <w:spacing w:after="0" w:line="240" w:lineRule="auto"/>
    </w:pPr>
    <w:rPr>
      <w:rFonts w:ascii="Cambria" w:eastAsia="Times New Roman" w:hAnsi="Cambria" w:cs="Times New Roman"/>
      <w:sz w:val="20"/>
      <w:szCs w:val="20"/>
      <w:lang w:val="en-US" w:eastAsia="en-US" w:bidi="en-US"/>
    </w:rPr>
  </w:style>
  <w:style w:type="character" w:customStyle="1" w:styleId="10">
    <w:name w:val="Заголовок 1 Знак"/>
    <w:basedOn w:val="a0"/>
    <w:link w:val="1"/>
    <w:rsid w:val="00FC30B6"/>
    <w:rPr>
      <w:rFonts w:ascii="Times New Roman" w:eastAsia="Times New Roman" w:hAnsi="Times New Roman" w:cs="Times New Roman"/>
      <w:b/>
      <w:bCs/>
      <w:sz w:val="28"/>
      <w:szCs w:val="24"/>
      <w:lang w:eastAsia="ar-SA"/>
    </w:rPr>
  </w:style>
  <w:style w:type="character" w:customStyle="1" w:styleId="20">
    <w:name w:val="Заголовок 2 Знак"/>
    <w:basedOn w:val="a0"/>
    <w:link w:val="2"/>
    <w:rsid w:val="00FC30B6"/>
    <w:rPr>
      <w:rFonts w:ascii="Times New Roman" w:eastAsia="Times New Roman" w:hAnsi="Times New Roman" w:cs="Times New Roman"/>
      <w:b/>
      <w:bCs/>
      <w:i/>
      <w:iCs/>
      <w:sz w:val="28"/>
      <w:szCs w:val="24"/>
      <w:lang w:eastAsia="ar-SA"/>
    </w:rPr>
  </w:style>
  <w:style w:type="paragraph" w:styleId="ae">
    <w:name w:val="Body Text"/>
    <w:basedOn w:val="a"/>
    <w:link w:val="af"/>
    <w:rsid w:val="00FC30B6"/>
    <w:pPr>
      <w:suppressAutoHyphens/>
      <w:spacing w:after="0" w:line="240" w:lineRule="auto"/>
      <w:jc w:val="both"/>
    </w:pPr>
    <w:rPr>
      <w:rFonts w:ascii="Times New Roman" w:eastAsia="Times New Roman" w:hAnsi="Times New Roman" w:cs="Times New Roman"/>
      <w:b/>
      <w:bCs/>
      <w:sz w:val="28"/>
      <w:szCs w:val="24"/>
      <w:lang w:eastAsia="ar-SA"/>
    </w:rPr>
  </w:style>
  <w:style w:type="character" w:customStyle="1" w:styleId="af">
    <w:name w:val="Основной текст Знак"/>
    <w:basedOn w:val="a0"/>
    <w:link w:val="ae"/>
    <w:rsid w:val="00FC30B6"/>
    <w:rPr>
      <w:rFonts w:ascii="Times New Roman" w:eastAsia="Times New Roman" w:hAnsi="Times New Roman" w:cs="Times New Roman"/>
      <w:b/>
      <w:bCs/>
      <w:sz w:val="28"/>
      <w:szCs w:val="24"/>
      <w:lang w:eastAsia="ar-SA"/>
    </w:rPr>
  </w:style>
  <w:style w:type="paragraph" w:styleId="af0">
    <w:name w:val="Body Text Indent"/>
    <w:basedOn w:val="a"/>
    <w:link w:val="af1"/>
    <w:rsid w:val="00FC30B6"/>
    <w:pPr>
      <w:suppressAutoHyphens/>
      <w:spacing w:after="0" w:line="240" w:lineRule="auto"/>
      <w:ind w:left="360"/>
      <w:jc w:val="both"/>
    </w:pPr>
    <w:rPr>
      <w:rFonts w:ascii="Times New Roman" w:eastAsia="Times New Roman" w:hAnsi="Times New Roman" w:cs="Times New Roman"/>
      <w:sz w:val="28"/>
      <w:szCs w:val="24"/>
      <w:lang w:eastAsia="ar-SA"/>
    </w:rPr>
  </w:style>
  <w:style w:type="character" w:customStyle="1" w:styleId="af1">
    <w:name w:val="Основной текст с отступом Знак"/>
    <w:basedOn w:val="a0"/>
    <w:link w:val="af0"/>
    <w:rsid w:val="00FC30B6"/>
    <w:rPr>
      <w:rFonts w:ascii="Times New Roman" w:eastAsia="Times New Roman" w:hAnsi="Times New Roman" w:cs="Times New Roman"/>
      <w:sz w:val="28"/>
      <w:szCs w:val="24"/>
      <w:lang w:eastAsia="ar-SA"/>
    </w:rPr>
  </w:style>
  <w:style w:type="paragraph" w:customStyle="1" w:styleId="af2">
    <w:name w:val="Без интервала Знак Знак"/>
    <w:basedOn w:val="a"/>
    <w:rsid w:val="00FC30B6"/>
    <w:pPr>
      <w:suppressAutoHyphens/>
      <w:spacing w:after="0" w:line="240" w:lineRule="auto"/>
    </w:pPr>
    <w:rPr>
      <w:rFonts w:ascii="Cambria" w:eastAsia="Times New Roman" w:hAnsi="Cambria" w:cs="Times New Roman"/>
      <w:sz w:val="20"/>
      <w:szCs w:val="20"/>
      <w:lang w:val="en-US" w:eastAsia="en-US" w:bidi="en-US"/>
    </w:rPr>
  </w:style>
  <w:style w:type="paragraph" w:customStyle="1" w:styleId="Style5">
    <w:name w:val="Style5"/>
    <w:basedOn w:val="a"/>
    <w:rsid w:val="00FC30B6"/>
    <w:pPr>
      <w:widowControl w:val="0"/>
      <w:suppressAutoHyphens/>
      <w:autoSpaceDE w:val="0"/>
      <w:spacing w:after="0" w:line="328" w:lineRule="exact"/>
    </w:pPr>
    <w:rPr>
      <w:rFonts w:ascii="Times New Roman" w:eastAsia="Times New Roman" w:hAnsi="Times New Roman" w:cs="Times New Roman"/>
      <w:sz w:val="24"/>
      <w:szCs w:val="24"/>
      <w:lang w:eastAsia="ar-SA"/>
    </w:rPr>
  </w:style>
  <w:style w:type="paragraph" w:customStyle="1" w:styleId="21">
    <w:name w:val="Основной текст 21"/>
    <w:basedOn w:val="a"/>
    <w:rsid w:val="0035163F"/>
    <w:pPr>
      <w:suppressAutoHyphens/>
      <w:spacing w:after="0" w:line="240" w:lineRule="auto"/>
    </w:pPr>
    <w:rPr>
      <w:rFonts w:ascii="Times New Roman" w:eastAsia="Times New Roman" w:hAnsi="Times New Roman" w:cs="Times New Roman"/>
      <w:b/>
      <w:bCs/>
      <w:color w:val="333333"/>
      <w:sz w:val="28"/>
      <w:szCs w:val="24"/>
      <w:lang w:eastAsia="ar-SA"/>
    </w:rPr>
  </w:style>
  <w:style w:type="paragraph" w:customStyle="1" w:styleId="af3">
    <w:name w:val="Содержимое таблицы"/>
    <w:basedOn w:val="a"/>
    <w:rsid w:val="0035163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1">
    <w:name w:val="Абзац списка1"/>
    <w:basedOn w:val="a"/>
    <w:rsid w:val="0057737A"/>
    <w:pPr>
      <w:spacing w:after="0" w:line="240" w:lineRule="auto"/>
      <w:ind w:left="720"/>
      <w:contextualSpacing/>
    </w:pPr>
    <w:rPr>
      <w:rFonts w:ascii="Calibri" w:eastAsia="Calibri" w:hAnsi="Calibri" w:cs="Times New Roman"/>
      <w:sz w:val="24"/>
      <w:szCs w:val="24"/>
      <w:lang w:val="en-US" w:eastAsia="en-US"/>
    </w:rPr>
  </w:style>
  <w:style w:type="character" w:styleId="af4">
    <w:name w:val="Strong"/>
    <w:basedOn w:val="a0"/>
    <w:qFormat/>
    <w:rsid w:val="0057737A"/>
    <w:rPr>
      <w:rFonts w:cs="Times New Roman"/>
      <w:b/>
      <w:bCs/>
    </w:rPr>
  </w:style>
  <w:style w:type="paragraph" w:styleId="af5">
    <w:name w:val="No Spacing"/>
    <w:uiPriority w:val="1"/>
    <w:qFormat/>
    <w:rsid w:val="0057737A"/>
    <w:pPr>
      <w:spacing w:after="0" w:line="240" w:lineRule="auto"/>
    </w:pPr>
    <w:rPr>
      <w:rFonts w:eastAsiaTheme="minorEastAsia"/>
      <w:lang w:eastAsia="ru-RU"/>
    </w:rPr>
  </w:style>
  <w:style w:type="table" w:customStyle="1" w:styleId="12">
    <w:name w:val="Сетка таблицы1"/>
    <w:basedOn w:val="a1"/>
    <w:next w:val="a3"/>
    <w:rsid w:val="00B0211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Сетка таблицы2"/>
    <w:basedOn w:val="a1"/>
    <w:next w:val="a3"/>
    <w:rsid w:val="00957F5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Сетка таблицы3"/>
    <w:basedOn w:val="a1"/>
    <w:next w:val="a3"/>
    <w:rsid w:val="002A7E2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811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A4976-1C9E-4A2E-87E8-FCFB5FE8A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Pages>
  <Words>13614</Words>
  <Characters>77600</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qwerty</cp:lastModifiedBy>
  <cp:revision>62</cp:revision>
  <cp:lastPrinted>2025-04-18T10:15:00Z</cp:lastPrinted>
  <dcterms:created xsi:type="dcterms:W3CDTF">2014-08-25T08:35:00Z</dcterms:created>
  <dcterms:modified xsi:type="dcterms:W3CDTF">2025-04-18T12:55:00Z</dcterms:modified>
</cp:coreProperties>
</file>